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353C" w14:textId="658835AC" w:rsidR="0086725D" w:rsidRPr="0086725D" w:rsidRDefault="0086725D" w:rsidP="0086725D">
      <w:pPr>
        <w:jc w:val="center"/>
        <w:rPr>
          <w:rStyle w:val="markedcontent"/>
          <w:rFonts w:asciiTheme="minorHAnsi" w:hAnsiTheme="minorHAnsi" w:cstheme="minorHAnsi"/>
          <w:sz w:val="22"/>
          <w:szCs w:val="22"/>
        </w:rPr>
      </w:pPr>
      <w:r>
        <w:rPr>
          <w:noProof/>
        </w:rPr>
        <w:drawing>
          <wp:inline distT="0" distB="0" distL="0" distR="0" wp14:anchorId="357FECCA" wp14:editId="07ABCB0B">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02FEFE4F" w14:textId="4A7FF4CE" w:rsidR="0086725D" w:rsidRDefault="0086725D" w:rsidP="0086725D">
      <w:pPr>
        <w:jc w:val="center"/>
        <w:rPr>
          <w:rStyle w:val="markedcontent"/>
          <w:rFonts w:asciiTheme="minorHAnsi" w:hAnsiTheme="minorHAnsi" w:cstheme="minorHAnsi"/>
          <w:sz w:val="22"/>
          <w:szCs w:val="22"/>
        </w:rPr>
      </w:pPr>
      <w:r>
        <w:rPr>
          <w:rStyle w:val="markedcontent"/>
          <w:rFonts w:asciiTheme="minorHAnsi" w:hAnsiTheme="minorHAnsi" w:cstheme="minorHAnsi"/>
          <w:sz w:val="22"/>
          <w:szCs w:val="22"/>
        </w:rPr>
        <w:t>LĒMUMS</w:t>
      </w:r>
    </w:p>
    <w:p w14:paraId="7C3A84C1" w14:textId="5C88123B" w:rsidR="0086725D" w:rsidRDefault="0086725D" w:rsidP="0086725D">
      <w:pPr>
        <w:jc w:val="center"/>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Cēsīs, </w:t>
      </w:r>
      <w:proofErr w:type="spellStart"/>
      <w:r>
        <w:rPr>
          <w:rStyle w:val="markedcontent"/>
          <w:rFonts w:asciiTheme="minorHAnsi" w:hAnsiTheme="minorHAnsi" w:cstheme="minorHAnsi"/>
          <w:sz w:val="22"/>
          <w:szCs w:val="22"/>
        </w:rPr>
        <w:t>Cēsu</w:t>
      </w:r>
      <w:proofErr w:type="spellEnd"/>
      <w:r>
        <w:rPr>
          <w:rStyle w:val="markedcontent"/>
          <w:rFonts w:asciiTheme="minorHAnsi" w:hAnsiTheme="minorHAnsi" w:cstheme="minorHAnsi"/>
          <w:sz w:val="22"/>
          <w:szCs w:val="22"/>
        </w:rPr>
        <w:t xml:space="preserve"> novadā</w:t>
      </w:r>
    </w:p>
    <w:p w14:paraId="364D27DC" w14:textId="12B333C4" w:rsidR="0086725D" w:rsidRPr="0086725D" w:rsidRDefault="0086725D" w:rsidP="0086725D">
      <w:pPr>
        <w:rPr>
          <w:rStyle w:val="markedcontent"/>
          <w:rFonts w:asciiTheme="minorHAnsi" w:hAnsiTheme="minorHAnsi" w:cstheme="minorHAnsi"/>
          <w:sz w:val="22"/>
          <w:szCs w:val="22"/>
        </w:rPr>
      </w:pPr>
      <w:r>
        <w:rPr>
          <w:rStyle w:val="markedcontent"/>
          <w:rFonts w:asciiTheme="minorHAnsi" w:hAnsiTheme="minorHAnsi" w:cstheme="minorHAnsi"/>
          <w:sz w:val="22"/>
          <w:szCs w:val="22"/>
        </w:rPr>
        <w:t>18.06.2026.</w:t>
      </w:r>
      <w:r>
        <w:rPr>
          <w:rStyle w:val="markedcontent"/>
          <w:rFonts w:asciiTheme="minorHAnsi" w:hAnsiTheme="minorHAnsi" w:cstheme="minorHAnsi"/>
          <w:sz w:val="22"/>
          <w:szCs w:val="22"/>
        </w:rPr>
        <w:tab/>
      </w:r>
      <w:r>
        <w:rPr>
          <w:rStyle w:val="markedcontent"/>
          <w:rFonts w:asciiTheme="minorHAnsi" w:hAnsiTheme="minorHAnsi" w:cstheme="minorHAnsi"/>
          <w:sz w:val="22"/>
          <w:szCs w:val="22"/>
        </w:rPr>
        <w:tab/>
      </w:r>
      <w:r>
        <w:rPr>
          <w:rStyle w:val="markedcontent"/>
          <w:rFonts w:asciiTheme="minorHAnsi" w:hAnsiTheme="minorHAnsi" w:cstheme="minorHAnsi"/>
          <w:sz w:val="22"/>
          <w:szCs w:val="22"/>
        </w:rPr>
        <w:tab/>
      </w:r>
      <w:r>
        <w:rPr>
          <w:rStyle w:val="markedcontent"/>
          <w:rFonts w:asciiTheme="minorHAnsi" w:hAnsiTheme="minorHAnsi" w:cstheme="minorHAnsi"/>
          <w:sz w:val="22"/>
          <w:szCs w:val="22"/>
        </w:rPr>
        <w:tab/>
      </w:r>
      <w:r>
        <w:rPr>
          <w:rStyle w:val="markedcontent"/>
          <w:rFonts w:asciiTheme="minorHAnsi" w:hAnsiTheme="minorHAnsi" w:cstheme="minorHAnsi"/>
          <w:sz w:val="22"/>
          <w:szCs w:val="22"/>
        </w:rPr>
        <w:tab/>
      </w:r>
      <w:r>
        <w:rPr>
          <w:rStyle w:val="markedcontent"/>
          <w:rFonts w:asciiTheme="minorHAnsi" w:hAnsiTheme="minorHAnsi" w:cstheme="minorHAnsi"/>
          <w:sz w:val="22"/>
          <w:szCs w:val="22"/>
        </w:rPr>
        <w:tab/>
      </w:r>
      <w:r>
        <w:rPr>
          <w:rStyle w:val="markedcontent"/>
          <w:rFonts w:asciiTheme="minorHAnsi" w:hAnsiTheme="minorHAnsi" w:cstheme="minorHAnsi"/>
          <w:sz w:val="22"/>
          <w:szCs w:val="22"/>
        </w:rPr>
        <w:tab/>
      </w:r>
      <w:r>
        <w:rPr>
          <w:rStyle w:val="markedcontent"/>
          <w:rFonts w:asciiTheme="minorHAnsi" w:hAnsiTheme="minorHAnsi" w:cstheme="minorHAnsi"/>
          <w:sz w:val="22"/>
          <w:szCs w:val="22"/>
        </w:rPr>
        <w:tab/>
      </w:r>
      <w:r>
        <w:rPr>
          <w:rStyle w:val="markedcontent"/>
          <w:rFonts w:asciiTheme="minorHAnsi" w:hAnsiTheme="minorHAnsi" w:cstheme="minorHAnsi"/>
          <w:sz w:val="22"/>
          <w:szCs w:val="22"/>
        </w:rPr>
        <w:tab/>
      </w:r>
      <w:r>
        <w:rPr>
          <w:rStyle w:val="markedcontent"/>
          <w:rFonts w:asciiTheme="minorHAnsi" w:hAnsiTheme="minorHAnsi" w:cstheme="minorHAnsi"/>
          <w:sz w:val="22"/>
          <w:szCs w:val="22"/>
        </w:rPr>
        <w:tab/>
      </w:r>
      <w:r>
        <w:rPr>
          <w:rStyle w:val="markedcontent"/>
          <w:rFonts w:asciiTheme="minorHAnsi" w:hAnsiTheme="minorHAnsi" w:cstheme="minorHAnsi"/>
          <w:sz w:val="22"/>
          <w:szCs w:val="22"/>
        </w:rPr>
        <w:tab/>
        <w:t>Nr.</w:t>
      </w:r>
      <w:r w:rsidR="00C64C74">
        <w:rPr>
          <w:rStyle w:val="markedcontent"/>
          <w:rFonts w:asciiTheme="minorHAnsi" w:hAnsiTheme="minorHAnsi" w:cstheme="minorHAnsi"/>
          <w:sz w:val="22"/>
          <w:szCs w:val="22"/>
        </w:rPr>
        <w:t>288</w:t>
      </w:r>
    </w:p>
    <w:p w14:paraId="0877586E" w14:textId="77777777" w:rsidR="0086725D" w:rsidRDefault="0086725D" w:rsidP="00D00FAB">
      <w:pPr>
        <w:jc w:val="right"/>
        <w:rPr>
          <w:rStyle w:val="markedcontent"/>
          <w:rFonts w:asciiTheme="minorHAnsi" w:hAnsiTheme="minorHAnsi" w:cstheme="minorHAnsi"/>
          <w:i/>
          <w:iCs w:val="0"/>
          <w:sz w:val="22"/>
          <w:szCs w:val="22"/>
        </w:rPr>
      </w:pPr>
    </w:p>
    <w:p w14:paraId="5A548053" w14:textId="6D80F0E7" w:rsidR="00E4345A" w:rsidRPr="00D00FAB" w:rsidRDefault="00E4345A" w:rsidP="00E4345A">
      <w:pPr>
        <w:rPr>
          <w:rFonts w:asciiTheme="minorHAnsi" w:hAnsiTheme="minorHAnsi" w:cstheme="minorHAnsi"/>
          <w:sz w:val="22"/>
          <w:szCs w:val="22"/>
        </w:rPr>
      </w:pPr>
      <w:r w:rsidRPr="00D00FAB">
        <w:rPr>
          <w:rFonts w:asciiTheme="minorHAnsi" w:hAnsiTheme="minorHAnsi" w:cstheme="minorHAnsi"/>
          <w:sz w:val="22"/>
          <w:szCs w:val="22"/>
        </w:rPr>
        <w:tab/>
      </w:r>
      <w:r w:rsidRPr="00D00FAB">
        <w:rPr>
          <w:rFonts w:asciiTheme="minorHAnsi" w:hAnsiTheme="minorHAnsi" w:cstheme="minorHAnsi"/>
          <w:sz w:val="22"/>
          <w:szCs w:val="22"/>
        </w:rPr>
        <w:tab/>
      </w:r>
      <w:r w:rsidRPr="00D00FAB">
        <w:rPr>
          <w:rFonts w:asciiTheme="minorHAnsi" w:hAnsiTheme="minorHAnsi" w:cstheme="minorHAnsi"/>
          <w:sz w:val="22"/>
          <w:szCs w:val="22"/>
        </w:rPr>
        <w:tab/>
      </w:r>
      <w:r w:rsidRPr="00D00FAB">
        <w:rPr>
          <w:rFonts w:asciiTheme="minorHAnsi" w:hAnsiTheme="minorHAnsi" w:cstheme="minorHAnsi"/>
          <w:sz w:val="22"/>
          <w:szCs w:val="22"/>
        </w:rPr>
        <w:tab/>
      </w:r>
      <w:r w:rsidRPr="00D00FAB">
        <w:rPr>
          <w:rFonts w:asciiTheme="minorHAnsi" w:hAnsiTheme="minorHAnsi" w:cstheme="minorHAnsi"/>
          <w:sz w:val="22"/>
          <w:szCs w:val="22"/>
        </w:rPr>
        <w:tab/>
      </w:r>
      <w:r w:rsidRPr="00D00FAB">
        <w:rPr>
          <w:rFonts w:asciiTheme="minorHAnsi" w:hAnsiTheme="minorHAnsi" w:cstheme="minorHAnsi"/>
          <w:sz w:val="22"/>
          <w:szCs w:val="22"/>
        </w:rPr>
        <w:tab/>
      </w:r>
      <w:r w:rsidRPr="00D00FAB">
        <w:rPr>
          <w:rFonts w:asciiTheme="minorHAnsi" w:hAnsiTheme="minorHAnsi" w:cstheme="minorHAnsi"/>
          <w:sz w:val="22"/>
          <w:szCs w:val="22"/>
        </w:rPr>
        <w:tab/>
      </w:r>
      <w:r w:rsidRPr="00D00FAB">
        <w:rPr>
          <w:rFonts w:asciiTheme="minorHAnsi" w:hAnsiTheme="minorHAnsi" w:cstheme="minorHAnsi"/>
          <w:sz w:val="22"/>
          <w:szCs w:val="22"/>
        </w:rPr>
        <w:tab/>
      </w:r>
      <w:r w:rsidRPr="00D00FAB">
        <w:rPr>
          <w:rFonts w:asciiTheme="minorHAnsi" w:hAnsiTheme="minorHAnsi" w:cstheme="minorHAnsi"/>
          <w:sz w:val="22"/>
          <w:szCs w:val="22"/>
        </w:rPr>
        <w:tab/>
      </w:r>
    </w:p>
    <w:p w14:paraId="45511D21" w14:textId="77777777" w:rsidR="002054E9" w:rsidRDefault="00E4345A" w:rsidP="002F3EE5">
      <w:pPr>
        <w:jc w:val="center"/>
        <w:rPr>
          <w:rFonts w:asciiTheme="minorHAnsi" w:hAnsiTheme="minorHAnsi" w:cs="Calibri"/>
          <w:b/>
          <w:sz w:val="22"/>
          <w:szCs w:val="22"/>
        </w:rPr>
      </w:pPr>
      <w:r w:rsidRPr="00D00FAB">
        <w:rPr>
          <w:rFonts w:asciiTheme="minorHAnsi" w:hAnsiTheme="minorHAnsi" w:cstheme="minorHAnsi"/>
          <w:b/>
          <w:sz w:val="22"/>
          <w:szCs w:val="22"/>
        </w:rPr>
        <w:t xml:space="preserve">Par </w:t>
      </w:r>
      <w:r w:rsidR="002F7C04" w:rsidRPr="00D00FAB">
        <w:rPr>
          <w:rFonts w:asciiTheme="minorHAnsi" w:hAnsiTheme="minorHAnsi" w:cstheme="minorHAnsi"/>
          <w:b/>
          <w:sz w:val="22"/>
          <w:szCs w:val="22"/>
        </w:rPr>
        <w:t>nekustamā</w:t>
      </w:r>
      <w:r w:rsidRPr="00D00FAB">
        <w:rPr>
          <w:rFonts w:asciiTheme="minorHAnsi" w:hAnsiTheme="minorHAnsi" w:cstheme="minorHAnsi"/>
          <w:b/>
          <w:sz w:val="22"/>
          <w:szCs w:val="22"/>
        </w:rPr>
        <w:t xml:space="preserve"> īpašuma </w:t>
      </w:r>
      <w:r w:rsidR="00746278">
        <w:rPr>
          <w:rFonts w:asciiTheme="minorHAnsi" w:hAnsiTheme="minorHAnsi" w:cstheme="minorHAnsi"/>
          <w:b/>
          <w:sz w:val="22"/>
          <w:szCs w:val="22"/>
        </w:rPr>
        <w:t>(</w:t>
      </w:r>
      <w:proofErr w:type="spellStart"/>
      <w:r w:rsidR="00746278">
        <w:rPr>
          <w:rFonts w:asciiTheme="minorHAnsi" w:hAnsiTheme="minorHAnsi" w:cstheme="minorHAnsi"/>
          <w:b/>
          <w:sz w:val="22"/>
          <w:szCs w:val="22"/>
        </w:rPr>
        <w:t>starpgabala</w:t>
      </w:r>
      <w:proofErr w:type="spellEnd"/>
      <w:r w:rsidR="00746278">
        <w:rPr>
          <w:rFonts w:asciiTheme="minorHAnsi" w:hAnsiTheme="minorHAnsi" w:cstheme="minorHAnsi"/>
          <w:b/>
          <w:sz w:val="22"/>
          <w:szCs w:val="22"/>
        </w:rPr>
        <w:t xml:space="preserve">) </w:t>
      </w:r>
      <w:r w:rsidR="006A57A7">
        <w:rPr>
          <w:rFonts w:asciiTheme="minorHAnsi" w:hAnsiTheme="minorHAnsi" w:cs="Calibri"/>
          <w:b/>
          <w:sz w:val="22"/>
          <w:szCs w:val="22"/>
        </w:rPr>
        <w:t xml:space="preserve">Gaujas iela 13B, Jaunpiebalga, </w:t>
      </w:r>
    </w:p>
    <w:p w14:paraId="0FF0888E" w14:textId="2496B958" w:rsidR="001E6832" w:rsidRDefault="006A57A7" w:rsidP="002F3EE5">
      <w:pPr>
        <w:pBdr>
          <w:bottom w:val="single" w:sz="12" w:space="1" w:color="auto"/>
        </w:pBdr>
        <w:jc w:val="center"/>
        <w:rPr>
          <w:rFonts w:asciiTheme="minorHAnsi" w:hAnsiTheme="minorHAnsi" w:cstheme="minorHAnsi"/>
          <w:b/>
          <w:sz w:val="22"/>
          <w:szCs w:val="22"/>
        </w:rPr>
      </w:pPr>
      <w:r>
        <w:rPr>
          <w:rFonts w:asciiTheme="minorHAnsi" w:hAnsiTheme="minorHAnsi" w:cs="Calibri"/>
          <w:b/>
          <w:sz w:val="22"/>
          <w:szCs w:val="22"/>
        </w:rPr>
        <w:t xml:space="preserve">Jaunpiebalgas pagasts, </w:t>
      </w:r>
      <w:proofErr w:type="spellStart"/>
      <w:r>
        <w:rPr>
          <w:rFonts w:asciiTheme="minorHAnsi" w:hAnsiTheme="minorHAnsi" w:cs="Calibri"/>
          <w:b/>
          <w:sz w:val="22"/>
          <w:szCs w:val="22"/>
        </w:rPr>
        <w:t>Cēsu</w:t>
      </w:r>
      <w:proofErr w:type="spellEnd"/>
      <w:r>
        <w:rPr>
          <w:rFonts w:asciiTheme="minorHAnsi" w:hAnsiTheme="minorHAnsi" w:cs="Calibri"/>
          <w:b/>
          <w:sz w:val="22"/>
          <w:szCs w:val="22"/>
        </w:rPr>
        <w:t xml:space="preserve"> novads,</w:t>
      </w:r>
      <w:r w:rsidR="001E6832">
        <w:rPr>
          <w:rFonts w:asciiTheme="minorHAnsi" w:hAnsiTheme="minorHAnsi" w:cs="Calibri"/>
          <w:b/>
          <w:sz w:val="22"/>
          <w:szCs w:val="22"/>
        </w:rPr>
        <w:t xml:space="preserve"> </w:t>
      </w:r>
      <w:r w:rsidR="00545E9F" w:rsidRPr="00D00FAB">
        <w:rPr>
          <w:rFonts w:asciiTheme="minorHAnsi" w:hAnsiTheme="minorHAnsi" w:cs="Calibri"/>
          <w:b/>
          <w:sz w:val="22"/>
          <w:szCs w:val="22"/>
        </w:rPr>
        <w:t xml:space="preserve">atsavināšanu un </w:t>
      </w:r>
      <w:r w:rsidR="00E83743" w:rsidRPr="00D00FAB">
        <w:rPr>
          <w:rFonts w:asciiTheme="minorHAnsi" w:hAnsiTheme="minorHAnsi" w:cstheme="minorHAnsi"/>
          <w:b/>
          <w:sz w:val="22"/>
          <w:szCs w:val="22"/>
        </w:rPr>
        <w:t>izsoles noteikumu apstiprināšan</w:t>
      </w:r>
      <w:r w:rsidR="00545E9F" w:rsidRPr="00D00FAB">
        <w:rPr>
          <w:rFonts w:asciiTheme="minorHAnsi" w:hAnsiTheme="minorHAnsi" w:cstheme="minorHAnsi"/>
          <w:b/>
          <w:sz w:val="22"/>
          <w:szCs w:val="22"/>
        </w:rPr>
        <w:t>u</w:t>
      </w:r>
    </w:p>
    <w:p w14:paraId="3D7B03A8" w14:textId="1044F5F8" w:rsidR="00586439" w:rsidRDefault="00A83760" w:rsidP="00A83760">
      <w:pPr>
        <w:jc w:val="center"/>
        <w:rPr>
          <w:rFonts w:asciiTheme="minorHAnsi" w:hAnsiTheme="minorHAnsi" w:cstheme="minorHAnsi"/>
          <w:bCs/>
          <w:sz w:val="22"/>
          <w:szCs w:val="22"/>
        </w:rPr>
      </w:pPr>
      <w:bookmarkStart w:id="0" w:name="_Hlk78894007"/>
      <w:r>
        <w:rPr>
          <w:rFonts w:asciiTheme="minorHAnsi" w:hAnsiTheme="minorHAnsi" w:cstheme="minorHAnsi"/>
          <w:bCs/>
          <w:sz w:val="22"/>
          <w:szCs w:val="22"/>
        </w:rPr>
        <w:t xml:space="preserve">Ziņo </w:t>
      </w:r>
      <w:proofErr w:type="spellStart"/>
      <w:r>
        <w:rPr>
          <w:rFonts w:asciiTheme="minorHAnsi" w:hAnsiTheme="minorHAnsi" w:cstheme="minorHAnsi"/>
          <w:bCs/>
          <w:sz w:val="22"/>
          <w:szCs w:val="22"/>
        </w:rPr>
        <w:t>J.Rozenbergs</w:t>
      </w:r>
      <w:proofErr w:type="spellEnd"/>
      <w:r>
        <w:rPr>
          <w:rFonts w:asciiTheme="minorHAnsi" w:hAnsiTheme="minorHAnsi" w:cstheme="minorHAnsi"/>
          <w:bCs/>
          <w:sz w:val="22"/>
          <w:szCs w:val="22"/>
        </w:rPr>
        <w:t>, domes priekšsēdētājs</w:t>
      </w:r>
    </w:p>
    <w:p w14:paraId="5B500D04" w14:textId="77777777" w:rsidR="00A83760" w:rsidRPr="00A83760" w:rsidRDefault="00A83760" w:rsidP="00A83760">
      <w:pPr>
        <w:jc w:val="center"/>
        <w:rPr>
          <w:rFonts w:asciiTheme="minorHAnsi" w:hAnsiTheme="minorHAnsi" w:cstheme="minorHAnsi"/>
          <w:bCs/>
          <w:sz w:val="22"/>
          <w:szCs w:val="22"/>
        </w:rPr>
      </w:pPr>
    </w:p>
    <w:bookmarkEnd w:id="0"/>
    <w:p w14:paraId="20EEDB62" w14:textId="45F628C3" w:rsidR="00C64B9B" w:rsidRPr="0015670E" w:rsidRDefault="004B4F46" w:rsidP="00B36157">
      <w:pPr>
        <w:jc w:val="both"/>
        <w:rPr>
          <w:rFonts w:asciiTheme="minorHAnsi" w:hAnsiTheme="minorHAnsi" w:cstheme="minorHAnsi"/>
          <w:color w:val="000000" w:themeColor="text1"/>
          <w:sz w:val="22"/>
          <w:szCs w:val="22"/>
        </w:rPr>
      </w:pPr>
      <w:r w:rsidRPr="00D00FAB">
        <w:rPr>
          <w:rFonts w:asciiTheme="minorHAnsi" w:hAnsiTheme="minorHAnsi" w:cstheme="minorHAnsi"/>
          <w:color w:val="000000" w:themeColor="text1"/>
          <w:sz w:val="22"/>
          <w:szCs w:val="22"/>
        </w:rPr>
        <w:t xml:space="preserve"> </w:t>
      </w:r>
      <w:r w:rsidR="006B6C84" w:rsidRPr="00D00FAB">
        <w:rPr>
          <w:rFonts w:asciiTheme="minorHAnsi" w:hAnsiTheme="minorHAnsi" w:cstheme="minorHAnsi"/>
          <w:color w:val="000000" w:themeColor="text1"/>
          <w:sz w:val="22"/>
          <w:szCs w:val="22"/>
        </w:rPr>
        <w:tab/>
      </w:r>
      <w:proofErr w:type="spellStart"/>
      <w:r w:rsidR="00C64B9B" w:rsidRPr="0015670E">
        <w:rPr>
          <w:rFonts w:ascii="Calibri" w:hAnsi="Calibri" w:cs="Calibri"/>
          <w:iCs w:val="0"/>
          <w:sz w:val="22"/>
          <w:szCs w:val="22"/>
          <w:lang w:eastAsia="ar-SA"/>
        </w:rPr>
        <w:t>Cēsu</w:t>
      </w:r>
      <w:proofErr w:type="spellEnd"/>
      <w:r w:rsidR="00C64B9B" w:rsidRPr="0015670E">
        <w:rPr>
          <w:rFonts w:ascii="Calibri" w:hAnsi="Calibri" w:cs="Calibri"/>
          <w:iCs w:val="0"/>
          <w:sz w:val="22"/>
          <w:szCs w:val="22"/>
          <w:lang w:eastAsia="ar-SA"/>
        </w:rPr>
        <w:t xml:space="preserve"> novada pašvaldībai kā Jaunpiebalgas novada pašvaldības tiesību, saistību un mantas pārņēmējai pieder nekustamais īpašums</w:t>
      </w:r>
      <w:r w:rsidR="008670CE" w:rsidRPr="0015670E">
        <w:rPr>
          <w:rFonts w:ascii="Calibri" w:hAnsi="Calibri" w:cs="Calibri"/>
          <w:iCs w:val="0"/>
          <w:sz w:val="22"/>
          <w:szCs w:val="22"/>
          <w:lang w:eastAsia="ar-SA"/>
        </w:rPr>
        <w:t xml:space="preserve"> Gaujas iela 13 B</w:t>
      </w:r>
      <w:r w:rsidR="00125414" w:rsidRPr="0015670E">
        <w:rPr>
          <w:rFonts w:ascii="Calibri" w:hAnsi="Calibri" w:cs="Calibri"/>
          <w:iCs w:val="0"/>
          <w:sz w:val="22"/>
          <w:szCs w:val="22"/>
          <w:lang w:eastAsia="ar-SA"/>
        </w:rPr>
        <w:t xml:space="preserve">, Jaunpiebalga, Jaunpiebalgas pag., </w:t>
      </w:r>
      <w:proofErr w:type="spellStart"/>
      <w:r w:rsidR="00125414" w:rsidRPr="0015670E">
        <w:rPr>
          <w:rFonts w:ascii="Calibri" w:hAnsi="Calibri" w:cs="Calibri"/>
          <w:iCs w:val="0"/>
          <w:sz w:val="22"/>
          <w:szCs w:val="22"/>
          <w:lang w:eastAsia="ar-SA"/>
        </w:rPr>
        <w:t>Cēsu</w:t>
      </w:r>
      <w:proofErr w:type="spellEnd"/>
      <w:r w:rsidR="00125414" w:rsidRPr="0015670E">
        <w:rPr>
          <w:rFonts w:ascii="Calibri" w:hAnsi="Calibri" w:cs="Calibri"/>
          <w:iCs w:val="0"/>
          <w:sz w:val="22"/>
          <w:szCs w:val="22"/>
          <w:lang w:eastAsia="ar-SA"/>
        </w:rPr>
        <w:t xml:space="preserve"> nov., kadastra Nr. 42560060311, kas sastāv no zemes vienības </w:t>
      </w:r>
      <w:r w:rsidR="00221E34" w:rsidRPr="0015670E">
        <w:rPr>
          <w:rFonts w:ascii="Calibri" w:hAnsi="Calibri" w:cs="Calibri"/>
          <w:iCs w:val="0"/>
          <w:sz w:val="22"/>
          <w:szCs w:val="22"/>
          <w:lang w:eastAsia="ar-SA"/>
        </w:rPr>
        <w:t>ar kadastra apzīmējumu 4256 006 0397, 1847 m</w:t>
      </w:r>
      <w:r w:rsidR="00221E34" w:rsidRPr="0015670E">
        <w:rPr>
          <w:rFonts w:ascii="Calibri" w:hAnsi="Calibri" w:cs="Calibri"/>
          <w:iCs w:val="0"/>
          <w:sz w:val="22"/>
          <w:szCs w:val="22"/>
          <w:vertAlign w:val="superscript"/>
          <w:lang w:eastAsia="ar-SA"/>
        </w:rPr>
        <w:t xml:space="preserve">2 </w:t>
      </w:r>
      <w:r w:rsidR="00221E34" w:rsidRPr="0015670E">
        <w:rPr>
          <w:rFonts w:ascii="Calibri" w:hAnsi="Calibri" w:cs="Calibri"/>
          <w:iCs w:val="0"/>
          <w:sz w:val="22"/>
          <w:szCs w:val="22"/>
          <w:lang w:eastAsia="ar-SA"/>
        </w:rPr>
        <w:t>platībā.</w:t>
      </w:r>
    </w:p>
    <w:p w14:paraId="66724D16" w14:textId="3ADFC9BB" w:rsidR="0050548C" w:rsidRDefault="00DB2383" w:rsidP="003E64E1">
      <w:pPr>
        <w:ind w:firstLine="720"/>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Saskaņā ar </w:t>
      </w:r>
      <w:proofErr w:type="spellStart"/>
      <w:r w:rsidR="00223A2C" w:rsidRPr="00D00FAB">
        <w:rPr>
          <w:rFonts w:asciiTheme="minorHAnsi" w:hAnsiTheme="minorHAnsi" w:cstheme="minorHAnsi"/>
          <w:color w:val="000000" w:themeColor="text1"/>
          <w:sz w:val="22"/>
          <w:szCs w:val="22"/>
        </w:rPr>
        <w:t>Cēsu</w:t>
      </w:r>
      <w:proofErr w:type="spellEnd"/>
      <w:r w:rsidR="00166EEF" w:rsidRPr="00D00FAB">
        <w:rPr>
          <w:rFonts w:asciiTheme="minorHAnsi" w:hAnsiTheme="minorHAnsi" w:cstheme="minorHAnsi"/>
          <w:color w:val="000000" w:themeColor="text1"/>
          <w:sz w:val="22"/>
          <w:szCs w:val="22"/>
        </w:rPr>
        <w:t xml:space="preserve"> novada </w:t>
      </w:r>
      <w:r w:rsidR="002F3EE5">
        <w:rPr>
          <w:rFonts w:asciiTheme="minorHAnsi" w:hAnsiTheme="minorHAnsi" w:cstheme="minorHAnsi"/>
          <w:color w:val="000000" w:themeColor="text1"/>
          <w:sz w:val="22"/>
          <w:szCs w:val="22"/>
        </w:rPr>
        <w:t>d</w:t>
      </w:r>
      <w:r w:rsidR="002F3EE5" w:rsidRPr="00D00FAB">
        <w:rPr>
          <w:rFonts w:asciiTheme="minorHAnsi" w:hAnsiTheme="minorHAnsi" w:cstheme="minorHAnsi"/>
          <w:color w:val="000000" w:themeColor="text1"/>
          <w:sz w:val="22"/>
          <w:szCs w:val="22"/>
        </w:rPr>
        <w:t>ome</w:t>
      </w:r>
      <w:r>
        <w:rPr>
          <w:rFonts w:asciiTheme="minorHAnsi" w:hAnsiTheme="minorHAnsi" w:cstheme="minorHAnsi"/>
          <w:color w:val="000000" w:themeColor="text1"/>
          <w:sz w:val="22"/>
          <w:szCs w:val="22"/>
        </w:rPr>
        <w:t>s</w:t>
      </w:r>
      <w:r w:rsidR="002F3EE5" w:rsidRPr="00D00FAB">
        <w:rPr>
          <w:rFonts w:asciiTheme="minorHAnsi" w:hAnsiTheme="minorHAnsi" w:cstheme="minorHAnsi"/>
          <w:color w:val="000000" w:themeColor="text1"/>
          <w:sz w:val="22"/>
          <w:szCs w:val="22"/>
        </w:rPr>
        <w:t xml:space="preserve"> </w:t>
      </w:r>
      <w:r w:rsidR="00166EEF" w:rsidRPr="00D00FAB">
        <w:rPr>
          <w:rFonts w:asciiTheme="minorHAnsi" w:hAnsiTheme="minorHAnsi" w:cstheme="minorHAnsi"/>
          <w:iCs w:val="0"/>
          <w:sz w:val="22"/>
          <w:szCs w:val="22"/>
          <w:lang w:eastAsia="lv-LV"/>
        </w:rPr>
        <w:t>202</w:t>
      </w:r>
      <w:r w:rsidR="00807002">
        <w:rPr>
          <w:rFonts w:asciiTheme="minorHAnsi" w:hAnsiTheme="minorHAnsi" w:cstheme="minorHAnsi"/>
          <w:iCs w:val="0"/>
          <w:sz w:val="22"/>
          <w:szCs w:val="22"/>
          <w:lang w:eastAsia="lv-LV"/>
        </w:rPr>
        <w:t>6</w:t>
      </w:r>
      <w:r w:rsidR="00166EEF" w:rsidRPr="00D00FAB">
        <w:rPr>
          <w:rFonts w:asciiTheme="minorHAnsi" w:hAnsiTheme="minorHAnsi" w:cstheme="minorHAnsi"/>
          <w:iCs w:val="0"/>
          <w:sz w:val="22"/>
          <w:szCs w:val="22"/>
          <w:lang w:eastAsia="lv-LV"/>
        </w:rPr>
        <w:t xml:space="preserve">.gada </w:t>
      </w:r>
      <w:r w:rsidR="00807002">
        <w:rPr>
          <w:rFonts w:ascii="Calibri" w:hAnsi="Calibri" w:cs="Calibri"/>
          <w:sz w:val="22"/>
          <w:szCs w:val="22"/>
        </w:rPr>
        <w:t>9.aprī</w:t>
      </w:r>
      <w:r w:rsidR="00F547C3">
        <w:rPr>
          <w:rFonts w:ascii="Calibri" w:hAnsi="Calibri" w:cs="Calibri"/>
          <w:sz w:val="22"/>
          <w:szCs w:val="22"/>
        </w:rPr>
        <w:t xml:space="preserve">ļa </w:t>
      </w:r>
      <w:r w:rsidR="003F37B6" w:rsidRPr="00D00FAB">
        <w:rPr>
          <w:rFonts w:ascii="Calibri" w:hAnsi="Calibri" w:cs="Calibri"/>
          <w:sz w:val="22"/>
          <w:szCs w:val="22"/>
        </w:rPr>
        <w:t>lēmumu Nr.</w:t>
      </w:r>
      <w:r w:rsidR="008739BC">
        <w:rPr>
          <w:rFonts w:ascii="Calibri" w:hAnsi="Calibri" w:cs="Calibri"/>
          <w:sz w:val="22"/>
          <w:szCs w:val="22"/>
        </w:rPr>
        <w:t>170</w:t>
      </w:r>
      <w:r>
        <w:rPr>
          <w:rFonts w:ascii="Calibri" w:hAnsi="Calibri" w:cs="Calibri"/>
          <w:sz w:val="22"/>
          <w:szCs w:val="22"/>
        </w:rPr>
        <w:t xml:space="preserve"> (</w:t>
      </w:r>
      <w:r w:rsidR="003F37B6" w:rsidRPr="00D00FAB">
        <w:rPr>
          <w:rFonts w:ascii="Calibri" w:hAnsi="Calibri" w:cs="Calibri"/>
          <w:sz w:val="22"/>
          <w:szCs w:val="22"/>
        </w:rPr>
        <w:t>protokols Nr.</w:t>
      </w:r>
      <w:r w:rsidR="00EC33E8">
        <w:rPr>
          <w:rFonts w:ascii="Calibri" w:hAnsi="Calibri" w:cs="Calibri"/>
          <w:sz w:val="22"/>
          <w:szCs w:val="22"/>
        </w:rPr>
        <w:t>4</w:t>
      </w:r>
      <w:r w:rsidR="003F37B6" w:rsidRPr="00D00FAB">
        <w:rPr>
          <w:rFonts w:ascii="Calibri" w:hAnsi="Calibri" w:cs="Calibri"/>
          <w:sz w:val="22"/>
          <w:szCs w:val="22"/>
        </w:rPr>
        <w:t xml:space="preserve">, </w:t>
      </w:r>
      <w:r>
        <w:rPr>
          <w:rFonts w:ascii="Calibri" w:hAnsi="Calibri" w:cs="Calibri"/>
          <w:sz w:val="22"/>
          <w:szCs w:val="22"/>
        </w:rPr>
        <w:t>42</w:t>
      </w:r>
      <w:r w:rsidR="00326788">
        <w:rPr>
          <w:rFonts w:ascii="Calibri" w:hAnsi="Calibri" w:cs="Calibri"/>
          <w:sz w:val="22"/>
          <w:szCs w:val="22"/>
        </w:rPr>
        <w:t>.</w:t>
      </w:r>
      <w:r w:rsidR="003F37B6" w:rsidRPr="00D00FAB">
        <w:rPr>
          <w:rFonts w:ascii="Calibri" w:hAnsi="Calibri" w:cs="Calibri"/>
          <w:sz w:val="22"/>
          <w:szCs w:val="22"/>
        </w:rPr>
        <w:t>punkts</w:t>
      </w:r>
      <w:r>
        <w:rPr>
          <w:rFonts w:ascii="Calibri" w:hAnsi="Calibri" w:cs="Calibri"/>
          <w:sz w:val="22"/>
          <w:szCs w:val="22"/>
        </w:rPr>
        <w:t xml:space="preserve">) </w:t>
      </w:r>
      <w:r w:rsidR="003F37B6" w:rsidRPr="00D00FAB">
        <w:rPr>
          <w:rFonts w:ascii="Calibri" w:hAnsi="Calibri" w:cs="Calibri"/>
          <w:sz w:val="22"/>
          <w:szCs w:val="22"/>
        </w:rPr>
        <w:t xml:space="preserve">, </w:t>
      </w:r>
      <w:r w:rsidR="00166EEF" w:rsidRPr="00D00FAB">
        <w:rPr>
          <w:rFonts w:asciiTheme="minorHAnsi" w:hAnsiTheme="minorHAnsi" w:cstheme="minorHAnsi"/>
          <w:iCs w:val="0"/>
          <w:sz w:val="22"/>
          <w:szCs w:val="22"/>
          <w:lang w:eastAsia="lv-LV"/>
        </w:rPr>
        <w:t>“</w:t>
      </w:r>
      <w:r w:rsidR="00166EEF" w:rsidRPr="00D00FAB">
        <w:rPr>
          <w:rFonts w:asciiTheme="minorHAnsi" w:hAnsiTheme="minorHAnsi" w:cstheme="minorHAnsi"/>
          <w:sz w:val="22"/>
          <w:szCs w:val="22"/>
        </w:rPr>
        <w:t xml:space="preserve">Par </w:t>
      </w:r>
      <w:r>
        <w:rPr>
          <w:rFonts w:asciiTheme="minorHAnsi" w:hAnsiTheme="minorHAnsi" w:cstheme="minorHAnsi"/>
          <w:sz w:val="22"/>
          <w:szCs w:val="22"/>
        </w:rPr>
        <w:t xml:space="preserve">pašvaldības </w:t>
      </w:r>
      <w:r w:rsidR="00166EEF" w:rsidRPr="00D00FAB">
        <w:rPr>
          <w:rFonts w:asciiTheme="minorHAnsi" w:hAnsiTheme="minorHAnsi" w:cstheme="minorHAnsi"/>
          <w:sz w:val="22"/>
          <w:szCs w:val="22"/>
        </w:rPr>
        <w:t xml:space="preserve">nekustamā īpašuma </w:t>
      </w:r>
      <w:r w:rsidR="00766D9B">
        <w:rPr>
          <w:rFonts w:asciiTheme="minorHAnsi" w:hAnsiTheme="minorHAnsi" w:cstheme="minorHAnsi"/>
          <w:sz w:val="22"/>
          <w:szCs w:val="22"/>
        </w:rPr>
        <w:t>Gaujas iela 13B, Jaunpiebalga, Jaunpiebalgas</w:t>
      </w:r>
      <w:r w:rsidR="00303B87" w:rsidRPr="00D00FAB">
        <w:rPr>
          <w:rFonts w:asciiTheme="minorHAnsi" w:hAnsiTheme="minorHAnsi" w:cstheme="minorHAnsi"/>
          <w:sz w:val="22"/>
          <w:szCs w:val="22"/>
        </w:rPr>
        <w:t xml:space="preserve"> pagast</w:t>
      </w:r>
      <w:r w:rsidR="00766D9B">
        <w:rPr>
          <w:rFonts w:asciiTheme="minorHAnsi" w:hAnsiTheme="minorHAnsi" w:cstheme="minorHAnsi"/>
          <w:sz w:val="22"/>
          <w:szCs w:val="22"/>
        </w:rPr>
        <w:t>s</w:t>
      </w:r>
      <w:r w:rsidR="00303B87" w:rsidRPr="00D00FAB">
        <w:rPr>
          <w:rFonts w:asciiTheme="minorHAnsi" w:hAnsiTheme="minorHAnsi" w:cstheme="minorHAnsi"/>
          <w:sz w:val="22"/>
          <w:szCs w:val="22"/>
        </w:rPr>
        <w:t xml:space="preserve">, </w:t>
      </w:r>
      <w:proofErr w:type="spellStart"/>
      <w:r w:rsidR="00947340" w:rsidRPr="00D00FAB">
        <w:rPr>
          <w:rFonts w:asciiTheme="minorHAnsi" w:hAnsiTheme="minorHAnsi" w:cstheme="minorHAnsi"/>
          <w:sz w:val="22"/>
          <w:szCs w:val="22"/>
        </w:rPr>
        <w:t>Cēsu</w:t>
      </w:r>
      <w:proofErr w:type="spellEnd"/>
      <w:r w:rsidR="00947340" w:rsidRPr="00D00FAB">
        <w:rPr>
          <w:rFonts w:asciiTheme="minorHAnsi" w:hAnsiTheme="minorHAnsi" w:cstheme="minorHAnsi"/>
          <w:sz w:val="22"/>
          <w:szCs w:val="22"/>
        </w:rPr>
        <w:t xml:space="preserve"> novad</w:t>
      </w:r>
      <w:r w:rsidR="00766D9B">
        <w:rPr>
          <w:rFonts w:asciiTheme="minorHAnsi" w:hAnsiTheme="minorHAnsi" w:cstheme="minorHAnsi"/>
          <w:sz w:val="22"/>
          <w:szCs w:val="22"/>
        </w:rPr>
        <w:t>s</w:t>
      </w:r>
      <w:r w:rsidR="00947340" w:rsidRPr="00D00FAB">
        <w:rPr>
          <w:rFonts w:asciiTheme="minorHAnsi" w:hAnsiTheme="minorHAnsi" w:cstheme="minorHAnsi"/>
          <w:sz w:val="22"/>
          <w:szCs w:val="22"/>
        </w:rPr>
        <w:t xml:space="preserve">, </w:t>
      </w:r>
      <w:r w:rsidR="0053579B">
        <w:rPr>
          <w:rFonts w:asciiTheme="minorHAnsi" w:hAnsiTheme="minorHAnsi" w:cstheme="minorHAnsi"/>
          <w:sz w:val="22"/>
          <w:szCs w:val="22"/>
        </w:rPr>
        <w:t>nodošanu atsavināšanai</w:t>
      </w:r>
      <w:r w:rsidR="00303B87" w:rsidRPr="00D00FAB">
        <w:rPr>
          <w:rFonts w:asciiTheme="minorHAnsi" w:hAnsiTheme="minorHAnsi" w:cstheme="minorHAnsi"/>
          <w:sz w:val="22"/>
          <w:szCs w:val="22"/>
        </w:rPr>
        <w:t>”</w:t>
      </w:r>
      <w:r w:rsidR="003E64E1">
        <w:rPr>
          <w:rFonts w:asciiTheme="minorHAnsi" w:hAnsiTheme="minorHAnsi" w:cstheme="minorHAnsi"/>
          <w:sz w:val="22"/>
          <w:szCs w:val="22"/>
        </w:rPr>
        <w:t xml:space="preserve"> </w:t>
      </w:r>
      <w:r w:rsidR="0067503B" w:rsidRPr="00D00FAB">
        <w:rPr>
          <w:rFonts w:asciiTheme="minorHAnsi" w:hAnsiTheme="minorHAnsi" w:cstheme="minorHAnsi"/>
          <w:sz w:val="22"/>
          <w:szCs w:val="22"/>
        </w:rPr>
        <w:t xml:space="preserve">tika </w:t>
      </w:r>
      <w:r w:rsidR="00E83743" w:rsidRPr="00D00FAB">
        <w:rPr>
          <w:rFonts w:asciiTheme="minorHAnsi" w:hAnsiTheme="minorHAnsi" w:cstheme="minorHAnsi"/>
          <w:sz w:val="22"/>
          <w:szCs w:val="22"/>
        </w:rPr>
        <w:t>nolemts pārdot</w:t>
      </w:r>
      <w:r w:rsidR="0053579B">
        <w:rPr>
          <w:rFonts w:asciiTheme="minorHAnsi" w:hAnsiTheme="minorHAnsi" w:cstheme="minorHAnsi"/>
          <w:sz w:val="22"/>
          <w:szCs w:val="22"/>
        </w:rPr>
        <w:t xml:space="preserve"> nekustam</w:t>
      </w:r>
      <w:r w:rsidR="00D85391">
        <w:rPr>
          <w:rFonts w:asciiTheme="minorHAnsi" w:hAnsiTheme="minorHAnsi" w:cstheme="minorHAnsi"/>
          <w:sz w:val="22"/>
          <w:szCs w:val="22"/>
        </w:rPr>
        <w:t>o</w:t>
      </w:r>
      <w:r w:rsidR="0053579B">
        <w:rPr>
          <w:rFonts w:asciiTheme="minorHAnsi" w:hAnsiTheme="minorHAnsi" w:cstheme="minorHAnsi"/>
          <w:sz w:val="22"/>
          <w:szCs w:val="22"/>
        </w:rPr>
        <w:t xml:space="preserve"> īpašum</w:t>
      </w:r>
      <w:r w:rsidR="00D85391">
        <w:rPr>
          <w:rFonts w:asciiTheme="minorHAnsi" w:hAnsiTheme="minorHAnsi" w:cstheme="minorHAnsi"/>
          <w:sz w:val="22"/>
          <w:szCs w:val="22"/>
        </w:rPr>
        <w:t>u Gaujas iela 13</w:t>
      </w:r>
      <w:r w:rsidR="00303477">
        <w:rPr>
          <w:rFonts w:asciiTheme="minorHAnsi" w:hAnsiTheme="minorHAnsi" w:cstheme="minorHAnsi"/>
          <w:sz w:val="22"/>
          <w:szCs w:val="22"/>
        </w:rPr>
        <w:t xml:space="preserve">B, Jaunpiebalgā, Jaunpiebalgas pagastā, </w:t>
      </w:r>
      <w:proofErr w:type="spellStart"/>
      <w:r w:rsidR="00303477">
        <w:rPr>
          <w:rFonts w:asciiTheme="minorHAnsi" w:hAnsiTheme="minorHAnsi" w:cstheme="minorHAnsi"/>
          <w:sz w:val="22"/>
          <w:szCs w:val="22"/>
        </w:rPr>
        <w:t>Cēsu</w:t>
      </w:r>
      <w:proofErr w:type="spellEnd"/>
      <w:r w:rsidR="00303477">
        <w:rPr>
          <w:rFonts w:asciiTheme="minorHAnsi" w:hAnsiTheme="minorHAnsi" w:cstheme="minorHAnsi"/>
          <w:sz w:val="22"/>
          <w:szCs w:val="22"/>
        </w:rPr>
        <w:t xml:space="preserve"> novadā, ar kadastra Nr. 42560060311, kas sastāv no zemes vienības ar </w:t>
      </w:r>
      <w:r w:rsidR="00EE378D">
        <w:rPr>
          <w:rFonts w:asciiTheme="minorHAnsi" w:hAnsiTheme="minorHAnsi" w:cstheme="minorHAnsi"/>
          <w:sz w:val="22"/>
          <w:szCs w:val="22"/>
        </w:rPr>
        <w:t xml:space="preserve">kadastra apzīmējumu 42560060397, ar kopējo platību 0,1847 ha, </w:t>
      </w:r>
      <w:r w:rsidR="00E83743" w:rsidRPr="00D00FAB">
        <w:rPr>
          <w:rFonts w:asciiTheme="minorHAnsi" w:hAnsiTheme="minorHAnsi" w:cstheme="minorHAnsi"/>
          <w:sz w:val="22"/>
          <w:szCs w:val="22"/>
        </w:rPr>
        <w:t>par brīvu cenu</w:t>
      </w:r>
      <w:r w:rsidR="0067503B" w:rsidRPr="00D00FAB">
        <w:rPr>
          <w:rFonts w:asciiTheme="minorHAnsi" w:hAnsiTheme="minorHAnsi" w:cstheme="minorHAnsi"/>
          <w:sz w:val="22"/>
          <w:szCs w:val="22"/>
        </w:rPr>
        <w:t xml:space="preserve"> </w:t>
      </w:r>
      <w:r w:rsidR="00E83743" w:rsidRPr="00D00FAB">
        <w:rPr>
          <w:rFonts w:asciiTheme="minorHAnsi" w:hAnsiTheme="minorHAnsi" w:cstheme="minorHAnsi"/>
          <w:sz w:val="22"/>
          <w:szCs w:val="22"/>
        </w:rPr>
        <w:t xml:space="preserve">un </w:t>
      </w:r>
      <w:r w:rsidR="00F9062D" w:rsidRPr="00D00FAB">
        <w:rPr>
          <w:rFonts w:asciiTheme="minorHAnsi" w:hAnsiTheme="minorHAnsi" w:cstheme="minorHAnsi"/>
          <w:sz w:val="22"/>
          <w:szCs w:val="22"/>
        </w:rPr>
        <w:t>nosūtīt</w:t>
      </w:r>
      <w:r w:rsidR="006B6C84" w:rsidRPr="00D00FAB">
        <w:rPr>
          <w:rFonts w:asciiTheme="minorHAnsi" w:hAnsiTheme="minorHAnsi" w:cs="Calibri"/>
          <w:sz w:val="22"/>
          <w:szCs w:val="22"/>
        </w:rPr>
        <w:t xml:space="preserve"> </w:t>
      </w:r>
      <w:r w:rsidR="008A6A5A">
        <w:rPr>
          <w:rFonts w:asciiTheme="minorHAnsi" w:hAnsiTheme="minorHAnsi" w:cs="Calibri"/>
          <w:sz w:val="22"/>
          <w:szCs w:val="22"/>
        </w:rPr>
        <w:t>5</w:t>
      </w:r>
      <w:r w:rsidR="0034398F">
        <w:rPr>
          <w:rFonts w:asciiTheme="minorHAnsi" w:hAnsiTheme="minorHAnsi" w:cs="Calibri"/>
          <w:sz w:val="22"/>
          <w:szCs w:val="22"/>
        </w:rPr>
        <w:t xml:space="preserve"> </w:t>
      </w:r>
      <w:r w:rsidR="00B21031">
        <w:rPr>
          <w:rFonts w:asciiTheme="minorHAnsi" w:hAnsiTheme="minorHAnsi" w:cs="Calibri"/>
          <w:sz w:val="22"/>
          <w:szCs w:val="22"/>
        </w:rPr>
        <w:t xml:space="preserve">pieguļošo </w:t>
      </w:r>
      <w:r w:rsidR="00E83743" w:rsidRPr="00D00FAB">
        <w:rPr>
          <w:rFonts w:asciiTheme="minorHAnsi" w:hAnsiTheme="minorHAnsi" w:cstheme="minorHAnsi"/>
          <w:sz w:val="22"/>
          <w:szCs w:val="22"/>
        </w:rPr>
        <w:t>nekustamo īpašumu</w:t>
      </w:r>
      <w:r w:rsidR="002F3EE5">
        <w:rPr>
          <w:rFonts w:asciiTheme="minorHAnsi" w:hAnsiTheme="minorHAnsi" w:cstheme="minorHAnsi"/>
          <w:sz w:val="22"/>
          <w:szCs w:val="22"/>
        </w:rPr>
        <w:t xml:space="preserve"> īpašniekiem</w:t>
      </w:r>
      <w:r w:rsidR="00E83743" w:rsidRPr="00B46332">
        <w:rPr>
          <w:rFonts w:asciiTheme="minorHAnsi" w:hAnsiTheme="minorHAnsi" w:cstheme="minorHAnsi"/>
          <w:sz w:val="22"/>
          <w:szCs w:val="22"/>
        </w:rPr>
        <w:t xml:space="preserve"> atsavināšanas paziņojumus ar piedāvājumu iegādāties </w:t>
      </w:r>
      <w:r w:rsidR="0034398F" w:rsidRPr="00B46332">
        <w:rPr>
          <w:rFonts w:asciiTheme="minorHAnsi" w:hAnsiTheme="minorHAnsi" w:cstheme="minorHAnsi"/>
          <w:sz w:val="22"/>
          <w:szCs w:val="22"/>
        </w:rPr>
        <w:t xml:space="preserve">pašvaldībai piederošo </w:t>
      </w:r>
      <w:proofErr w:type="spellStart"/>
      <w:r w:rsidR="0034398F" w:rsidRPr="00B46332">
        <w:rPr>
          <w:rFonts w:asciiTheme="minorHAnsi" w:hAnsiTheme="minorHAnsi" w:cstheme="minorHAnsi"/>
          <w:sz w:val="22"/>
          <w:szCs w:val="22"/>
        </w:rPr>
        <w:t>starpgabalu</w:t>
      </w:r>
      <w:proofErr w:type="spellEnd"/>
      <w:r w:rsidR="00B34556">
        <w:rPr>
          <w:rFonts w:asciiTheme="minorHAnsi" w:hAnsiTheme="minorHAnsi" w:cstheme="minorHAnsi"/>
          <w:sz w:val="22"/>
          <w:szCs w:val="22"/>
        </w:rPr>
        <w:t xml:space="preserve"> </w:t>
      </w:r>
      <w:r w:rsidR="00E83743" w:rsidRPr="00B46332">
        <w:rPr>
          <w:rFonts w:asciiTheme="minorHAnsi" w:hAnsiTheme="minorHAnsi" w:cstheme="minorHAnsi"/>
          <w:sz w:val="22"/>
          <w:szCs w:val="22"/>
        </w:rPr>
        <w:t xml:space="preserve">par apstiprināto pārdošanas cenu  </w:t>
      </w:r>
      <w:r w:rsidR="00D34712">
        <w:rPr>
          <w:rFonts w:asciiTheme="minorHAnsi" w:hAnsiTheme="minorHAnsi" w:cstheme="minorHAnsi"/>
          <w:sz w:val="22"/>
          <w:szCs w:val="22"/>
        </w:rPr>
        <w:t>600</w:t>
      </w:r>
      <w:r w:rsidR="004458B1" w:rsidRPr="00B46332">
        <w:rPr>
          <w:rFonts w:asciiTheme="minorHAnsi" w:hAnsiTheme="minorHAnsi" w:cstheme="minorHAnsi"/>
          <w:sz w:val="22"/>
          <w:szCs w:val="22"/>
        </w:rPr>
        <w:t xml:space="preserve">,00 </w:t>
      </w:r>
      <w:proofErr w:type="spellStart"/>
      <w:r w:rsidR="004458B1" w:rsidRPr="00B46332">
        <w:rPr>
          <w:rFonts w:asciiTheme="minorHAnsi" w:hAnsiTheme="minorHAnsi" w:cstheme="minorHAnsi"/>
          <w:i/>
          <w:iCs w:val="0"/>
          <w:sz w:val="22"/>
          <w:szCs w:val="22"/>
        </w:rPr>
        <w:t>euro</w:t>
      </w:r>
      <w:proofErr w:type="spellEnd"/>
      <w:r w:rsidR="004458B1" w:rsidRPr="00B46332">
        <w:rPr>
          <w:rFonts w:asciiTheme="minorHAnsi" w:hAnsiTheme="minorHAnsi" w:cstheme="minorHAnsi"/>
          <w:i/>
          <w:iCs w:val="0"/>
          <w:sz w:val="22"/>
          <w:szCs w:val="22"/>
        </w:rPr>
        <w:t xml:space="preserve"> </w:t>
      </w:r>
      <w:r w:rsidR="004458B1" w:rsidRPr="00B46332">
        <w:rPr>
          <w:rFonts w:asciiTheme="minorHAnsi" w:hAnsiTheme="minorHAnsi" w:cstheme="minorHAnsi"/>
          <w:iCs w:val="0"/>
          <w:sz w:val="22"/>
          <w:szCs w:val="22"/>
        </w:rPr>
        <w:t>(</w:t>
      </w:r>
      <w:r w:rsidR="00D34712">
        <w:rPr>
          <w:rFonts w:asciiTheme="minorHAnsi" w:hAnsiTheme="minorHAnsi" w:cstheme="minorHAnsi"/>
          <w:iCs w:val="0"/>
          <w:sz w:val="22"/>
          <w:szCs w:val="22"/>
        </w:rPr>
        <w:t>seši</w:t>
      </w:r>
      <w:r w:rsidR="004458B1" w:rsidRPr="00B46332">
        <w:rPr>
          <w:rFonts w:asciiTheme="minorHAnsi" w:hAnsiTheme="minorHAnsi" w:cstheme="minorHAnsi"/>
          <w:iCs w:val="0"/>
          <w:sz w:val="22"/>
          <w:szCs w:val="22"/>
        </w:rPr>
        <w:t xml:space="preserve"> simti </w:t>
      </w:r>
      <w:proofErr w:type="spellStart"/>
      <w:r w:rsidR="004458B1" w:rsidRPr="00B46332">
        <w:rPr>
          <w:rFonts w:asciiTheme="minorHAnsi" w:hAnsiTheme="minorHAnsi" w:cstheme="minorHAnsi"/>
          <w:i/>
          <w:iCs w:val="0"/>
          <w:sz w:val="22"/>
          <w:szCs w:val="22"/>
        </w:rPr>
        <w:t>euro</w:t>
      </w:r>
      <w:proofErr w:type="spellEnd"/>
      <w:r w:rsidR="004458B1" w:rsidRPr="00B46332">
        <w:rPr>
          <w:rFonts w:asciiTheme="minorHAnsi" w:hAnsiTheme="minorHAnsi" w:cstheme="minorHAnsi"/>
          <w:iCs w:val="0"/>
          <w:sz w:val="22"/>
          <w:szCs w:val="22"/>
        </w:rPr>
        <w:t xml:space="preserve"> un 00 </w:t>
      </w:r>
      <w:r w:rsidR="004458B1" w:rsidRPr="00B46332">
        <w:rPr>
          <w:rFonts w:asciiTheme="minorHAnsi" w:hAnsiTheme="minorHAnsi" w:cstheme="minorHAnsi"/>
          <w:i/>
          <w:iCs w:val="0"/>
          <w:sz w:val="22"/>
          <w:szCs w:val="22"/>
        </w:rPr>
        <w:t>centi</w:t>
      </w:r>
      <w:r w:rsidR="004458B1" w:rsidRPr="00B46332">
        <w:rPr>
          <w:rFonts w:asciiTheme="minorHAnsi" w:hAnsiTheme="minorHAnsi" w:cstheme="minorHAnsi"/>
          <w:iCs w:val="0"/>
          <w:sz w:val="22"/>
          <w:szCs w:val="22"/>
        </w:rPr>
        <w:t>)</w:t>
      </w:r>
      <w:r w:rsidR="004458B1" w:rsidRPr="00B46332">
        <w:rPr>
          <w:rFonts w:asciiTheme="minorHAnsi" w:hAnsiTheme="minorHAnsi" w:cstheme="minorHAnsi"/>
          <w:bCs/>
          <w:sz w:val="22"/>
          <w:szCs w:val="22"/>
        </w:rPr>
        <w:t>.</w:t>
      </w:r>
      <w:r w:rsidR="004116FE" w:rsidRPr="00B46332">
        <w:rPr>
          <w:rFonts w:asciiTheme="minorHAnsi" w:hAnsiTheme="minorHAnsi" w:cstheme="minorHAnsi"/>
          <w:bCs/>
          <w:sz w:val="22"/>
          <w:szCs w:val="22"/>
        </w:rPr>
        <w:t xml:space="preserve"> Ar piezīmi</w:t>
      </w:r>
      <w:r w:rsidR="00FE7AB1" w:rsidRPr="00B46332">
        <w:rPr>
          <w:rFonts w:asciiTheme="minorHAnsi" w:hAnsiTheme="minorHAnsi" w:cstheme="minorHAnsi"/>
          <w:bCs/>
          <w:sz w:val="22"/>
          <w:szCs w:val="22"/>
        </w:rPr>
        <w:t xml:space="preserve">, </w:t>
      </w:r>
      <w:r w:rsidR="00C35861" w:rsidRPr="00B46332">
        <w:rPr>
          <w:rFonts w:asciiTheme="minorHAnsi" w:hAnsiTheme="minorHAnsi" w:cstheme="minorHAnsi"/>
          <w:bCs/>
          <w:sz w:val="22"/>
          <w:szCs w:val="22"/>
        </w:rPr>
        <w:t>k</w:t>
      </w:r>
      <w:r w:rsidR="0050548C" w:rsidRPr="00B46332">
        <w:rPr>
          <w:rFonts w:asciiTheme="minorHAnsi" w:hAnsiTheme="minorHAnsi" w:cstheme="minorHAnsi"/>
          <w:bCs/>
          <w:sz w:val="22"/>
          <w:szCs w:val="22"/>
        </w:rPr>
        <w:t>a pēc atsavināšanas paziņojuma nosūtīšanas, tajā noteiktajā termi</w:t>
      </w:r>
      <w:r w:rsidR="0050548C" w:rsidRPr="00B46332">
        <w:rPr>
          <w:rFonts w:asciiTheme="minorHAnsi" w:hAnsiTheme="minorHAnsi" w:cstheme="minorHAnsi"/>
          <w:sz w:val="22"/>
          <w:szCs w:val="22"/>
        </w:rPr>
        <w:t>ņā pirkt nekustamo mantu piesakās vairākas personas, starp šīm personām rīkojama izsole.</w:t>
      </w:r>
      <w:r w:rsidR="00FE7AB1" w:rsidRPr="00B46332">
        <w:rPr>
          <w:rFonts w:asciiTheme="minorHAnsi" w:hAnsiTheme="minorHAnsi" w:cstheme="minorHAnsi"/>
          <w:sz w:val="22"/>
          <w:szCs w:val="22"/>
        </w:rPr>
        <w:t xml:space="preserve"> </w:t>
      </w:r>
    </w:p>
    <w:p w14:paraId="583ED161" w14:textId="79F1704D" w:rsidR="005615DE" w:rsidRDefault="003E12A5" w:rsidP="0050548C">
      <w:pPr>
        <w:ind w:firstLine="720"/>
        <w:jc w:val="both"/>
        <w:rPr>
          <w:rFonts w:ascii="Calibri" w:hAnsi="Calibri" w:cs="Calibri"/>
          <w:sz w:val="22"/>
          <w:szCs w:val="22"/>
        </w:rPr>
      </w:pPr>
      <w:proofErr w:type="spellStart"/>
      <w:r w:rsidRPr="00D00FAB">
        <w:rPr>
          <w:rFonts w:ascii="Calibri" w:hAnsi="Calibri" w:cs="Calibri"/>
          <w:sz w:val="22"/>
          <w:szCs w:val="22"/>
        </w:rPr>
        <w:t>Cēsu</w:t>
      </w:r>
      <w:proofErr w:type="spellEnd"/>
      <w:r w:rsidRPr="00D00FAB">
        <w:rPr>
          <w:rFonts w:ascii="Calibri" w:hAnsi="Calibri" w:cs="Calibri"/>
          <w:sz w:val="22"/>
          <w:szCs w:val="22"/>
        </w:rPr>
        <w:t xml:space="preserve"> novada </w:t>
      </w:r>
      <w:r w:rsidR="00F22DA1">
        <w:rPr>
          <w:rFonts w:ascii="Calibri" w:hAnsi="Calibri" w:cs="Calibri"/>
          <w:sz w:val="22"/>
          <w:szCs w:val="22"/>
        </w:rPr>
        <w:t xml:space="preserve">Jaunpiebalgas </w:t>
      </w:r>
      <w:r w:rsidRPr="00D00FAB">
        <w:rPr>
          <w:rFonts w:ascii="Calibri" w:hAnsi="Calibri" w:cs="Calibri"/>
          <w:sz w:val="22"/>
          <w:szCs w:val="22"/>
        </w:rPr>
        <w:t>apvienības pārvald</w:t>
      </w:r>
      <w:r w:rsidR="000877F7">
        <w:rPr>
          <w:rFonts w:ascii="Calibri" w:hAnsi="Calibri" w:cs="Calibri"/>
          <w:sz w:val="22"/>
          <w:szCs w:val="22"/>
        </w:rPr>
        <w:t>e</w:t>
      </w:r>
      <w:r w:rsidR="00395CF9">
        <w:rPr>
          <w:rFonts w:ascii="Calibri" w:hAnsi="Calibri" w:cs="Calibri"/>
          <w:sz w:val="22"/>
          <w:szCs w:val="22"/>
        </w:rPr>
        <w:t xml:space="preserve">, turpmāk </w:t>
      </w:r>
      <w:r w:rsidR="00924078">
        <w:rPr>
          <w:rFonts w:ascii="Calibri" w:hAnsi="Calibri" w:cs="Calibri"/>
          <w:sz w:val="22"/>
          <w:szCs w:val="22"/>
        </w:rPr>
        <w:t>–</w:t>
      </w:r>
      <w:r w:rsidR="00395CF9">
        <w:rPr>
          <w:rFonts w:ascii="Calibri" w:hAnsi="Calibri" w:cs="Calibri"/>
          <w:sz w:val="22"/>
          <w:szCs w:val="22"/>
        </w:rPr>
        <w:t xml:space="preserve"> Pārvalde</w:t>
      </w:r>
      <w:r w:rsidR="00924078">
        <w:rPr>
          <w:rFonts w:ascii="Calibri" w:hAnsi="Calibri" w:cs="Calibri"/>
          <w:sz w:val="22"/>
          <w:szCs w:val="22"/>
        </w:rPr>
        <w:t>,</w:t>
      </w:r>
      <w:r w:rsidR="00924078" w:rsidRPr="00924078">
        <w:rPr>
          <w:rFonts w:ascii="Calibri" w:hAnsi="Calibri" w:cs="Calibri"/>
          <w:sz w:val="22"/>
          <w:szCs w:val="22"/>
        </w:rPr>
        <w:t xml:space="preserve"> </w:t>
      </w:r>
      <w:r w:rsidR="00CE435A">
        <w:rPr>
          <w:rFonts w:ascii="Calibri" w:hAnsi="Calibri" w:cs="Calibri"/>
          <w:sz w:val="22"/>
          <w:szCs w:val="22"/>
        </w:rPr>
        <w:t xml:space="preserve">nosūtīja </w:t>
      </w:r>
      <w:r w:rsidR="00820F0C">
        <w:rPr>
          <w:rFonts w:ascii="Calibri" w:hAnsi="Calibri" w:cs="Calibri"/>
          <w:sz w:val="22"/>
          <w:szCs w:val="22"/>
        </w:rPr>
        <w:t xml:space="preserve">nekustamā īpašuma Gaujas iela 13B, Jaunpiebalga, Jaunpiebalgas pagasts, </w:t>
      </w:r>
      <w:proofErr w:type="spellStart"/>
      <w:r w:rsidR="00820F0C">
        <w:rPr>
          <w:rFonts w:ascii="Calibri" w:hAnsi="Calibri" w:cs="Calibri"/>
          <w:sz w:val="22"/>
          <w:szCs w:val="22"/>
        </w:rPr>
        <w:t>Cēsu</w:t>
      </w:r>
      <w:proofErr w:type="spellEnd"/>
      <w:r w:rsidR="00820F0C">
        <w:rPr>
          <w:rFonts w:ascii="Calibri" w:hAnsi="Calibri" w:cs="Calibri"/>
          <w:sz w:val="22"/>
          <w:szCs w:val="22"/>
        </w:rPr>
        <w:t xml:space="preserve"> novads</w:t>
      </w:r>
      <w:r w:rsidR="0003647A">
        <w:rPr>
          <w:rFonts w:ascii="Calibri" w:hAnsi="Calibri" w:cs="Calibri"/>
          <w:sz w:val="22"/>
          <w:szCs w:val="22"/>
        </w:rPr>
        <w:t xml:space="preserve">, robežojošo </w:t>
      </w:r>
      <w:r w:rsidR="009B3854">
        <w:rPr>
          <w:rFonts w:ascii="Calibri" w:hAnsi="Calibri" w:cs="Calibri"/>
          <w:sz w:val="22"/>
          <w:szCs w:val="22"/>
        </w:rPr>
        <w:t>zemes vienību</w:t>
      </w:r>
      <w:r w:rsidR="00CE435A">
        <w:rPr>
          <w:rFonts w:ascii="Calibri" w:hAnsi="Calibri" w:cs="Calibri"/>
          <w:sz w:val="22"/>
          <w:szCs w:val="22"/>
        </w:rPr>
        <w:t xml:space="preserve"> īpašniekiem vēstules ar </w:t>
      </w:r>
      <w:r w:rsidR="00EA75ED">
        <w:rPr>
          <w:rFonts w:ascii="Calibri" w:hAnsi="Calibri" w:cs="Calibri"/>
          <w:sz w:val="22"/>
          <w:szCs w:val="22"/>
        </w:rPr>
        <w:t>piedāvāj</w:t>
      </w:r>
      <w:r w:rsidR="00CE435A">
        <w:rPr>
          <w:rFonts w:ascii="Calibri" w:hAnsi="Calibri" w:cs="Calibri"/>
          <w:sz w:val="22"/>
          <w:szCs w:val="22"/>
        </w:rPr>
        <w:t>umu</w:t>
      </w:r>
      <w:r w:rsidR="00EA75ED">
        <w:rPr>
          <w:rFonts w:ascii="Calibri" w:hAnsi="Calibri" w:cs="Calibri"/>
          <w:sz w:val="22"/>
          <w:szCs w:val="22"/>
        </w:rPr>
        <w:t xml:space="preserve"> iegādāties minēto </w:t>
      </w:r>
      <w:proofErr w:type="spellStart"/>
      <w:r w:rsidR="00EA75ED">
        <w:rPr>
          <w:rFonts w:ascii="Calibri" w:hAnsi="Calibri" w:cs="Calibri"/>
          <w:sz w:val="22"/>
          <w:szCs w:val="22"/>
        </w:rPr>
        <w:t>starpgabalu</w:t>
      </w:r>
      <w:proofErr w:type="spellEnd"/>
      <w:r w:rsidR="006F62C7">
        <w:rPr>
          <w:rFonts w:ascii="Calibri" w:hAnsi="Calibri" w:cs="Calibri"/>
          <w:sz w:val="22"/>
          <w:szCs w:val="22"/>
        </w:rPr>
        <w:t xml:space="preserve"> un lūgumu iesniegt savu piet</w:t>
      </w:r>
      <w:r w:rsidR="001D1995">
        <w:rPr>
          <w:rFonts w:ascii="Calibri" w:hAnsi="Calibri" w:cs="Calibri"/>
          <w:sz w:val="22"/>
          <w:szCs w:val="22"/>
        </w:rPr>
        <w:t>eikumu līdz 202</w:t>
      </w:r>
      <w:r w:rsidR="00F0443F">
        <w:rPr>
          <w:rFonts w:ascii="Calibri" w:hAnsi="Calibri" w:cs="Calibri"/>
          <w:sz w:val="22"/>
          <w:szCs w:val="22"/>
        </w:rPr>
        <w:t>6</w:t>
      </w:r>
      <w:r w:rsidR="001D1995">
        <w:rPr>
          <w:rFonts w:ascii="Calibri" w:hAnsi="Calibri" w:cs="Calibri"/>
          <w:sz w:val="22"/>
          <w:szCs w:val="22"/>
        </w:rPr>
        <w:t xml:space="preserve">.gada </w:t>
      </w:r>
      <w:r w:rsidR="00F0443F">
        <w:rPr>
          <w:rFonts w:ascii="Calibri" w:hAnsi="Calibri" w:cs="Calibri"/>
          <w:sz w:val="22"/>
          <w:szCs w:val="22"/>
        </w:rPr>
        <w:t>2</w:t>
      </w:r>
      <w:r w:rsidR="001D1995">
        <w:rPr>
          <w:rFonts w:ascii="Calibri" w:hAnsi="Calibri" w:cs="Calibri"/>
          <w:sz w:val="22"/>
          <w:szCs w:val="22"/>
        </w:rPr>
        <w:t>0.</w:t>
      </w:r>
      <w:r w:rsidR="001D210C">
        <w:rPr>
          <w:rFonts w:ascii="Calibri" w:hAnsi="Calibri" w:cs="Calibri"/>
          <w:sz w:val="22"/>
          <w:szCs w:val="22"/>
        </w:rPr>
        <w:t>maijam</w:t>
      </w:r>
      <w:r w:rsidR="001D1995">
        <w:rPr>
          <w:rFonts w:ascii="Calibri" w:hAnsi="Calibri" w:cs="Calibri"/>
          <w:sz w:val="22"/>
          <w:szCs w:val="22"/>
        </w:rPr>
        <w:t xml:space="preserve"> (ieskaitot). </w:t>
      </w:r>
      <w:r w:rsidR="00944303">
        <w:rPr>
          <w:rFonts w:ascii="Calibri" w:hAnsi="Calibri" w:cs="Calibri"/>
          <w:sz w:val="22"/>
          <w:szCs w:val="22"/>
        </w:rPr>
        <w:t xml:space="preserve">Atsaucoties uz Pārvaldes vēstuli, </w:t>
      </w:r>
      <w:r w:rsidR="00924078" w:rsidRPr="00D00FAB">
        <w:rPr>
          <w:rFonts w:ascii="Calibri" w:hAnsi="Calibri" w:cs="Calibri"/>
          <w:sz w:val="22"/>
          <w:szCs w:val="22"/>
        </w:rPr>
        <w:t>saņemts</w:t>
      </w:r>
      <w:r w:rsidR="00194065">
        <w:rPr>
          <w:rFonts w:ascii="Calibri" w:hAnsi="Calibri" w:cs="Calibri"/>
          <w:sz w:val="22"/>
          <w:szCs w:val="22"/>
        </w:rPr>
        <w:t>:</w:t>
      </w:r>
    </w:p>
    <w:p w14:paraId="307B3E94" w14:textId="1AE2BAEA" w:rsidR="002F6D8C" w:rsidRPr="002F6D8C" w:rsidRDefault="00F9062D" w:rsidP="00B46332">
      <w:pPr>
        <w:pStyle w:val="Sarakstarindkopa"/>
        <w:numPr>
          <w:ilvl w:val="0"/>
          <w:numId w:val="7"/>
        </w:numPr>
        <w:ind w:left="709" w:hanging="283"/>
        <w:jc w:val="both"/>
        <w:rPr>
          <w:rFonts w:ascii="Calibri" w:hAnsi="Calibri" w:cs="Calibri"/>
          <w:sz w:val="22"/>
          <w:szCs w:val="22"/>
        </w:rPr>
      </w:pPr>
      <w:r w:rsidRPr="002F6D8C">
        <w:rPr>
          <w:rFonts w:ascii="Calibri" w:hAnsi="Calibri" w:cs="Calibri"/>
          <w:sz w:val="22"/>
          <w:szCs w:val="22"/>
        </w:rPr>
        <w:t xml:space="preserve">īpašuma </w:t>
      </w:r>
      <w:r w:rsidR="007F4A1C" w:rsidRPr="002F6D8C">
        <w:rPr>
          <w:rFonts w:asciiTheme="minorHAnsi" w:hAnsiTheme="minorHAnsi" w:cstheme="minorHAnsi"/>
          <w:bCs/>
          <w:sz w:val="22"/>
          <w:szCs w:val="22"/>
          <w:lang w:eastAsia="ar-SA"/>
        </w:rPr>
        <w:t>“</w:t>
      </w:r>
      <w:r w:rsidR="00FF3FC6">
        <w:rPr>
          <w:rFonts w:asciiTheme="minorHAnsi" w:hAnsiTheme="minorHAnsi" w:cstheme="minorHAnsi"/>
          <w:bCs/>
          <w:sz w:val="22"/>
          <w:szCs w:val="22"/>
          <w:lang w:eastAsia="ar-SA"/>
        </w:rPr>
        <w:t>Gaujas iela 13A</w:t>
      </w:r>
      <w:r w:rsidR="007F4A1C" w:rsidRPr="002F6D8C">
        <w:rPr>
          <w:rFonts w:asciiTheme="minorHAnsi" w:hAnsiTheme="minorHAnsi" w:cstheme="minorHAnsi"/>
          <w:bCs/>
          <w:sz w:val="22"/>
          <w:szCs w:val="22"/>
          <w:lang w:eastAsia="ar-SA"/>
        </w:rPr>
        <w:t>”, kadastra Nr.</w:t>
      </w:r>
      <w:r w:rsidR="00D67258">
        <w:rPr>
          <w:rFonts w:asciiTheme="minorHAnsi" w:hAnsiTheme="minorHAnsi" w:cstheme="minorHAnsi"/>
          <w:bCs/>
          <w:sz w:val="22"/>
          <w:szCs w:val="22"/>
          <w:lang w:eastAsia="ar-SA"/>
        </w:rPr>
        <w:t>4256 006 0388</w:t>
      </w:r>
      <w:r w:rsidR="007F4A1C" w:rsidRPr="002F6D8C">
        <w:rPr>
          <w:rFonts w:asciiTheme="minorHAnsi" w:hAnsiTheme="minorHAnsi" w:cstheme="minorHAnsi"/>
          <w:bCs/>
          <w:sz w:val="22"/>
          <w:szCs w:val="22"/>
          <w:lang w:eastAsia="ar-SA"/>
        </w:rPr>
        <w:t xml:space="preserve"> (zemes vienības kadastra apzīmējums </w:t>
      </w:r>
      <w:r w:rsidR="007C5733">
        <w:rPr>
          <w:rFonts w:asciiTheme="minorHAnsi" w:hAnsiTheme="minorHAnsi" w:cstheme="minorHAnsi"/>
          <w:bCs/>
          <w:sz w:val="22"/>
          <w:szCs w:val="22"/>
          <w:lang w:eastAsia="ar-SA"/>
        </w:rPr>
        <w:t>4256 006 0388</w:t>
      </w:r>
      <w:r w:rsidR="007F4A1C" w:rsidRPr="002F6D8C">
        <w:rPr>
          <w:rFonts w:asciiTheme="minorHAnsi" w:hAnsiTheme="minorHAnsi" w:cstheme="minorHAnsi"/>
          <w:bCs/>
          <w:sz w:val="22"/>
          <w:szCs w:val="22"/>
          <w:lang w:eastAsia="ar-SA"/>
        </w:rPr>
        <w:t>)</w:t>
      </w:r>
      <w:r w:rsidR="00395CF9" w:rsidRPr="002F6D8C">
        <w:rPr>
          <w:rFonts w:asciiTheme="minorHAnsi" w:hAnsiTheme="minorHAnsi" w:cstheme="minorHAnsi"/>
          <w:bCs/>
          <w:sz w:val="22"/>
          <w:szCs w:val="22"/>
          <w:lang w:eastAsia="ar-SA"/>
        </w:rPr>
        <w:t xml:space="preserve"> </w:t>
      </w:r>
      <w:r w:rsidRPr="002F6D8C">
        <w:rPr>
          <w:rFonts w:ascii="Calibri" w:hAnsi="Calibri" w:cs="Calibri"/>
          <w:sz w:val="22"/>
          <w:szCs w:val="22"/>
        </w:rPr>
        <w:t>īpašnie</w:t>
      </w:r>
      <w:r w:rsidR="00395CF9" w:rsidRPr="002F6D8C">
        <w:rPr>
          <w:rFonts w:ascii="Calibri" w:hAnsi="Calibri" w:cs="Calibri"/>
          <w:sz w:val="22"/>
          <w:szCs w:val="22"/>
        </w:rPr>
        <w:t>ces</w:t>
      </w:r>
      <w:r w:rsidRPr="002F6D8C">
        <w:rPr>
          <w:rFonts w:ascii="Calibri" w:hAnsi="Calibri" w:cs="Calibri"/>
          <w:sz w:val="22"/>
          <w:szCs w:val="22"/>
        </w:rPr>
        <w:t xml:space="preserve"> </w:t>
      </w:r>
      <w:r w:rsidR="007C5733">
        <w:rPr>
          <w:rFonts w:ascii="Calibri" w:hAnsi="Calibri" w:cs="Calibri"/>
          <w:sz w:val="22"/>
          <w:szCs w:val="22"/>
        </w:rPr>
        <w:t>05</w:t>
      </w:r>
      <w:r w:rsidR="009F7138" w:rsidRPr="002F6D8C">
        <w:rPr>
          <w:rFonts w:ascii="Calibri" w:hAnsi="Calibri" w:cs="Calibri"/>
          <w:sz w:val="22"/>
          <w:szCs w:val="22"/>
        </w:rPr>
        <w:t>.0</w:t>
      </w:r>
      <w:r w:rsidR="001D210C">
        <w:rPr>
          <w:rFonts w:ascii="Calibri" w:hAnsi="Calibri" w:cs="Calibri"/>
          <w:sz w:val="22"/>
          <w:szCs w:val="22"/>
        </w:rPr>
        <w:t>5</w:t>
      </w:r>
      <w:r w:rsidR="002F6D8C" w:rsidRPr="002F6D8C">
        <w:rPr>
          <w:rFonts w:ascii="Calibri" w:hAnsi="Calibri" w:cs="Calibri"/>
          <w:sz w:val="22"/>
          <w:szCs w:val="22"/>
        </w:rPr>
        <w:t>.202</w:t>
      </w:r>
      <w:r w:rsidR="001D210C">
        <w:rPr>
          <w:rFonts w:ascii="Calibri" w:hAnsi="Calibri" w:cs="Calibri"/>
          <w:sz w:val="22"/>
          <w:szCs w:val="22"/>
        </w:rPr>
        <w:t>6</w:t>
      </w:r>
      <w:r w:rsidR="002F6D8C" w:rsidRPr="002F6D8C">
        <w:rPr>
          <w:rFonts w:ascii="Calibri" w:hAnsi="Calibri" w:cs="Calibri"/>
          <w:sz w:val="22"/>
          <w:szCs w:val="22"/>
        </w:rPr>
        <w:t xml:space="preserve">. </w:t>
      </w:r>
      <w:r w:rsidR="002834A7" w:rsidRPr="002F6D8C">
        <w:rPr>
          <w:rFonts w:ascii="Calibri" w:hAnsi="Calibri" w:cs="Calibri"/>
          <w:sz w:val="22"/>
          <w:szCs w:val="22"/>
        </w:rPr>
        <w:t>pieteik</w:t>
      </w:r>
      <w:r w:rsidR="003E12A5" w:rsidRPr="002F6D8C">
        <w:rPr>
          <w:rFonts w:ascii="Calibri" w:hAnsi="Calibri" w:cs="Calibri"/>
          <w:sz w:val="22"/>
          <w:szCs w:val="22"/>
        </w:rPr>
        <w:t>ums</w:t>
      </w:r>
      <w:r w:rsidR="00924078" w:rsidRPr="002F6D8C">
        <w:rPr>
          <w:rFonts w:ascii="Calibri" w:hAnsi="Calibri" w:cs="Calibri"/>
          <w:sz w:val="22"/>
          <w:szCs w:val="22"/>
        </w:rPr>
        <w:t xml:space="preserve"> </w:t>
      </w:r>
      <w:r w:rsidR="00395CF9" w:rsidRPr="002F6D8C">
        <w:rPr>
          <w:rFonts w:ascii="Calibri" w:hAnsi="Calibri" w:cs="Calibri"/>
          <w:sz w:val="22"/>
          <w:szCs w:val="22"/>
        </w:rPr>
        <w:t>(</w:t>
      </w:r>
      <w:proofErr w:type="spellStart"/>
      <w:r w:rsidR="00DE70C2">
        <w:rPr>
          <w:rFonts w:ascii="Calibri" w:hAnsi="Calibri" w:cs="Calibri"/>
          <w:sz w:val="22"/>
          <w:szCs w:val="22"/>
        </w:rPr>
        <w:t>Reģ</w:t>
      </w:r>
      <w:proofErr w:type="spellEnd"/>
      <w:r w:rsidR="00DE70C2">
        <w:rPr>
          <w:rFonts w:ascii="Calibri" w:hAnsi="Calibri" w:cs="Calibri"/>
          <w:sz w:val="22"/>
          <w:szCs w:val="22"/>
        </w:rPr>
        <w:t>. Nr. 1-8</w:t>
      </w:r>
      <w:r w:rsidR="001A63AD" w:rsidRPr="002F6D8C">
        <w:rPr>
          <w:rFonts w:ascii="Calibri" w:hAnsi="Calibri" w:cs="Calibri"/>
          <w:sz w:val="22"/>
          <w:szCs w:val="22"/>
        </w:rPr>
        <w:t>/2</w:t>
      </w:r>
      <w:r w:rsidR="00007D27" w:rsidRPr="002F6D8C">
        <w:rPr>
          <w:rFonts w:ascii="Calibri" w:hAnsi="Calibri" w:cs="Calibri"/>
          <w:sz w:val="22"/>
          <w:szCs w:val="22"/>
        </w:rPr>
        <w:t>02</w:t>
      </w:r>
      <w:r w:rsidR="00DE70C2">
        <w:rPr>
          <w:rFonts w:ascii="Calibri" w:hAnsi="Calibri" w:cs="Calibri"/>
          <w:sz w:val="22"/>
          <w:szCs w:val="22"/>
        </w:rPr>
        <w:t>6</w:t>
      </w:r>
      <w:r w:rsidR="001A63AD" w:rsidRPr="002F6D8C">
        <w:rPr>
          <w:rFonts w:ascii="Calibri" w:hAnsi="Calibri" w:cs="Calibri"/>
          <w:sz w:val="22"/>
          <w:szCs w:val="22"/>
        </w:rPr>
        <w:t>/</w:t>
      </w:r>
      <w:r w:rsidR="00DE70C2">
        <w:rPr>
          <w:rFonts w:ascii="Calibri" w:hAnsi="Calibri" w:cs="Calibri"/>
          <w:sz w:val="22"/>
          <w:szCs w:val="22"/>
        </w:rPr>
        <w:t>186</w:t>
      </w:r>
      <w:r w:rsidR="002834A7" w:rsidRPr="002F6D8C">
        <w:rPr>
          <w:rFonts w:ascii="Calibri" w:hAnsi="Calibri" w:cs="Calibri"/>
          <w:sz w:val="22"/>
          <w:szCs w:val="22"/>
        </w:rPr>
        <w:t>)</w:t>
      </w:r>
      <w:r w:rsidR="001A63AD" w:rsidRPr="002F6D8C">
        <w:rPr>
          <w:rFonts w:ascii="Calibri" w:hAnsi="Calibri" w:cs="Calibri"/>
          <w:sz w:val="22"/>
          <w:szCs w:val="22"/>
        </w:rPr>
        <w:t>,</w:t>
      </w:r>
      <w:r w:rsidR="003E12A5" w:rsidRPr="002F6D8C">
        <w:rPr>
          <w:rFonts w:ascii="Calibri" w:hAnsi="Calibri" w:cs="Calibri"/>
          <w:sz w:val="22"/>
          <w:szCs w:val="22"/>
        </w:rPr>
        <w:t xml:space="preserve"> </w:t>
      </w:r>
      <w:r w:rsidR="002F6D8C" w:rsidRPr="002F6D8C">
        <w:rPr>
          <w:rFonts w:ascii="Calibri" w:hAnsi="Calibri" w:cs="Calibri"/>
          <w:sz w:val="22"/>
          <w:szCs w:val="22"/>
        </w:rPr>
        <w:t xml:space="preserve">ar vēlmi </w:t>
      </w:r>
      <w:r w:rsidRPr="002F6D8C">
        <w:rPr>
          <w:rFonts w:ascii="Calibri" w:hAnsi="Calibri" w:cs="Calibri"/>
          <w:sz w:val="22"/>
          <w:szCs w:val="22"/>
        </w:rPr>
        <w:t>iegād</w:t>
      </w:r>
      <w:r w:rsidR="006A1658" w:rsidRPr="002F6D8C">
        <w:rPr>
          <w:rFonts w:ascii="Calibri" w:hAnsi="Calibri" w:cs="Calibri"/>
          <w:sz w:val="22"/>
          <w:szCs w:val="22"/>
        </w:rPr>
        <w:t xml:space="preserve">āties pašvaldības piederošo </w:t>
      </w:r>
      <w:proofErr w:type="spellStart"/>
      <w:r w:rsidR="006A1658" w:rsidRPr="002F6D8C">
        <w:rPr>
          <w:rFonts w:ascii="Calibri" w:hAnsi="Calibri" w:cs="Calibri"/>
          <w:sz w:val="22"/>
          <w:szCs w:val="22"/>
        </w:rPr>
        <w:t>star</w:t>
      </w:r>
      <w:r w:rsidR="009F7138" w:rsidRPr="002F6D8C">
        <w:rPr>
          <w:rFonts w:ascii="Calibri" w:hAnsi="Calibri" w:cs="Calibri"/>
          <w:sz w:val="22"/>
          <w:szCs w:val="22"/>
        </w:rPr>
        <w:t>pgabalu</w:t>
      </w:r>
      <w:proofErr w:type="spellEnd"/>
      <w:r w:rsidR="002F6D8C" w:rsidRPr="002F6D8C">
        <w:rPr>
          <w:rFonts w:ascii="Calibri" w:hAnsi="Calibri" w:cs="Calibri"/>
          <w:sz w:val="22"/>
          <w:szCs w:val="22"/>
        </w:rPr>
        <w:t>;</w:t>
      </w:r>
    </w:p>
    <w:p w14:paraId="5A6418A5" w14:textId="534498B7" w:rsidR="004A116C" w:rsidRDefault="00051220" w:rsidP="00B46332">
      <w:pPr>
        <w:pStyle w:val="Sarakstarindkopa"/>
        <w:numPr>
          <w:ilvl w:val="0"/>
          <w:numId w:val="7"/>
        </w:numPr>
        <w:ind w:left="709" w:hanging="283"/>
        <w:jc w:val="both"/>
        <w:rPr>
          <w:rFonts w:ascii="Calibri" w:hAnsi="Calibri" w:cs="Calibri"/>
          <w:sz w:val="22"/>
          <w:szCs w:val="22"/>
        </w:rPr>
      </w:pPr>
      <w:r>
        <w:rPr>
          <w:rFonts w:ascii="Calibri" w:hAnsi="Calibri" w:cs="Calibri"/>
          <w:sz w:val="22"/>
          <w:szCs w:val="22"/>
        </w:rPr>
        <w:t xml:space="preserve">īpašuma </w:t>
      </w:r>
      <w:r w:rsidRPr="006C1240">
        <w:rPr>
          <w:rFonts w:asciiTheme="minorHAnsi" w:hAnsiTheme="minorHAnsi" w:cstheme="minorHAnsi"/>
          <w:bCs/>
          <w:sz w:val="22"/>
          <w:szCs w:val="22"/>
          <w:lang w:eastAsia="ar-SA"/>
        </w:rPr>
        <w:t>“</w:t>
      </w:r>
      <w:r w:rsidR="00247DEA">
        <w:rPr>
          <w:rFonts w:asciiTheme="minorHAnsi" w:hAnsiTheme="minorHAnsi" w:cstheme="minorHAnsi"/>
          <w:bCs/>
          <w:sz w:val="22"/>
          <w:szCs w:val="22"/>
          <w:lang w:eastAsia="ar-SA"/>
        </w:rPr>
        <w:t>Strautiņi</w:t>
      </w:r>
      <w:r w:rsidRPr="006C1240">
        <w:rPr>
          <w:rFonts w:asciiTheme="minorHAnsi" w:hAnsiTheme="minorHAnsi" w:cstheme="minorHAnsi"/>
          <w:bCs/>
          <w:sz w:val="22"/>
          <w:szCs w:val="22"/>
          <w:lang w:eastAsia="ar-SA"/>
        </w:rPr>
        <w:t xml:space="preserve">”, kadastra Nr. </w:t>
      </w:r>
      <w:r w:rsidR="00A81008">
        <w:rPr>
          <w:rFonts w:asciiTheme="minorHAnsi" w:hAnsiTheme="minorHAnsi" w:cstheme="minorHAnsi"/>
          <w:bCs/>
          <w:sz w:val="22"/>
          <w:szCs w:val="22"/>
          <w:lang w:eastAsia="ar-SA"/>
        </w:rPr>
        <w:t>42560060197</w:t>
      </w:r>
      <w:r w:rsidRPr="006C1240">
        <w:rPr>
          <w:rFonts w:asciiTheme="minorHAnsi" w:hAnsiTheme="minorHAnsi" w:cstheme="minorHAnsi"/>
          <w:bCs/>
          <w:sz w:val="22"/>
          <w:szCs w:val="22"/>
          <w:lang w:eastAsia="ar-SA"/>
        </w:rPr>
        <w:t xml:space="preserve"> (</w:t>
      </w:r>
      <w:r w:rsidR="007A74E4" w:rsidRPr="007A74E4">
        <w:rPr>
          <w:rFonts w:asciiTheme="minorHAnsi" w:hAnsiTheme="minorHAnsi" w:cstheme="minorHAnsi"/>
          <w:bCs/>
          <w:sz w:val="22"/>
          <w:szCs w:val="22"/>
          <w:lang w:eastAsia="ar-SA"/>
        </w:rPr>
        <w:t xml:space="preserve">zemes vienības </w:t>
      </w:r>
      <w:r w:rsidRPr="006C1240">
        <w:rPr>
          <w:rFonts w:asciiTheme="minorHAnsi" w:hAnsiTheme="minorHAnsi" w:cstheme="minorHAnsi"/>
          <w:bCs/>
          <w:sz w:val="22"/>
          <w:szCs w:val="22"/>
          <w:lang w:eastAsia="ar-SA"/>
        </w:rPr>
        <w:t xml:space="preserve">kadastra apzīmējums </w:t>
      </w:r>
      <w:r w:rsidR="007A74E4">
        <w:rPr>
          <w:rFonts w:asciiTheme="minorHAnsi" w:hAnsiTheme="minorHAnsi" w:cstheme="minorHAnsi"/>
          <w:bCs/>
          <w:sz w:val="22"/>
          <w:szCs w:val="22"/>
          <w:lang w:eastAsia="ar-SA"/>
        </w:rPr>
        <w:t>42560060197</w:t>
      </w:r>
      <w:r w:rsidR="00BE098A">
        <w:rPr>
          <w:rFonts w:asciiTheme="minorHAnsi" w:hAnsiTheme="minorHAnsi" w:cstheme="minorHAnsi"/>
          <w:bCs/>
          <w:sz w:val="22"/>
          <w:szCs w:val="22"/>
          <w:lang w:eastAsia="ar-SA"/>
        </w:rPr>
        <w:t xml:space="preserve"> </w:t>
      </w:r>
      <w:r w:rsidRPr="006C1240">
        <w:rPr>
          <w:rFonts w:asciiTheme="minorHAnsi" w:hAnsiTheme="minorHAnsi" w:cstheme="minorHAnsi"/>
          <w:bCs/>
          <w:sz w:val="22"/>
          <w:szCs w:val="22"/>
          <w:lang w:eastAsia="ar-SA"/>
        </w:rPr>
        <w:t>)</w:t>
      </w:r>
      <w:r w:rsidR="000877F7">
        <w:rPr>
          <w:rFonts w:asciiTheme="minorHAnsi" w:hAnsiTheme="minorHAnsi" w:cstheme="minorHAnsi"/>
          <w:bCs/>
          <w:sz w:val="22"/>
          <w:szCs w:val="22"/>
          <w:lang w:eastAsia="ar-SA"/>
        </w:rPr>
        <w:t xml:space="preserve"> </w:t>
      </w:r>
      <w:r w:rsidR="00BE098A">
        <w:rPr>
          <w:rFonts w:asciiTheme="minorHAnsi" w:hAnsiTheme="minorHAnsi" w:cstheme="minorHAnsi"/>
          <w:bCs/>
          <w:sz w:val="22"/>
          <w:szCs w:val="22"/>
          <w:lang w:eastAsia="ar-SA"/>
        </w:rPr>
        <w:t xml:space="preserve">½ domājamās daļas </w:t>
      </w:r>
      <w:r w:rsidR="000877F7">
        <w:rPr>
          <w:rFonts w:asciiTheme="minorHAnsi" w:hAnsiTheme="minorHAnsi" w:cstheme="minorHAnsi"/>
          <w:bCs/>
          <w:sz w:val="22"/>
          <w:szCs w:val="22"/>
          <w:lang w:eastAsia="ar-SA"/>
        </w:rPr>
        <w:t>īpašnieka</w:t>
      </w:r>
      <w:r w:rsidR="00332922">
        <w:rPr>
          <w:rFonts w:asciiTheme="minorHAnsi" w:hAnsiTheme="minorHAnsi" w:cstheme="minorHAnsi"/>
          <w:bCs/>
          <w:sz w:val="22"/>
          <w:szCs w:val="22"/>
          <w:lang w:eastAsia="ar-SA"/>
        </w:rPr>
        <w:t xml:space="preserve"> </w:t>
      </w:r>
      <w:r w:rsidR="00C10128">
        <w:rPr>
          <w:rFonts w:asciiTheme="minorHAnsi" w:hAnsiTheme="minorHAnsi" w:cstheme="minorHAnsi"/>
          <w:bCs/>
          <w:sz w:val="22"/>
          <w:szCs w:val="22"/>
          <w:lang w:eastAsia="ar-SA"/>
        </w:rPr>
        <w:t>28</w:t>
      </w:r>
      <w:r w:rsidR="00332922">
        <w:rPr>
          <w:rFonts w:asciiTheme="minorHAnsi" w:hAnsiTheme="minorHAnsi" w:cstheme="minorHAnsi"/>
          <w:bCs/>
          <w:sz w:val="22"/>
          <w:szCs w:val="22"/>
          <w:lang w:eastAsia="ar-SA"/>
        </w:rPr>
        <w:t>.04.202</w:t>
      </w:r>
      <w:r w:rsidR="00C10128">
        <w:rPr>
          <w:rFonts w:asciiTheme="minorHAnsi" w:hAnsiTheme="minorHAnsi" w:cstheme="minorHAnsi"/>
          <w:bCs/>
          <w:sz w:val="22"/>
          <w:szCs w:val="22"/>
          <w:lang w:eastAsia="ar-SA"/>
        </w:rPr>
        <w:t>6</w:t>
      </w:r>
      <w:r w:rsidR="00332922">
        <w:rPr>
          <w:rFonts w:asciiTheme="minorHAnsi" w:hAnsiTheme="minorHAnsi" w:cstheme="minorHAnsi"/>
          <w:bCs/>
          <w:sz w:val="22"/>
          <w:szCs w:val="22"/>
          <w:lang w:eastAsia="ar-SA"/>
        </w:rPr>
        <w:t>. iesniegums</w:t>
      </w:r>
      <w:r w:rsidR="00993FCA">
        <w:rPr>
          <w:rFonts w:asciiTheme="minorHAnsi" w:hAnsiTheme="minorHAnsi" w:cstheme="minorHAnsi"/>
          <w:bCs/>
          <w:sz w:val="22"/>
          <w:szCs w:val="22"/>
          <w:lang w:eastAsia="ar-SA"/>
        </w:rPr>
        <w:t xml:space="preserve"> (</w:t>
      </w:r>
      <w:proofErr w:type="spellStart"/>
      <w:r w:rsidR="00993FCA">
        <w:rPr>
          <w:rFonts w:asciiTheme="minorHAnsi" w:hAnsiTheme="minorHAnsi" w:cstheme="minorHAnsi"/>
          <w:bCs/>
          <w:sz w:val="22"/>
          <w:szCs w:val="22"/>
          <w:lang w:eastAsia="ar-SA"/>
        </w:rPr>
        <w:t>Cēsu</w:t>
      </w:r>
      <w:proofErr w:type="spellEnd"/>
      <w:r w:rsidR="00993FCA">
        <w:rPr>
          <w:rFonts w:asciiTheme="minorHAnsi" w:hAnsiTheme="minorHAnsi" w:cstheme="minorHAnsi"/>
          <w:bCs/>
          <w:sz w:val="22"/>
          <w:szCs w:val="22"/>
          <w:lang w:eastAsia="ar-SA"/>
        </w:rPr>
        <w:t xml:space="preserve"> novada pašvaldībā reģistrēts</w:t>
      </w:r>
      <w:r w:rsidR="004A095B">
        <w:rPr>
          <w:rFonts w:asciiTheme="minorHAnsi" w:hAnsiTheme="minorHAnsi" w:cstheme="minorHAnsi"/>
          <w:bCs/>
          <w:sz w:val="22"/>
          <w:szCs w:val="22"/>
          <w:lang w:eastAsia="ar-SA"/>
        </w:rPr>
        <w:t xml:space="preserve"> </w:t>
      </w:r>
      <w:r w:rsidR="00C10128">
        <w:rPr>
          <w:rFonts w:asciiTheme="minorHAnsi" w:hAnsiTheme="minorHAnsi" w:cstheme="minorHAnsi"/>
          <w:bCs/>
          <w:sz w:val="22"/>
          <w:szCs w:val="22"/>
          <w:lang w:eastAsia="ar-SA"/>
        </w:rPr>
        <w:t>29</w:t>
      </w:r>
      <w:r w:rsidR="004A095B">
        <w:rPr>
          <w:rFonts w:asciiTheme="minorHAnsi" w:hAnsiTheme="minorHAnsi" w:cstheme="minorHAnsi"/>
          <w:bCs/>
          <w:sz w:val="22"/>
          <w:szCs w:val="22"/>
          <w:lang w:eastAsia="ar-SA"/>
        </w:rPr>
        <w:t>.04.202</w:t>
      </w:r>
      <w:r w:rsidR="00C10128">
        <w:rPr>
          <w:rFonts w:asciiTheme="minorHAnsi" w:hAnsiTheme="minorHAnsi" w:cstheme="minorHAnsi"/>
          <w:bCs/>
          <w:sz w:val="22"/>
          <w:szCs w:val="22"/>
          <w:lang w:eastAsia="ar-SA"/>
        </w:rPr>
        <w:t>6</w:t>
      </w:r>
      <w:r w:rsidR="004A095B">
        <w:rPr>
          <w:rFonts w:asciiTheme="minorHAnsi" w:hAnsiTheme="minorHAnsi" w:cstheme="minorHAnsi"/>
          <w:bCs/>
          <w:sz w:val="22"/>
          <w:szCs w:val="22"/>
          <w:lang w:eastAsia="ar-SA"/>
        </w:rPr>
        <w:t>. ar Nr.</w:t>
      </w:r>
      <w:r w:rsidR="004D6E17">
        <w:rPr>
          <w:rFonts w:asciiTheme="minorHAnsi" w:hAnsiTheme="minorHAnsi" w:cstheme="minorHAnsi"/>
          <w:bCs/>
          <w:sz w:val="22"/>
          <w:szCs w:val="22"/>
          <w:lang w:eastAsia="ar-SA"/>
        </w:rPr>
        <w:t xml:space="preserve"> 1-8/2026/181</w:t>
      </w:r>
      <w:r w:rsidR="00993FCA">
        <w:rPr>
          <w:rFonts w:asciiTheme="minorHAnsi" w:hAnsiTheme="minorHAnsi" w:cstheme="minorHAnsi"/>
          <w:bCs/>
          <w:sz w:val="22"/>
          <w:szCs w:val="22"/>
          <w:lang w:eastAsia="ar-SA"/>
        </w:rPr>
        <w:t>)</w:t>
      </w:r>
      <w:r w:rsidR="004A095B">
        <w:rPr>
          <w:rFonts w:ascii="Calibri" w:hAnsi="Calibri" w:cs="Calibri"/>
          <w:sz w:val="22"/>
          <w:szCs w:val="22"/>
        </w:rPr>
        <w:t xml:space="preserve">, </w:t>
      </w:r>
      <w:r w:rsidR="004A095B" w:rsidRPr="002F6D8C">
        <w:rPr>
          <w:rFonts w:ascii="Calibri" w:hAnsi="Calibri" w:cs="Calibri"/>
          <w:sz w:val="22"/>
          <w:szCs w:val="22"/>
        </w:rPr>
        <w:t xml:space="preserve">ar vēlmi iegādāties pašvaldības piederošo </w:t>
      </w:r>
      <w:proofErr w:type="spellStart"/>
      <w:r w:rsidR="004A095B" w:rsidRPr="002F6D8C">
        <w:rPr>
          <w:rFonts w:ascii="Calibri" w:hAnsi="Calibri" w:cs="Calibri"/>
          <w:sz w:val="22"/>
          <w:szCs w:val="22"/>
        </w:rPr>
        <w:t>starpgabalu</w:t>
      </w:r>
      <w:proofErr w:type="spellEnd"/>
      <w:r w:rsidR="004A095B">
        <w:rPr>
          <w:rFonts w:ascii="Calibri" w:hAnsi="Calibri" w:cs="Calibri"/>
          <w:sz w:val="22"/>
          <w:szCs w:val="22"/>
        </w:rPr>
        <w:t>.</w:t>
      </w:r>
    </w:p>
    <w:p w14:paraId="578F12AE" w14:textId="75857FC4" w:rsidR="00543189" w:rsidRPr="008019AE" w:rsidRDefault="008019AE" w:rsidP="008019AE">
      <w:pPr>
        <w:pStyle w:val="Sarakstarindkopa"/>
        <w:numPr>
          <w:ilvl w:val="0"/>
          <w:numId w:val="7"/>
        </w:numPr>
        <w:ind w:left="709" w:hanging="283"/>
        <w:jc w:val="both"/>
        <w:rPr>
          <w:rFonts w:ascii="Calibri" w:hAnsi="Calibri" w:cs="Calibri"/>
          <w:sz w:val="22"/>
          <w:szCs w:val="22"/>
        </w:rPr>
      </w:pPr>
      <w:r>
        <w:rPr>
          <w:rFonts w:ascii="Calibri" w:hAnsi="Calibri" w:cs="Calibri"/>
          <w:sz w:val="22"/>
          <w:szCs w:val="22"/>
        </w:rPr>
        <w:t xml:space="preserve">īpašuma </w:t>
      </w:r>
      <w:r w:rsidRPr="006C1240">
        <w:rPr>
          <w:rFonts w:asciiTheme="minorHAnsi" w:hAnsiTheme="minorHAnsi" w:cstheme="minorHAnsi"/>
          <w:bCs/>
          <w:sz w:val="22"/>
          <w:szCs w:val="22"/>
          <w:lang w:eastAsia="ar-SA"/>
        </w:rPr>
        <w:t>“</w:t>
      </w:r>
      <w:r>
        <w:rPr>
          <w:rFonts w:asciiTheme="minorHAnsi" w:hAnsiTheme="minorHAnsi" w:cstheme="minorHAnsi"/>
          <w:bCs/>
          <w:sz w:val="22"/>
          <w:szCs w:val="22"/>
          <w:lang w:eastAsia="ar-SA"/>
        </w:rPr>
        <w:t>Strautiņi</w:t>
      </w:r>
      <w:r w:rsidRPr="006C1240">
        <w:rPr>
          <w:rFonts w:asciiTheme="minorHAnsi" w:hAnsiTheme="minorHAnsi" w:cstheme="minorHAnsi"/>
          <w:bCs/>
          <w:sz w:val="22"/>
          <w:szCs w:val="22"/>
          <w:lang w:eastAsia="ar-SA"/>
        </w:rPr>
        <w:t xml:space="preserve">”, kadastra Nr. </w:t>
      </w:r>
      <w:r>
        <w:rPr>
          <w:rFonts w:asciiTheme="minorHAnsi" w:hAnsiTheme="minorHAnsi" w:cstheme="minorHAnsi"/>
          <w:bCs/>
          <w:sz w:val="22"/>
          <w:szCs w:val="22"/>
          <w:lang w:eastAsia="ar-SA"/>
        </w:rPr>
        <w:t>42560060197</w:t>
      </w:r>
      <w:r w:rsidRPr="006C1240">
        <w:rPr>
          <w:rFonts w:asciiTheme="minorHAnsi" w:hAnsiTheme="minorHAnsi" w:cstheme="minorHAnsi"/>
          <w:bCs/>
          <w:sz w:val="22"/>
          <w:szCs w:val="22"/>
          <w:lang w:eastAsia="ar-SA"/>
        </w:rPr>
        <w:t xml:space="preserve"> (</w:t>
      </w:r>
      <w:r w:rsidRPr="007A74E4">
        <w:rPr>
          <w:rFonts w:asciiTheme="minorHAnsi" w:hAnsiTheme="minorHAnsi" w:cstheme="minorHAnsi"/>
          <w:bCs/>
          <w:sz w:val="22"/>
          <w:szCs w:val="22"/>
          <w:lang w:eastAsia="ar-SA"/>
        </w:rPr>
        <w:t xml:space="preserve">zemes vienības </w:t>
      </w:r>
      <w:r w:rsidRPr="006C1240">
        <w:rPr>
          <w:rFonts w:asciiTheme="minorHAnsi" w:hAnsiTheme="minorHAnsi" w:cstheme="minorHAnsi"/>
          <w:bCs/>
          <w:sz w:val="22"/>
          <w:szCs w:val="22"/>
          <w:lang w:eastAsia="ar-SA"/>
        </w:rPr>
        <w:t xml:space="preserve">kadastra apzīmējums </w:t>
      </w:r>
      <w:r>
        <w:rPr>
          <w:rFonts w:asciiTheme="minorHAnsi" w:hAnsiTheme="minorHAnsi" w:cstheme="minorHAnsi"/>
          <w:bCs/>
          <w:sz w:val="22"/>
          <w:szCs w:val="22"/>
          <w:lang w:eastAsia="ar-SA"/>
        </w:rPr>
        <w:t xml:space="preserve">42560060197 </w:t>
      </w:r>
      <w:r w:rsidRPr="006C1240">
        <w:rPr>
          <w:rFonts w:asciiTheme="minorHAnsi" w:hAnsiTheme="minorHAnsi" w:cstheme="minorHAnsi"/>
          <w:bCs/>
          <w:sz w:val="22"/>
          <w:szCs w:val="22"/>
          <w:lang w:eastAsia="ar-SA"/>
        </w:rPr>
        <w:t>)</w:t>
      </w:r>
      <w:r>
        <w:rPr>
          <w:rFonts w:asciiTheme="minorHAnsi" w:hAnsiTheme="minorHAnsi" w:cstheme="minorHAnsi"/>
          <w:bCs/>
          <w:sz w:val="22"/>
          <w:szCs w:val="22"/>
          <w:lang w:eastAsia="ar-SA"/>
        </w:rPr>
        <w:t xml:space="preserve"> ½ domājamās daļas īpašnieka 1</w:t>
      </w:r>
      <w:r w:rsidR="0076681A">
        <w:rPr>
          <w:rFonts w:asciiTheme="minorHAnsi" w:hAnsiTheme="minorHAnsi" w:cstheme="minorHAnsi"/>
          <w:bCs/>
          <w:sz w:val="22"/>
          <w:szCs w:val="22"/>
          <w:lang w:eastAsia="ar-SA"/>
        </w:rPr>
        <w:t>4</w:t>
      </w:r>
      <w:r>
        <w:rPr>
          <w:rFonts w:asciiTheme="minorHAnsi" w:hAnsiTheme="minorHAnsi" w:cstheme="minorHAnsi"/>
          <w:bCs/>
          <w:sz w:val="22"/>
          <w:szCs w:val="22"/>
          <w:lang w:eastAsia="ar-SA"/>
        </w:rPr>
        <w:t>.0</w:t>
      </w:r>
      <w:r w:rsidR="0076681A">
        <w:rPr>
          <w:rFonts w:asciiTheme="minorHAnsi" w:hAnsiTheme="minorHAnsi" w:cstheme="minorHAnsi"/>
          <w:bCs/>
          <w:sz w:val="22"/>
          <w:szCs w:val="22"/>
          <w:lang w:eastAsia="ar-SA"/>
        </w:rPr>
        <w:t>5</w:t>
      </w:r>
      <w:r>
        <w:rPr>
          <w:rFonts w:asciiTheme="minorHAnsi" w:hAnsiTheme="minorHAnsi" w:cstheme="minorHAnsi"/>
          <w:bCs/>
          <w:sz w:val="22"/>
          <w:szCs w:val="22"/>
          <w:lang w:eastAsia="ar-SA"/>
        </w:rPr>
        <w:t>.202</w:t>
      </w:r>
      <w:r w:rsidR="0076681A">
        <w:rPr>
          <w:rFonts w:asciiTheme="minorHAnsi" w:hAnsiTheme="minorHAnsi" w:cstheme="minorHAnsi"/>
          <w:bCs/>
          <w:sz w:val="22"/>
          <w:szCs w:val="22"/>
          <w:lang w:eastAsia="ar-SA"/>
        </w:rPr>
        <w:t>6</w:t>
      </w:r>
      <w:r>
        <w:rPr>
          <w:rFonts w:asciiTheme="minorHAnsi" w:hAnsiTheme="minorHAnsi" w:cstheme="minorHAnsi"/>
          <w:bCs/>
          <w:sz w:val="22"/>
          <w:szCs w:val="22"/>
          <w:lang w:eastAsia="ar-SA"/>
        </w:rPr>
        <w:t>. iesniegums (</w:t>
      </w:r>
      <w:proofErr w:type="spellStart"/>
      <w:r>
        <w:rPr>
          <w:rFonts w:asciiTheme="minorHAnsi" w:hAnsiTheme="minorHAnsi" w:cstheme="minorHAnsi"/>
          <w:bCs/>
          <w:sz w:val="22"/>
          <w:szCs w:val="22"/>
          <w:lang w:eastAsia="ar-SA"/>
        </w:rPr>
        <w:t>Cēsu</w:t>
      </w:r>
      <w:proofErr w:type="spellEnd"/>
      <w:r>
        <w:rPr>
          <w:rFonts w:asciiTheme="minorHAnsi" w:hAnsiTheme="minorHAnsi" w:cstheme="minorHAnsi"/>
          <w:bCs/>
          <w:sz w:val="22"/>
          <w:szCs w:val="22"/>
          <w:lang w:eastAsia="ar-SA"/>
        </w:rPr>
        <w:t xml:space="preserve"> novada pašvaldībā reģistrēts </w:t>
      </w:r>
      <w:r w:rsidR="0076681A">
        <w:rPr>
          <w:rFonts w:asciiTheme="minorHAnsi" w:hAnsiTheme="minorHAnsi" w:cstheme="minorHAnsi"/>
          <w:bCs/>
          <w:sz w:val="22"/>
          <w:szCs w:val="22"/>
          <w:lang w:eastAsia="ar-SA"/>
        </w:rPr>
        <w:t>18</w:t>
      </w:r>
      <w:r>
        <w:rPr>
          <w:rFonts w:asciiTheme="minorHAnsi" w:hAnsiTheme="minorHAnsi" w:cstheme="minorHAnsi"/>
          <w:bCs/>
          <w:sz w:val="22"/>
          <w:szCs w:val="22"/>
          <w:lang w:eastAsia="ar-SA"/>
        </w:rPr>
        <w:t>.0</w:t>
      </w:r>
      <w:r w:rsidR="0076681A">
        <w:rPr>
          <w:rFonts w:asciiTheme="minorHAnsi" w:hAnsiTheme="minorHAnsi" w:cstheme="minorHAnsi"/>
          <w:bCs/>
          <w:sz w:val="22"/>
          <w:szCs w:val="22"/>
          <w:lang w:eastAsia="ar-SA"/>
        </w:rPr>
        <w:t>5</w:t>
      </w:r>
      <w:r>
        <w:rPr>
          <w:rFonts w:asciiTheme="minorHAnsi" w:hAnsiTheme="minorHAnsi" w:cstheme="minorHAnsi"/>
          <w:bCs/>
          <w:sz w:val="22"/>
          <w:szCs w:val="22"/>
          <w:lang w:eastAsia="ar-SA"/>
        </w:rPr>
        <w:t>.202</w:t>
      </w:r>
      <w:r w:rsidR="0076681A">
        <w:rPr>
          <w:rFonts w:asciiTheme="minorHAnsi" w:hAnsiTheme="minorHAnsi" w:cstheme="minorHAnsi"/>
          <w:bCs/>
          <w:sz w:val="22"/>
          <w:szCs w:val="22"/>
          <w:lang w:eastAsia="ar-SA"/>
        </w:rPr>
        <w:t>6</w:t>
      </w:r>
      <w:r>
        <w:rPr>
          <w:rFonts w:asciiTheme="minorHAnsi" w:hAnsiTheme="minorHAnsi" w:cstheme="minorHAnsi"/>
          <w:bCs/>
          <w:sz w:val="22"/>
          <w:szCs w:val="22"/>
          <w:lang w:eastAsia="ar-SA"/>
        </w:rPr>
        <w:t>. ar Nr.</w:t>
      </w:r>
      <w:r w:rsidR="0076681A" w:rsidRPr="0076681A">
        <w:t xml:space="preserve"> </w:t>
      </w:r>
      <w:r w:rsidR="0076681A" w:rsidRPr="0076681A">
        <w:rPr>
          <w:rFonts w:asciiTheme="minorHAnsi" w:hAnsiTheme="minorHAnsi" w:cstheme="minorHAnsi"/>
          <w:bCs/>
          <w:sz w:val="22"/>
          <w:szCs w:val="22"/>
          <w:lang w:eastAsia="ar-SA"/>
        </w:rPr>
        <w:t>1-8/2026/</w:t>
      </w:r>
      <w:r w:rsidR="00635A2D">
        <w:rPr>
          <w:rFonts w:asciiTheme="minorHAnsi" w:hAnsiTheme="minorHAnsi" w:cstheme="minorHAnsi"/>
          <w:bCs/>
          <w:sz w:val="22"/>
          <w:szCs w:val="22"/>
          <w:lang w:eastAsia="ar-SA"/>
        </w:rPr>
        <w:t>207</w:t>
      </w:r>
      <w:r>
        <w:rPr>
          <w:rFonts w:asciiTheme="minorHAnsi" w:hAnsiTheme="minorHAnsi" w:cstheme="minorHAnsi"/>
          <w:bCs/>
          <w:sz w:val="22"/>
          <w:szCs w:val="22"/>
          <w:lang w:eastAsia="ar-SA"/>
        </w:rPr>
        <w:t>)</w:t>
      </w:r>
      <w:r>
        <w:rPr>
          <w:rFonts w:ascii="Calibri" w:hAnsi="Calibri" w:cs="Calibri"/>
          <w:sz w:val="22"/>
          <w:szCs w:val="22"/>
        </w:rPr>
        <w:t xml:space="preserve">, </w:t>
      </w:r>
      <w:r w:rsidRPr="002F6D8C">
        <w:rPr>
          <w:rFonts w:ascii="Calibri" w:hAnsi="Calibri" w:cs="Calibri"/>
          <w:sz w:val="22"/>
          <w:szCs w:val="22"/>
        </w:rPr>
        <w:t xml:space="preserve">ar vēlmi iegādāties pašvaldības piederošo </w:t>
      </w:r>
      <w:proofErr w:type="spellStart"/>
      <w:r w:rsidRPr="002F6D8C">
        <w:rPr>
          <w:rFonts w:ascii="Calibri" w:hAnsi="Calibri" w:cs="Calibri"/>
          <w:sz w:val="22"/>
          <w:szCs w:val="22"/>
        </w:rPr>
        <w:t>starpgabalu</w:t>
      </w:r>
      <w:proofErr w:type="spellEnd"/>
      <w:r>
        <w:rPr>
          <w:rFonts w:ascii="Calibri" w:hAnsi="Calibri" w:cs="Calibri"/>
          <w:sz w:val="22"/>
          <w:szCs w:val="22"/>
        </w:rPr>
        <w:t>.</w:t>
      </w:r>
    </w:p>
    <w:p w14:paraId="6412EE9C" w14:textId="7E4A2640" w:rsidR="00142E02" w:rsidRDefault="0050548C" w:rsidP="00F528F3">
      <w:pPr>
        <w:tabs>
          <w:tab w:val="left" w:pos="142"/>
        </w:tabs>
        <w:jc w:val="both"/>
        <w:rPr>
          <w:rFonts w:asciiTheme="minorHAnsi" w:hAnsiTheme="minorHAnsi" w:cstheme="minorHAnsi"/>
          <w:sz w:val="22"/>
          <w:szCs w:val="22"/>
        </w:rPr>
      </w:pPr>
      <w:r w:rsidRPr="00D00FAB">
        <w:rPr>
          <w:rFonts w:ascii="Calibri" w:hAnsi="Calibri" w:cs="Calibri"/>
          <w:sz w:val="22"/>
          <w:szCs w:val="22"/>
        </w:rPr>
        <w:tab/>
      </w:r>
      <w:r w:rsidRPr="00D00FAB">
        <w:rPr>
          <w:rFonts w:ascii="Calibri" w:hAnsi="Calibri" w:cs="Calibri"/>
          <w:sz w:val="22"/>
          <w:szCs w:val="22"/>
        </w:rPr>
        <w:tab/>
      </w:r>
      <w:r w:rsidR="004B4F46" w:rsidRPr="00A33B03">
        <w:rPr>
          <w:rFonts w:asciiTheme="minorHAnsi" w:hAnsiTheme="minorHAnsi" w:cs="Calibri"/>
          <w:sz w:val="22"/>
          <w:szCs w:val="22"/>
        </w:rPr>
        <w:t xml:space="preserve">Ievērojot iepriekš minēto, pamatojoties uz </w:t>
      </w:r>
      <w:r w:rsidR="003A400D" w:rsidRPr="00A33B03">
        <w:rPr>
          <w:rFonts w:asciiTheme="minorHAnsi" w:hAnsiTheme="minorHAnsi" w:cstheme="minorHAnsi"/>
          <w:sz w:val="22"/>
          <w:szCs w:val="22"/>
        </w:rPr>
        <w:t>Pašvaldību likuma 10. panta pirmās daļas 16. punktu un 73. panta ceturto daļu</w:t>
      </w:r>
      <w:r w:rsidR="003A400D" w:rsidRPr="000F2318">
        <w:rPr>
          <w:rFonts w:asciiTheme="minorHAnsi" w:hAnsiTheme="minorHAnsi" w:cstheme="minorHAnsi"/>
          <w:sz w:val="22"/>
          <w:szCs w:val="22"/>
        </w:rPr>
        <w:t>,</w:t>
      </w:r>
      <w:r w:rsidR="00142E02" w:rsidRPr="000F2318">
        <w:rPr>
          <w:rFonts w:asciiTheme="minorHAnsi" w:hAnsiTheme="minorHAnsi" w:cs="Calibri"/>
          <w:sz w:val="22"/>
          <w:szCs w:val="22"/>
        </w:rPr>
        <w:t xml:space="preserve"> </w:t>
      </w:r>
      <w:r w:rsidR="004B4F46" w:rsidRPr="000F2318">
        <w:rPr>
          <w:rFonts w:asciiTheme="minorHAnsi" w:hAnsiTheme="minorHAnsi" w:cs="Calibri"/>
          <w:sz w:val="22"/>
          <w:szCs w:val="22"/>
        </w:rPr>
        <w:t xml:space="preserve">Publiskas personas mantas atsavināšanas likuma </w:t>
      </w:r>
      <w:r w:rsidR="006D779D">
        <w:rPr>
          <w:rFonts w:asciiTheme="minorHAnsi" w:hAnsiTheme="minorHAnsi" w:cs="Calibri"/>
          <w:sz w:val="22"/>
          <w:szCs w:val="22"/>
        </w:rPr>
        <w:t xml:space="preserve">4.panta ceturtās </w:t>
      </w:r>
      <w:r w:rsidR="00292CFF">
        <w:rPr>
          <w:rFonts w:asciiTheme="minorHAnsi" w:hAnsiTheme="minorHAnsi" w:cs="Calibri"/>
          <w:sz w:val="22"/>
          <w:szCs w:val="22"/>
        </w:rPr>
        <w:t xml:space="preserve">daļas 1. punktu, 5. panta pirmo daļu, </w:t>
      </w:r>
      <w:r w:rsidR="001603A5" w:rsidRPr="001F2228">
        <w:rPr>
          <w:rFonts w:asciiTheme="minorHAnsi" w:hAnsiTheme="minorHAnsi" w:cs="Calibri"/>
          <w:sz w:val="22"/>
          <w:szCs w:val="22"/>
        </w:rPr>
        <w:t xml:space="preserve">10.pantu, </w:t>
      </w:r>
      <w:r w:rsidR="00551638" w:rsidRPr="001F2228">
        <w:rPr>
          <w:rFonts w:asciiTheme="minorHAnsi" w:hAnsiTheme="minorHAnsi" w:cs="Calibri"/>
          <w:sz w:val="22"/>
          <w:szCs w:val="22"/>
        </w:rPr>
        <w:t xml:space="preserve">14.panta </w:t>
      </w:r>
      <w:r w:rsidR="00551638" w:rsidRPr="00690E37">
        <w:rPr>
          <w:rFonts w:asciiTheme="minorHAnsi" w:hAnsiTheme="minorHAnsi" w:cs="Calibri"/>
          <w:sz w:val="22"/>
          <w:szCs w:val="22"/>
        </w:rPr>
        <w:t xml:space="preserve">trešo daļu, </w:t>
      </w:r>
      <w:r w:rsidR="001603A5" w:rsidRPr="007E376C">
        <w:rPr>
          <w:rFonts w:asciiTheme="minorHAnsi" w:hAnsiTheme="minorHAnsi" w:cs="Calibri"/>
          <w:sz w:val="22"/>
          <w:szCs w:val="22"/>
        </w:rPr>
        <w:t>44</w:t>
      </w:r>
      <w:r w:rsidR="004B4F46" w:rsidRPr="007E376C">
        <w:rPr>
          <w:rFonts w:asciiTheme="minorHAnsi" w:hAnsiTheme="minorHAnsi" w:cs="Calibri"/>
          <w:sz w:val="22"/>
          <w:szCs w:val="22"/>
        </w:rPr>
        <w:t xml:space="preserve">.panta </w:t>
      </w:r>
      <w:r w:rsidR="0082728E" w:rsidRPr="007E376C">
        <w:rPr>
          <w:rFonts w:asciiTheme="minorHAnsi" w:hAnsiTheme="minorHAnsi" w:cs="Calibri"/>
          <w:sz w:val="22"/>
          <w:szCs w:val="22"/>
        </w:rPr>
        <w:t xml:space="preserve">astotās </w:t>
      </w:r>
      <w:r w:rsidR="004B4F46" w:rsidRPr="007E376C">
        <w:rPr>
          <w:rFonts w:asciiTheme="minorHAnsi" w:hAnsiTheme="minorHAnsi" w:cs="Calibri"/>
          <w:sz w:val="22"/>
          <w:szCs w:val="22"/>
        </w:rPr>
        <w:t>daļ</w:t>
      </w:r>
      <w:r w:rsidR="0082728E" w:rsidRPr="007E376C">
        <w:rPr>
          <w:rFonts w:asciiTheme="minorHAnsi" w:hAnsiTheme="minorHAnsi" w:cs="Calibri"/>
          <w:sz w:val="22"/>
          <w:szCs w:val="22"/>
        </w:rPr>
        <w:t>as 1.punktu</w:t>
      </w:r>
      <w:r w:rsidR="00387F52" w:rsidRPr="007E376C">
        <w:rPr>
          <w:rFonts w:asciiTheme="minorHAnsi" w:hAnsiTheme="minorHAnsi" w:cs="Calibri"/>
          <w:sz w:val="22"/>
          <w:szCs w:val="22"/>
        </w:rPr>
        <w:t>,</w:t>
      </w:r>
      <w:r w:rsidR="00C662E3" w:rsidRPr="007E376C">
        <w:rPr>
          <w:rFonts w:asciiTheme="minorHAnsi" w:hAnsiTheme="minorHAnsi" w:cs="Calibri"/>
          <w:sz w:val="22"/>
          <w:szCs w:val="22"/>
        </w:rPr>
        <w:t xml:space="preserve"> </w:t>
      </w:r>
      <w:r w:rsidR="00142E02" w:rsidRPr="007E376C">
        <w:rPr>
          <w:rFonts w:asciiTheme="minorHAnsi" w:hAnsiTheme="minorHAnsi" w:cstheme="minorHAnsi"/>
          <w:bCs/>
          <w:sz w:val="22"/>
          <w:szCs w:val="22"/>
          <w:lang w:eastAsia="lv-LV"/>
        </w:rPr>
        <w:t xml:space="preserve">saskaņā ar </w:t>
      </w:r>
      <w:proofErr w:type="spellStart"/>
      <w:r w:rsidR="00311F75" w:rsidRPr="007E376C">
        <w:rPr>
          <w:rFonts w:asciiTheme="minorHAnsi" w:hAnsiTheme="minorHAnsi" w:cstheme="minorHAnsi"/>
          <w:sz w:val="22"/>
          <w:szCs w:val="22"/>
        </w:rPr>
        <w:t>Cēsu</w:t>
      </w:r>
      <w:proofErr w:type="spellEnd"/>
      <w:r w:rsidR="00311F75" w:rsidRPr="007E376C">
        <w:rPr>
          <w:rFonts w:asciiTheme="minorHAnsi" w:hAnsiTheme="minorHAnsi" w:cstheme="minorHAnsi"/>
          <w:sz w:val="22"/>
          <w:szCs w:val="22"/>
        </w:rPr>
        <w:t xml:space="preserve"> novada pašvaldības</w:t>
      </w:r>
      <w:bookmarkStart w:id="1" w:name="_Hlk114124507"/>
      <w:r w:rsidR="00311F75" w:rsidRPr="007E376C">
        <w:rPr>
          <w:rFonts w:asciiTheme="minorHAnsi" w:hAnsiTheme="minorHAnsi" w:cstheme="minorHAnsi"/>
          <w:sz w:val="22"/>
          <w:szCs w:val="22"/>
        </w:rPr>
        <w:t xml:space="preserve"> Attīstības un teritorijas plānošanas</w:t>
      </w:r>
      <w:r w:rsidR="00311F75" w:rsidRPr="006C1240">
        <w:rPr>
          <w:rFonts w:asciiTheme="minorHAnsi" w:hAnsiTheme="minorHAnsi" w:cstheme="minorHAnsi"/>
          <w:sz w:val="22"/>
          <w:szCs w:val="22"/>
        </w:rPr>
        <w:t xml:space="preserve"> komisijas </w:t>
      </w:r>
      <w:bookmarkEnd w:id="1"/>
      <w:r w:rsidR="006C5CFD">
        <w:rPr>
          <w:rFonts w:asciiTheme="minorHAnsi" w:hAnsiTheme="minorHAnsi" w:cstheme="minorHAnsi"/>
          <w:sz w:val="22"/>
          <w:szCs w:val="22"/>
        </w:rPr>
        <w:t xml:space="preserve">01.06.2026. </w:t>
      </w:r>
      <w:r w:rsidR="00311F75" w:rsidRPr="006C1240">
        <w:rPr>
          <w:rFonts w:asciiTheme="minorHAnsi" w:hAnsiTheme="minorHAnsi" w:cstheme="minorHAnsi"/>
          <w:sz w:val="22"/>
          <w:szCs w:val="22"/>
        </w:rPr>
        <w:t>atzinumu</w:t>
      </w:r>
      <w:r w:rsidR="00A468C6">
        <w:rPr>
          <w:rFonts w:asciiTheme="minorHAnsi" w:hAnsiTheme="minorHAnsi" w:cstheme="minorHAnsi"/>
          <w:sz w:val="22"/>
          <w:szCs w:val="22"/>
        </w:rPr>
        <w:t xml:space="preserve"> </w:t>
      </w:r>
      <w:r w:rsidR="006C5CFD">
        <w:rPr>
          <w:rFonts w:asciiTheme="minorHAnsi" w:hAnsiTheme="minorHAnsi" w:cstheme="minorHAnsi"/>
          <w:sz w:val="22"/>
          <w:szCs w:val="22"/>
        </w:rPr>
        <w:t xml:space="preserve">(prot.Nr.22) </w:t>
      </w:r>
      <w:r w:rsidR="00A468C6">
        <w:rPr>
          <w:rFonts w:asciiTheme="minorHAnsi" w:hAnsiTheme="minorHAnsi" w:cstheme="minorHAnsi"/>
          <w:sz w:val="22"/>
          <w:szCs w:val="22"/>
        </w:rPr>
        <w:t>un</w:t>
      </w:r>
      <w:r w:rsidR="00311F75">
        <w:rPr>
          <w:rFonts w:asciiTheme="minorHAnsi" w:hAnsiTheme="minorHAnsi" w:cstheme="minorHAnsi"/>
          <w:sz w:val="22"/>
          <w:szCs w:val="22"/>
        </w:rPr>
        <w:t xml:space="preserve"> </w:t>
      </w:r>
      <w:proofErr w:type="spellStart"/>
      <w:r w:rsidR="00142E02" w:rsidRPr="00D00FAB">
        <w:rPr>
          <w:rFonts w:asciiTheme="minorHAnsi" w:hAnsiTheme="minorHAnsi" w:cstheme="minorHAnsi"/>
          <w:bCs/>
          <w:sz w:val="22"/>
          <w:szCs w:val="22"/>
          <w:lang w:eastAsia="lv-LV"/>
        </w:rPr>
        <w:t>Cēsu</w:t>
      </w:r>
      <w:proofErr w:type="spellEnd"/>
      <w:r w:rsidR="00142E02" w:rsidRPr="00D00FAB">
        <w:rPr>
          <w:rFonts w:asciiTheme="minorHAnsi" w:hAnsiTheme="minorHAnsi" w:cstheme="minorHAnsi"/>
          <w:bCs/>
          <w:sz w:val="22"/>
          <w:szCs w:val="22"/>
          <w:lang w:eastAsia="lv-LV"/>
        </w:rPr>
        <w:t xml:space="preserve"> novada domes </w:t>
      </w:r>
      <w:r w:rsidR="00142E02" w:rsidRPr="00D00FAB">
        <w:rPr>
          <w:rFonts w:asciiTheme="minorHAnsi" w:eastAsia="Calibri" w:hAnsiTheme="minorHAnsi" w:cstheme="minorHAnsi"/>
          <w:sz w:val="22"/>
          <w:szCs w:val="22"/>
        </w:rPr>
        <w:t xml:space="preserve">Finanšu komitejas </w:t>
      </w:r>
      <w:r w:rsidR="006C5CFD">
        <w:rPr>
          <w:rFonts w:asciiTheme="minorHAnsi" w:eastAsia="Calibri" w:hAnsiTheme="minorHAnsi" w:cstheme="minorHAnsi"/>
          <w:sz w:val="22"/>
          <w:szCs w:val="22"/>
        </w:rPr>
        <w:t>11.06.2026.</w:t>
      </w:r>
      <w:r w:rsidR="00142E02" w:rsidRPr="00D00FAB">
        <w:rPr>
          <w:rFonts w:asciiTheme="minorHAnsi" w:hAnsiTheme="minorHAnsi" w:cstheme="minorHAnsi"/>
          <w:bCs/>
          <w:sz w:val="22"/>
          <w:szCs w:val="22"/>
          <w:lang w:eastAsia="lv-LV"/>
        </w:rPr>
        <w:t xml:space="preserve"> atzinumu (protokols Nr.</w:t>
      </w:r>
      <w:r w:rsidR="002054E9">
        <w:rPr>
          <w:rFonts w:asciiTheme="minorHAnsi" w:hAnsiTheme="minorHAnsi" w:cstheme="minorHAnsi"/>
          <w:bCs/>
          <w:sz w:val="22"/>
          <w:szCs w:val="22"/>
          <w:lang w:eastAsia="lv-LV"/>
        </w:rPr>
        <w:t>7</w:t>
      </w:r>
      <w:r w:rsidR="00142E02" w:rsidRPr="00D00FAB">
        <w:rPr>
          <w:rFonts w:asciiTheme="minorHAnsi" w:hAnsiTheme="minorHAnsi" w:cstheme="minorHAnsi"/>
          <w:bCs/>
          <w:sz w:val="22"/>
          <w:szCs w:val="22"/>
          <w:lang w:eastAsia="lv-LV"/>
        </w:rPr>
        <w:t xml:space="preserve">) </w:t>
      </w:r>
      <w:proofErr w:type="spellStart"/>
      <w:r w:rsidR="00142E02" w:rsidRPr="00D00FAB">
        <w:rPr>
          <w:rFonts w:asciiTheme="minorHAnsi" w:hAnsiTheme="minorHAnsi" w:cstheme="minorHAnsi"/>
          <w:sz w:val="22"/>
          <w:szCs w:val="22"/>
        </w:rPr>
        <w:t>Cēsu</w:t>
      </w:r>
      <w:proofErr w:type="spellEnd"/>
      <w:r w:rsidR="00142E02" w:rsidRPr="00D00FAB">
        <w:rPr>
          <w:rFonts w:asciiTheme="minorHAnsi" w:hAnsiTheme="minorHAnsi" w:cstheme="minorHAnsi"/>
          <w:sz w:val="22"/>
          <w:szCs w:val="22"/>
        </w:rPr>
        <w:t xml:space="preserve"> novada dome</w:t>
      </w:r>
      <w:r w:rsidR="00A87D50">
        <w:rPr>
          <w:rFonts w:asciiTheme="minorHAnsi" w:hAnsiTheme="minorHAnsi" w:cstheme="minorHAnsi"/>
          <w:sz w:val="22"/>
          <w:szCs w:val="22"/>
        </w:rPr>
        <w:t xml:space="preserve">, ar </w:t>
      </w:r>
      <w:r w:rsidR="00A87D50" w:rsidRPr="00A87D50">
        <w:rPr>
          <w:rFonts w:ascii="Calibri" w:eastAsia="Calibri" w:hAnsi="Calibri" w:cs="Calibri"/>
          <w:sz w:val="22"/>
          <w:szCs w:val="22"/>
        </w:rPr>
        <w:t xml:space="preserve">19 </w:t>
      </w:r>
      <w:r w:rsidR="00A87D50" w:rsidRPr="00A87D50">
        <w:rPr>
          <w:rFonts w:ascii="Calibri" w:eastAsia="Calibri" w:hAnsi="Calibri" w:cs="Calibri"/>
          <w:sz w:val="22"/>
          <w:szCs w:val="22"/>
        </w:rPr>
        <w:t xml:space="preserve">balsīm </w:t>
      </w:r>
      <w:r w:rsidR="00A87D50" w:rsidRPr="00A87D50">
        <w:rPr>
          <w:rFonts w:ascii="Calibri" w:eastAsia="Calibri" w:hAnsi="Calibri" w:cs="Calibri"/>
          <w:sz w:val="22"/>
          <w:szCs w:val="22"/>
        </w:rPr>
        <w:t xml:space="preserve">- par (Atis </w:t>
      </w:r>
      <w:proofErr w:type="spellStart"/>
      <w:r w:rsidR="00A87D50" w:rsidRPr="00A87D50">
        <w:rPr>
          <w:rFonts w:ascii="Calibri" w:eastAsia="Calibri" w:hAnsi="Calibri" w:cs="Calibri"/>
          <w:sz w:val="22"/>
          <w:szCs w:val="22"/>
        </w:rPr>
        <w:t>Egliņš</w:t>
      </w:r>
      <w:proofErr w:type="spellEnd"/>
      <w:r w:rsidR="00A87D50" w:rsidRPr="00A87D50">
        <w:rPr>
          <w:rFonts w:ascii="Calibri" w:eastAsia="Calibri" w:hAnsi="Calibri" w:cs="Calibri"/>
          <w:sz w:val="22"/>
          <w:szCs w:val="22"/>
        </w:rPr>
        <w:t xml:space="preserve">-Eglītis, Elīna </w:t>
      </w:r>
      <w:proofErr w:type="spellStart"/>
      <w:r w:rsidR="00A87D50" w:rsidRPr="00A87D50">
        <w:rPr>
          <w:rFonts w:ascii="Calibri" w:eastAsia="Calibri" w:hAnsi="Calibri" w:cs="Calibri"/>
          <w:sz w:val="22"/>
          <w:szCs w:val="22"/>
        </w:rPr>
        <w:t>Stapulone</w:t>
      </w:r>
      <w:proofErr w:type="spellEnd"/>
      <w:r w:rsidR="00A87D50" w:rsidRPr="00A87D50">
        <w:rPr>
          <w:rFonts w:ascii="Calibri" w:eastAsia="Calibri" w:hAnsi="Calibri" w:cs="Calibri"/>
          <w:sz w:val="22"/>
          <w:szCs w:val="22"/>
        </w:rPr>
        <w:t xml:space="preserve">, Ella </w:t>
      </w:r>
      <w:proofErr w:type="spellStart"/>
      <w:r w:rsidR="00A87D50" w:rsidRPr="00A87D50">
        <w:rPr>
          <w:rFonts w:ascii="Calibri" w:eastAsia="Calibri" w:hAnsi="Calibri" w:cs="Calibri"/>
          <w:sz w:val="22"/>
          <w:szCs w:val="22"/>
        </w:rPr>
        <w:t>Frīdvalde</w:t>
      </w:r>
      <w:proofErr w:type="spellEnd"/>
      <w:r w:rsidR="00A87D50" w:rsidRPr="00A87D50">
        <w:rPr>
          <w:rFonts w:ascii="Calibri" w:eastAsia="Calibri" w:hAnsi="Calibri" w:cs="Calibri"/>
          <w:sz w:val="22"/>
          <w:szCs w:val="22"/>
        </w:rPr>
        <w:t xml:space="preserve">-Andersone, Erlends </w:t>
      </w:r>
      <w:proofErr w:type="spellStart"/>
      <w:r w:rsidR="00A87D50" w:rsidRPr="00A87D50">
        <w:rPr>
          <w:rFonts w:ascii="Calibri" w:eastAsia="Calibri" w:hAnsi="Calibri" w:cs="Calibri"/>
          <w:sz w:val="22"/>
          <w:szCs w:val="22"/>
        </w:rPr>
        <w:t>Geruļskis</w:t>
      </w:r>
      <w:proofErr w:type="spellEnd"/>
      <w:r w:rsidR="00A87D50" w:rsidRPr="00A87D50">
        <w:rPr>
          <w:rFonts w:ascii="Calibri" w:eastAsia="Calibri" w:hAnsi="Calibri" w:cs="Calibri"/>
          <w:sz w:val="22"/>
          <w:szCs w:val="22"/>
        </w:rPr>
        <w:t xml:space="preserve">, Evita </w:t>
      </w:r>
      <w:proofErr w:type="spellStart"/>
      <w:r w:rsidR="00A87D50" w:rsidRPr="00A87D50">
        <w:rPr>
          <w:rFonts w:ascii="Calibri" w:eastAsia="Calibri" w:hAnsi="Calibri" w:cs="Calibri"/>
          <w:sz w:val="22"/>
          <w:szCs w:val="22"/>
        </w:rPr>
        <w:t>Šīrante</w:t>
      </w:r>
      <w:proofErr w:type="spellEnd"/>
      <w:r w:rsidR="00A87D50" w:rsidRPr="00A87D50">
        <w:rPr>
          <w:rFonts w:ascii="Calibri" w:eastAsia="Calibri" w:hAnsi="Calibri" w:cs="Calibri"/>
          <w:sz w:val="22"/>
          <w:szCs w:val="22"/>
        </w:rPr>
        <w:t xml:space="preserve">, Ēriks </w:t>
      </w:r>
      <w:proofErr w:type="spellStart"/>
      <w:r w:rsidR="00A87D50" w:rsidRPr="00A87D50">
        <w:rPr>
          <w:rFonts w:ascii="Calibri" w:eastAsia="Calibri" w:hAnsi="Calibri" w:cs="Calibri"/>
          <w:sz w:val="22"/>
          <w:szCs w:val="22"/>
        </w:rPr>
        <w:t>Bauers</w:t>
      </w:r>
      <w:proofErr w:type="spellEnd"/>
      <w:r w:rsidR="00A87D50" w:rsidRPr="00A87D50">
        <w:rPr>
          <w:rFonts w:ascii="Calibri" w:eastAsia="Calibri" w:hAnsi="Calibri" w:cs="Calibri"/>
          <w:sz w:val="22"/>
          <w:szCs w:val="22"/>
        </w:rPr>
        <w:t xml:space="preserve">, Guntis </w:t>
      </w:r>
      <w:proofErr w:type="spellStart"/>
      <w:r w:rsidR="00A87D50" w:rsidRPr="00A87D50">
        <w:rPr>
          <w:rFonts w:ascii="Calibri" w:eastAsia="Calibri" w:hAnsi="Calibri" w:cs="Calibri"/>
          <w:sz w:val="22"/>
          <w:szCs w:val="22"/>
        </w:rPr>
        <w:t>Grosbergs</w:t>
      </w:r>
      <w:proofErr w:type="spellEnd"/>
      <w:r w:rsidR="00A87D50" w:rsidRPr="00A87D50">
        <w:rPr>
          <w:rFonts w:ascii="Calibri" w:eastAsia="Calibri" w:hAnsi="Calibri" w:cs="Calibri"/>
          <w:sz w:val="22"/>
          <w:szCs w:val="22"/>
        </w:rPr>
        <w:t xml:space="preserve">, Indriķis Putniņš, Inese </w:t>
      </w:r>
      <w:proofErr w:type="spellStart"/>
      <w:r w:rsidR="00A87D50" w:rsidRPr="00A87D50">
        <w:rPr>
          <w:rFonts w:ascii="Calibri" w:eastAsia="Calibri" w:hAnsi="Calibri" w:cs="Calibri"/>
          <w:sz w:val="22"/>
          <w:szCs w:val="22"/>
        </w:rPr>
        <w:t>Suija-Markova</w:t>
      </w:r>
      <w:proofErr w:type="spellEnd"/>
      <w:r w:rsidR="00A87D50" w:rsidRPr="00A87D50">
        <w:rPr>
          <w:rFonts w:ascii="Calibri" w:eastAsia="Calibri" w:hAnsi="Calibri" w:cs="Calibri"/>
          <w:sz w:val="22"/>
          <w:szCs w:val="22"/>
        </w:rPr>
        <w:t xml:space="preserve">, Ivo Rode, Jānis Gabrāns, Jānis Goba, Jānis Kārkliņš, Jānis </w:t>
      </w:r>
      <w:proofErr w:type="spellStart"/>
      <w:r w:rsidR="00A87D50" w:rsidRPr="00A87D50">
        <w:rPr>
          <w:rFonts w:ascii="Calibri" w:eastAsia="Calibri" w:hAnsi="Calibri" w:cs="Calibri"/>
          <w:sz w:val="22"/>
          <w:szCs w:val="22"/>
        </w:rPr>
        <w:t>Mičulis</w:t>
      </w:r>
      <w:proofErr w:type="spellEnd"/>
      <w:r w:rsidR="00A87D50" w:rsidRPr="00A87D50">
        <w:rPr>
          <w:rFonts w:ascii="Calibri" w:eastAsia="Calibri" w:hAnsi="Calibri" w:cs="Calibri"/>
          <w:sz w:val="22"/>
          <w:szCs w:val="22"/>
        </w:rPr>
        <w:t xml:space="preserve">, Jānis Plūme, Jānis Rozenbergs, Laimis Šāvējs, Māris Šķesteris, Mārtiņš </w:t>
      </w:r>
      <w:proofErr w:type="spellStart"/>
      <w:r w:rsidR="00A87D50" w:rsidRPr="00A87D50">
        <w:rPr>
          <w:rFonts w:ascii="Calibri" w:eastAsia="Calibri" w:hAnsi="Calibri" w:cs="Calibri"/>
          <w:sz w:val="22"/>
          <w:szCs w:val="22"/>
        </w:rPr>
        <w:t>Šteins</w:t>
      </w:r>
      <w:proofErr w:type="spellEnd"/>
      <w:r w:rsidR="00A87D50" w:rsidRPr="00A87D50">
        <w:rPr>
          <w:rFonts w:ascii="Calibri" w:eastAsia="Calibri" w:hAnsi="Calibri" w:cs="Calibri"/>
          <w:sz w:val="22"/>
          <w:szCs w:val="22"/>
        </w:rPr>
        <w:t>) ,  pret nav,  atturas nav,</w:t>
      </w:r>
      <w:r w:rsidR="00142E02" w:rsidRPr="00D00FAB">
        <w:rPr>
          <w:rFonts w:asciiTheme="minorHAnsi" w:hAnsiTheme="minorHAnsi" w:cstheme="minorHAnsi"/>
          <w:sz w:val="22"/>
          <w:szCs w:val="22"/>
        </w:rPr>
        <w:t xml:space="preserve"> nolemj:</w:t>
      </w:r>
    </w:p>
    <w:p w14:paraId="57269BB4" w14:textId="073FF8DE" w:rsidR="008536D8" w:rsidRPr="00D00FAB" w:rsidRDefault="0097069E" w:rsidP="00D00FAB">
      <w:pPr>
        <w:pStyle w:val="Sarakstarindkopa"/>
        <w:numPr>
          <w:ilvl w:val="0"/>
          <w:numId w:val="6"/>
        </w:numPr>
        <w:jc w:val="both"/>
        <w:rPr>
          <w:rFonts w:asciiTheme="minorHAnsi" w:hAnsiTheme="minorHAnsi" w:cstheme="minorHAnsi"/>
          <w:sz w:val="22"/>
          <w:szCs w:val="22"/>
        </w:rPr>
      </w:pPr>
      <w:r w:rsidRPr="00D00FAB">
        <w:rPr>
          <w:rFonts w:asciiTheme="minorHAnsi" w:hAnsiTheme="minorHAnsi" w:cstheme="minorHAnsi"/>
          <w:sz w:val="22"/>
          <w:szCs w:val="22"/>
          <w:lang w:eastAsia="lv-LV"/>
        </w:rPr>
        <w:t xml:space="preserve">Pārdot izsolē ar pretendentu atlasi </w:t>
      </w:r>
      <w:proofErr w:type="spellStart"/>
      <w:r w:rsidRPr="00D00FAB">
        <w:rPr>
          <w:rFonts w:asciiTheme="minorHAnsi" w:hAnsiTheme="minorHAnsi" w:cstheme="minorHAnsi"/>
          <w:sz w:val="22"/>
          <w:szCs w:val="22"/>
          <w:lang w:eastAsia="lv-LV"/>
        </w:rPr>
        <w:t>Cēsu</w:t>
      </w:r>
      <w:proofErr w:type="spellEnd"/>
      <w:r w:rsidRPr="00D00FAB">
        <w:rPr>
          <w:rFonts w:asciiTheme="minorHAnsi" w:hAnsiTheme="minorHAnsi" w:cstheme="minorHAnsi"/>
          <w:sz w:val="22"/>
          <w:szCs w:val="22"/>
          <w:lang w:eastAsia="lv-LV"/>
        </w:rPr>
        <w:t xml:space="preserve"> novada pašvaldībai piederošo nekustam</w:t>
      </w:r>
      <w:r w:rsidR="001F38ED">
        <w:rPr>
          <w:rFonts w:asciiTheme="minorHAnsi" w:hAnsiTheme="minorHAnsi" w:cstheme="minorHAnsi"/>
          <w:sz w:val="22"/>
          <w:szCs w:val="22"/>
          <w:lang w:eastAsia="lv-LV"/>
        </w:rPr>
        <w:t>o</w:t>
      </w:r>
      <w:r w:rsidRPr="00D00FAB">
        <w:rPr>
          <w:rFonts w:asciiTheme="minorHAnsi" w:hAnsiTheme="minorHAnsi" w:cstheme="minorHAnsi"/>
          <w:sz w:val="22"/>
          <w:szCs w:val="22"/>
          <w:lang w:eastAsia="lv-LV"/>
        </w:rPr>
        <w:t xml:space="preserve"> īpašum</w:t>
      </w:r>
      <w:r w:rsidR="001F38ED">
        <w:rPr>
          <w:rFonts w:asciiTheme="minorHAnsi" w:hAnsiTheme="minorHAnsi" w:cstheme="minorHAnsi"/>
          <w:sz w:val="22"/>
          <w:szCs w:val="22"/>
          <w:lang w:eastAsia="lv-LV"/>
        </w:rPr>
        <w:t>u</w:t>
      </w:r>
      <w:r w:rsidR="00622705">
        <w:rPr>
          <w:rFonts w:asciiTheme="minorHAnsi" w:hAnsiTheme="minorHAnsi" w:cstheme="minorHAnsi"/>
          <w:sz w:val="22"/>
          <w:szCs w:val="22"/>
          <w:lang w:eastAsia="lv-LV"/>
        </w:rPr>
        <w:t xml:space="preserve"> (</w:t>
      </w:r>
      <w:proofErr w:type="spellStart"/>
      <w:r w:rsidR="00622705">
        <w:rPr>
          <w:rFonts w:asciiTheme="minorHAnsi" w:hAnsiTheme="minorHAnsi" w:cstheme="minorHAnsi"/>
          <w:sz w:val="22"/>
          <w:szCs w:val="22"/>
          <w:lang w:eastAsia="lv-LV"/>
        </w:rPr>
        <w:t>starpgabalu</w:t>
      </w:r>
      <w:proofErr w:type="spellEnd"/>
      <w:r w:rsidR="00622705">
        <w:rPr>
          <w:rFonts w:asciiTheme="minorHAnsi" w:hAnsiTheme="minorHAnsi" w:cstheme="minorHAnsi"/>
          <w:sz w:val="22"/>
          <w:szCs w:val="22"/>
          <w:lang w:eastAsia="lv-LV"/>
        </w:rPr>
        <w:t>)</w:t>
      </w:r>
      <w:r w:rsidRPr="00D00FAB">
        <w:rPr>
          <w:rFonts w:asciiTheme="minorHAnsi" w:hAnsiTheme="minorHAnsi" w:cstheme="minorHAnsi"/>
          <w:sz w:val="22"/>
          <w:szCs w:val="22"/>
          <w:lang w:eastAsia="lv-LV"/>
        </w:rPr>
        <w:t xml:space="preserve"> </w:t>
      </w:r>
      <w:r w:rsidR="001F38ED" w:rsidRPr="001F38ED">
        <w:rPr>
          <w:rFonts w:asciiTheme="minorHAnsi" w:hAnsiTheme="minorHAnsi" w:cstheme="minorHAnsi"/>
          <w:b/>
          <w:bCs/>
          <w:sz w:val="22"/>
          <w:szCs w:val="22"/>
          <w:lang w:eastAsia="lv-LV"/>
        </w:rPr>
        <w:t xml:space="preserve">Gaujas iela 13 B, Jaunpiebalga, Jaunpiebalgas pag., </w:t>
      </w:r>
      <w:proofErr w:type="spellStart"/>
      <w:r w:rsidR="001F38ED" w:rsidRPr="001F38ED">
        <w:rPr>
          <w:rFonts w:asciiTheme="minorHAnsi" w:hAnsiTheme="minorHAnsi" w:cstheme="minorHAnsi"/>
          <w:b/>
          <w:bCs/>
          <w:sz w:val="22"/>
          <w:szCs w:val="22"/>
          <w:lang w:eastAsia="lv-LV"/>
        </w:rPr>
        <w:t>Cēsu</w:t>
      </w:r>
      <w:proofErr w:type="spellEnd"/>
      <w:r w:rsidR="001F38ED" w:rsidRPr="001F38ED">
        <w:rPr>
          <w:rFonts w:asciiTheme="minorHAnsi" w:hAnsiTheme="minorHAnsi" w:cstheme="minorHAnsi"/>
          <w:b/>
          <w:bCs/>
          <w:sz w:val="22"/>
          <w:szCs w:val="22"/>
          <w:lang w:eastAsia="lv-LV"/>
        </w:rPr>
        <w:t xml:space="preserve"> nov., kadastra </w:t>
      </w:r>
      <w:r w:rsidR="001F38ED" w:rsidRPr="001F38ED">
        <w:rPr>
          <w:rFonts w:asciiTheme="minorHAnsi" w:hAnsiTheme="minorHAnsi" w:cstheme="minorHAnsi"/>
          <w:b/>
          <w:bCs/>
          <w:sz w:val="22"/>
          <w:szCs w:val="22"/>
          <w:lang w:eastAsia="lv-LV"/>
        </w:rPr>
        <w:lastRenderedPageBreak/>
        <w:t xml:space="preserve">Nr.42560060311, kas sastāv no zemes vienības ar kadastra apzīmējumu 4256 006 0397, </w:t>
      </w:r>
      <w:r w:rsidR="00A857FD">
        <w:rPr>
          <w:rFonts w:asciiTheme="minorHAnsi" w:hAnsiTheme="minorHAnsi" w:cstheme="minorHAnsi"/>
          <w:b/>
          <w:bCs/>
          <w:sz w:val="22"/>
          <w:szCs w:val="22"/>
          <w:lang w:eastAsia="lv-LV"/>
        </w:rPr>
        <w:t>0,</w:t>
      </w:r>
      <w:r w:rsidR="001F38ED" w:rsidRPr="001F38ED">
        <w:rPr>
          <w:rFonts w:asciiTheme="minorHAnsi" w:hAnsiTheme="minorHAnsi" w:cstheme="minorHAnsi"/>
          <w:b/>
          <w:bCs/>
          <w:sz w:val="22"/>
          <w:szCs w:val="22"/>
          <w:lang w:eastAsia="lv-LV"/>
        </w:rPr>
        <w:t xml:space="preserve">1847 </w:t>
      </w:r>
      <w:r w:rsidR="00A857FD">
        <w:rPr>
          <w:rFonts w:asciiTheme="minorHAnsi" w:hAnsiTheme="minorHAnsi" w:cstheme="minorHAnsi"/>
          <w:b/>
          <w:bCs/>
          <w:sz w:val="22"/>
          <w:szCs w:val="22"/>
          <w:lang w:eastAsia="lv-LV"/>
        </w:rPr>
        <w:t>ha</w:t>
      </w:r>
      <w:r w:rsidR="001F38ED" w:rsidRPr="001F38ED">
        <w:rPr>
          <w:rFonts w:asciiTheme="minorHAnsi" w:hAnsiTheme="minorHAnsi" w:cstheme="minorHAnsi"/>
          <w:b/>
          <w:bCs/>
          <w:sz w:val="22"/>
          <w:szCs w:val="22"/>
          <w:lang w:eastAsia="lv-LV"/>
        </w:rPr>
        <w:t xml:space="preserve"> platībā</w:t>
      </w:r>
      <w:r w:rsidR="00ED584F" w:rsidRPr="00760B35">
        <w:rPr>
          <w:rFonts w:asciiTheme="minorHAnsi" w:hAnsiTheme="minorHAnsi" w:cstheme="minorHAnsi"/>
          <w:b/>
          <w:bCs/>
          <w:sz w:val="22"/>
          <w:szCs w:val="22"/>
        </w:rPr>
        <w:t>.</w:t>
      </w:r>
    </w:p>
    <w:p w14:paraId="1AC7778B" w14:textId="0DCBD953" w:rsidR="0097069E" w:rsidRPr="00D00FAB" w:rsidRDefault="0097069E" w:rsidP="00D00FAB">
      <w:pPr>
        <w:pStyle w:val="Sarakstarindkopa"/>
        <w:numPr>
          <w:ilvl w:val="0"/>
          <w:numId w:val="6"/>
        </w:numPr>
        <w:jc w:val="both"/>
        <w:rPr>
          <w:rFonts w:asciiTheme="minorHAnsi" w:hAnsiTheme="minorHAnsi" w:cstheme="minorHAnsi"/>
          <w:sz w:val="22"/>
          <w:szCs w:val="22"/>
        </w:rPr>
      </w:pPr>
      <w:r w:rsidRPr="00D00FAB">
        <w:rPr>
          <w:rFonts w:asciiTheme="minorHAnsi" w:hAnsiTheme="minorHAnsi" w:cstheme="minorHAnsi"/>
          <w:sz w:val="22"/>
          <w:szCs w:val="22"/>
        </w:rPr>
        <w:t xml:space="preserve">Noteikt, ka </w:t>
      </w:r>
      <w:r w:rsidR="00775E7B" w:rsidRPr="00B47FD7">
        <w:rPr>
          <w:rFonts w:asciiTheme="minorHAnsi" w:hAnsiTheme="minorHAnsi" w:cstheme="minorHAnsi"/>
          <w:sz w:val="22"/>
          <w:szCs w:val="22"/>
          <w:lang w:eastAsia="lv-LV"/>
        </w:rPr>
        <w:t>nekustamā īpašuma (</w:t>
      </w:r>
      <w:proofErr w:type="spellStart"/>
      <w:r w:rsidR="00775E7B" w:rsidRPr="00B47FD7">
        <w:rPr>
          <w:rFonts w:asciiTheme="minorHAnsi" w:hAnsiTheme="minorHAnsi" w:cstheme="minorHAnsi"/>
          <w:sz w:val="22"/>
          <w:szCs w:val="22"/>
          <w:lang w:eastAsia="lv-LV"/>
        </w:rPr>
        <w:t>starpgabala</w:t>
      </w:r>
      <w:proofErr w:type="spellEnd"/>
      <w:r w:rsidR="00775E7B" w:rsidRPr="00B47FD7">
        <w:rPr>
          <w:rFonts w:asciiTheme="minorHAnsi" w:hAnsiTheme="minorHAnsi" w:cstheme="minorHAnsi"/>
          <w:sz w:val="22"/>
          <w:szCs w:val="22"/>
          <w:lang w:eastAsia="lv-LV"/>
        </w:rPr>
        <w:t xml:space="preserve">) Gaujas iela 13 B, Jaunpiebalga, Jaunpiebalgas pag., </w:t>
      </w:r>
      <w:proofErr w:type="spellStart"/>
      <w:r w:rsidR="00775E7B" w:rsidRPr="00B47FD7">
        <w:rPr>
          <w:rFonts w:asciiTheme="minorHAnsi" w:hAnsiTheme="minorHAnsi" w:cstheme="minorHAnsi"/>
          <w:sz w:val="22"/>
          <w:szCs w:val="22"/>
          <w:lang w:eastAsia="lv-LV"/>
        </w:rPr>
        <w:t>Cēsu</w:t>
      </w:r>
      <w:proofErr w:type="spellEnd"/>
      <w:r w:rsidR="00775E7B" w:rsidRPr="00B47FD7">
        <w:rPr>
          <w:rFonts w:asciiTheme="minorHAnsi" w:hAnsiTheme="minorHAnsi" w:cstheme="minorHAnsi"/>
          <w:sz w:val="22"/>
          <w:szCs w:val="22"/>
          <w:lang w:eastAsia="lv-LV"/>
        </w:rPr>
        <w:t xml:space="preserve"> nov., kadastra Nr. 42560060311, kas sastāv no zemes vienības ar kadastra apzīmējumu 4256 006 0397, 0,1847 ha platībā</w:t>
      </w:r>
      <w:r w:rsidRPr="00D00FAB">
        <w:rPr>
          <w:rFonts w:asciiTheme="minorHAnsi" w:hAnsiTheme="minorHAnsi" w:cstheme="minorHAnsi"/>
          <w:sz w:val="22"/>
          <w:szCs w:val="22"/>
          <w:lang w:eastAsia="lv-LV"/>
        </w:rPr>
        <w:t xml:space="preserve">, </w:t>
      </w:r>
      <w:r w:rsidRPr="00B47FD7">
        <w:rPr>
          <w:rFonts w:asciiTheme="minorHAnsi" w:hAnsiTheme="minorHAnsi" w:cstheme="minorHAnsi"/>
          <w:b/>
          <w:bCs/>
          <w:sz w:val="22"/>
          <w:szCs w:val="22"/>
        </w:rPr>
        <w:t>nosacītā sākuma cena ir</w:t>
      </w:r>
      <w:r w:rsidRPr="00D00FAB">
        <w:rPr>
          <w:rFonts w:asciiTheme="minorHAnsi" w:hAnsiTheme="minorHAnsi" w:cstheme="minorHAnsi"/>
          <w:sz w:val="22"/>
          <w:szCs w:val="22"/>
        </w:rPr>
        <w:t xml:space="preserve"> </w:t>
      </w:r>
      <w:r w:rsidRPr="00D00FAB">
        <w:rPr>
          <w:rFonts w:asciiTheme="minorHAnsi" w:hAnsiTheme="minorHAnsi" w:cstheme="minorHAnsi"/>
          <w:sz w:val="22"/>
          <w:szCs w:val="22"/>
          <w:lang w:eastAsia="lv-LV"/>
        </w:rPr>
        <w:t xml:space="preserve"> </w:t>
      </w:r>
      <w:bookmarkStart w:id="2" w:name="_Hlk100759061"/>
      <w:r w:rsidR="001F38ED">
        <w:rPr>
          <w:rFonts w:asciiTheme="minorHAnsi" w:hAnsiTheme="minorHAnsi" w:cstheme="minorHAnsi"/>
          <w:b/>
          <w:bCs/>
          <w:sz w:val="22"/>
          <w:szCs w:val="22"/>
        </w:rPr>
        <w:t>6</w:t>
      </w:r>
      <w:r w:rsidR="008536D8" w:rsidRPr="00D00FAB">
        <w:rPr>
          <w:rFonts w:asciiTheme="minorHAnsi" w:hAnsiTheme="minorHAnsi" w:cstheme="minorHAnsi"/>
          <w:b/>
          <w:bCs/>
          <w:sz w:val="22"/>
          <w:szCs w:val="22"/>
        </w:rPr>
        <w:t>00</w:t>
      </w:r>
      <w:r w:rsidR="008536D8" w:rsidRPr="00D00FAB">
        <w:rPr>
          <w:rFonts w:asciiTheme="minorHAnsi" w:hAnsiTheme="minorHAnsi" w:cstheme="minorHAnsi"/>
          <w:b/>
          <w:bCs/>
          <w:sz w:val="22"/>
          <w:szCs w:val="22"/>
          <w:lang w:eastAsia="lv-LV"/>
        </w:rPr>
        <w:t xml:space="preserve">,00 </w:t>
      </w:r>
      <w:r w:rsidR="008536D8" w:rsidRPr="00D00FAB">
        <w:rPr>
          <w:rFonts w:asciiTheme="minorHAnsi" w:hAnsiTheme="minorHAnsi" w:cstheme="minorHAnsi"/>
          <w:b/>
          <w:bCs/>
          <w:sz w:val="22"/>
          <w:szCs w:val="22"/>
        </w:rPr>
        <w:t>EUR</w:t>
      </w:r>
      <w:r w:rsidR="008536D8" w:rsidRPr="00D00FAB">
        <w:rPr>
          <w:rFonts w:asciiTheme="minorHAnsi" w:hAnsiTheme="minorHAnsi" w:cstheme="minorHAnsi"/>
          <w:sz w:val="22"/>
          <w:szCs w:val="22"/>
        </w:rPr>
        <w:t xml:space="preserve"> (</w:t>
      </w:r>
      <w:r w:rsidR="001F38ED">
        <w:rPr>
          <w:rFonts w:asciiTheme="minorHAnsi" w:hAnsiTheme="minorHAnsi" w:cstheme="minorHAnsi"/>
          <w:sz w:val="22"/>
          <w:szCs w:val="22"/>
        </w:rPr>
        <w:t>seši</w:t>
      </w:r>
      <w:r w:rsidR="00A329A6" w:rsidRPr="00D00FAB">
        <w:rPr>
          <w:rFonts w:asciiTheme="minorHAnsi" w:hAnsiTheme="minorHAnsi" w:cstheme="minorHAnsi"/>
          <w:sz w:val="22"/>
          <w:szCs w:val="22"/>
        </w:rPr>
        <w:t xml:space="preserve"> simti </w:t>
      </w:r>
      <w:proofErr w:type="spellStart"/>
      <w:r w:rsidRPr="00D00FAB">
        <w:rPr>
          <w:rFonts w:asciiTheme="minorHAnsi" w:hAnsiTheme="minorHAnsi" w:cstheme="minorHAnsi"/>
          <w:i/>
          <w:sz w:val="22"/>
          <w:szCs w:val="22"/>
        </w:rPr>
        <w:t>euro</w:t>
      </w:r>
      <w:proofErr w:type="spellEnd"/>
      <w:r w:rsidRPr="00D00FAB">
        <w:rPr>
          <w:rFonts w:asciiTheme="minorHAnsi" w:hAnsiTheme="minorHAnsi" w:cstheme="minorHAnsi"/>
          <w:i/>
          <w:sz w:val="22"/>
          <w:szCs w:val="22"/>
        </w:rPr>
        <w:t xml:space="preserve"> </w:t>
      </w:r>
      <w:r w:rsidRPr="00D00FAB">
        <w:rPr>
          <w:rFonts w:asciiTheme="minorHAnsi" w:hAnsiTheme="minorHAnsi" w:cstheme="minorHAnsi"/>
          <w:sz w:val="22"/>
          <w:szCs w:val="22"/>
        </w:rPr>
        <w:t>un 00 centi).</w:t>
      </w:r>
    </w:p>
    <w:bookmarkEnd w:id="2"/>
    <w:p w14:paraId="7141C7EA" w14:textId="7E5E6A74" w:rsidR="0097069E" w:rsidRPr="00D00FAB" w:rsidRDefault="00545E9F" w:rsidP="00D00FAB">
      <w:pPr>
        <w:pStyle w:val="Sarakstarindkopa"/>
        <w:numPr>
          <w:ilvl w:val="0"/>
          <w:numId w:val="6"/>
        </w:numPr>
        <w:jc w:val="both"/>
        <w:rPr>
          <w:rFonts w:asciiTheme="minorHAnsi" w:hAnsiTheme="minorHAnsi" w:cstheme="minorHAnsi"/>
          <w:sz w:val="22"/>
          <w:szCs w:val="22"/>
        </w:rPr>
      </w:pPr>
      <w:r w:rsidRPr="00D00FAB">
        <w:rPr>
          <w:rFonts w:asciiTheme="minorHAnsi" w:hAnsiTheme="minorHAnsi" w:cstheme="minorHAnsi"/>
          <w:sz w:val="22"/>
          <w:szCs w:val="22"/>
        </w:rPr>
        <w:t xml:space="preserve">Apstiprināt </w:t>
      </w:r>
      <w:r w:rsidR="0097069E" w:rsidRPr="00D00FAB">
        <w:rPr>
          <w:rFonts w:asciiTheme="minorHAnsi" w:hAnsiTheme="minorHAnsi" w:cstheme="minorHAnsi"/>
          <w:sz w:val="22"/>
          <w:szCs w:val="22"/>
        </w:rPr>
        <w:t xml:space="preserve">izsoles noteikumus </w:t>
      </w:r>
      <w:r w:rsidR="00C64C74">
        <w:rPr>
          <w:rFonts w:asciiTheme="minorHAnsi" w:hAnsiTheme="minorHAnsi" w:cstheme="minorHAnsi"/>
          <w:sz w:val="22"/>
          <w:szCs w:val="22"/>
        </w:rPr>
        <w:t>saskaņā ar pielikumu</w:t>
      </w:r>
      <w:r w:rsidR="0097069E" w:rsidRPr="00D00FAB">
        <w:rPr>
          <w:rFonts w:asciiTheme="minorHAnsi" w:hAnsiTheme="minorHAnsi" w:cstheme="minorHAnsi"/>
          <w:sz w:val="22"/>
          <w:szCs w:val="22"/>
          <w:lang w:eastAsia="lv-LV"/>
        </w:rPr>
        <w:t>.</w:t>
      </w:r>
    </w:p>
    <w:p w14:paraId="6361983E" w14:textId="4FE7AECA" w:rsidR="00640DEE" w:rsidRDefault="0097069E" w:rsidP="00F5255C">
      <w:pPr>
        <w:pStyle w:val="Sarakstarindkopa"/>
        <w:numPr>
          <w:ilvl w:val="0"/>
          <w:numId w:val="6"/>
        </w:numPr>
        <w:jc w:val="both"/>
        <w:rPr>
          <w:rFonts w:asciiTheme="minorHAnsi" w:hAnsiTheme="minorHAnsi" w:cstheme="minorHAnsi"/>
          <w:iCs w:val="0"/>
          <w:sz w:val="22"/>
          <w:szCs w:val="22"/>
          <w:lang w:eastAsia="lv-LV"/>
        </w:rPr>
      </w:pPr>
      <w:r w:rsidRPr="00D00FAB">
        <w:rPr>
          <w:rFonts w:asciiTheme="minorHAnsi" w:hAnsiTheme="minorHAnsi" w:cstheme="minorHAnsi"/>
          <w:iCs w:val="0"/>
          <w:sz w:val="22"/>
          <w:szCs w:val="22"/>
          <w:lang w:eastAsia="lv-LV"/>
        </w:rPr>
        <w:t xml:space="preserve">Lēmuma izpildi organizēt </w:t>
      </w:r>
      <w:proofErr w:type="spellStart"/>
      <w:r w:rsidRPr="00D00FAB">
        <w:rPr>
          <w:rFonts w:asciiTheme="minorHAnsi" w:hAnsiTheme="minorHAnsi" w:cstheme="minorHAnsi"/>
          <w:iCs w:val="0"/>
          <w:sz w:val="22"/>
          <w:szCs w:val="22"/>
          <w:lang w:eastAsia="lv-LV"/>
        </w:rPr>
        <w:t>Cēsu</w:t>
      </w:r>
      <w:proofErr w:type="spellEnd"/>
      <w:r w:rsidRPr="00D00FAB">
        <w:rPr>
          <w:rFonts w:asciiTheme="minorHAnsi" w:hAnsiTheme="minorHAnsi" w:cstheme="minorHAnsi"/>
          <w:iCs w:val="0"/>
          <w:sz w:val="22"/>
          <w:szCs w:val="22"/>
          <w:lang w:eastAsia="lv-LV"/>
        </w:rPr>
        <w:t xml:space="preserve"> novada </w:t>
      </w:r>
      <w:r w:rsidR="00640DEE">
        <w:rPr>
          <w:rFonts w:asciiTheme="minorHAnsi" w:hAnsiTheme="minorHAnsi" w:cstheme="minorHAnsi"/>
          <w:iCs w:val="0"/>
          <w:sz w:val="22"/>
          <w:szCs w:val="22"/>
          <w:lang w:eastAsia="lv-LV"/>
        </w:rPr>
        <w:t>Jaunpiebalgas</w:t>
      </w:r>
      <w:r w:rsidRPr="00D00FAB">
        <w:rPr>
          <w:rFonts w:asciiTheme="minorHAnsi" w:hAnsiTheme="minorHAnsi" w:cstheme="minorHAnsi"/>
          <w:iCs w:val="0"/>
          <w:sz w:val="22"/>
          <w:szCs w:val="22"/>
          <w:lang w:eastAsia="lv-LV"/>
        </w:rPr>
        <w:t xml:space="preserve"> apvienības pārvaldei</w:t>
      </w:r>
      <w:r w:rsidRPr="00D00FAB">
        <w:rPr>
          <w:rFonts w:asciiTheme="minorHAnsi" w:hAnsiTheme="minorHAnsi" w:cstheme="minorHAnsi"/>
          <w:iCs w:val="0"/>
          <w:sz w:val="22"/>
          <w:szCs w:val="22"/>
        </w:rPr>
        <w:t>.</w:t>
      </w:r>
    </w:p>
    <w:p w14:paraId="53919E90" w14:textId="7AED406A" w:rsidR="007813EE" w:rsidRDefault="007813EE" w:rsidP="00F5255C">
      <w:pPr>
        <w:pStyle w:val="Sarakstarindkopa"/>
        <w:numPr>
          <w:ilvl w:val="0"/>
          <w:numId w:val="6"/>
        </w:numPr>
        <w:jc w:val="both"/>
        <w:rPr>
          <w:rFonts w:asciiTheme="minorHAnsi" w:hAnsiTheme="minorHAnsi" w:cstheme="minorHAnsi"/>
          <w:iCs w:val="0"/>
          <w:sz w:val="22"/>
          <w:szCs w:val="22"/>
          <w:lang w:eastAsia="lv-LV"/>
        </w:rPr>
      </w:pPr>
      <w:r w:rsidRPr="007813EE">
        <w:rPr>
          <w:rFonts w:asciiTheme="minorHAnsi" w:hAnsiTheme="minorHAnsi" w:cstheme="minorHAnsi"/>
          <w:iCs w:val="0"/>
          <w:sz w:val="22"/>
          <w:szCs w:val="22"/>
          <w:lang w:eastAsia="lv-LV"/>
        </w:rPr>
        <w:t xml:space="preserve">Kontroli par lēmuma izpildi veikt </w:t>
      </w:r>
      <w:proofErr w:type="spellStart"/>
      <w:r w:rsidRPr="007813EE">
        <w:rPr>
          <w:rFonts w:asciiTheme="minorHAnsi" w:hAnsiTheme="minorHAnsi" w:cstheme="minorHAnsi"/>
          <w:iCs w:val="0"/>
          <w:sz w:val="22"/>
          <w:szCs w:val="22"/>
          <w:lang w:eastAsia="lv-LV"/>
        </w:rPr>
        <w:t>Cēsu</w:t>
      </w:r>
      <w:proofErr w:type="spellEnd"/>
      <w:r w:rsidRPr="007813EE">
        <w:rPr>
          <w:rFonts w:asciiTheme="minorHAnsi" w:hAnsiTheme="minorHAnsi" w:cstheme="minorHAnsi"/>
          <w:iCs w:val="0"/>
          <w:sz w:val="22"/>
          <w:szCs w:val="22"/>
          <w:lang w:eastAsia="lv-LV"/>
        </w:rPr>
        <w:t xml:space="preserve"> novada pašvaldības izpilddirektoram</w:t>
      </w:r>
      <w:r w:rsidR="00A857FD">
        <w:rPr>
          <w:rFonts w:asciiTheme="minorHAnsi" w:hAnsiTheme="minorHAnsi" w:cstheme="minorHAnsi"/>
          <w:iCs w:val="0"/>
          <w:sz w:val="22"/>
          <w:szCs w:val="22"/>
          <w:lang w:eastAsia="lv-LV"/>
        </w:rPr>
        <w:t>.</w:t>
      </w:r>
    </w:p>
    <w:p w14:paraId="70FEBC86" w14:textId="77777777" w:rsidR="0086725D" w:rsidRDefault="0086725D" w:rsidP="0086725D">
      <w:pPr>
        <w:jc w:val="both"/>
        <w:rPr>
          <w:rFonts w:asciiTheme="minorHAnsi" w:hAnsiTheme="minorHAnsi" w:cstheme="minorHAnsi"/>
          <w:iCs w:val="0"/>
          <w:sz w:val="22"/>
          <w:szCs w:val="22"/>
          <w:lang w:eastAsia="lv-LV"/>
        </w:rPr>
      </w:pPr>
    </w:p>
    <w:p w14:paraId="6B587669" w14:textId="77777777" w:rsidR="0086725D" w:rsidRDefault="0086725D" w:rsidP="0086725D">
      <w:pPr>
        <w:jc w:val="both"/>
        <w:rPr>
          <w:rFonts w:asciiTheme="minorHAnsi" w:hAnsiTheme="minorHAnsi" w:cstheme="minorHAnsi"/>
          <w:iCs w:val="0"/>
          <w:sz w:val="22"/>
          <w:szCs w:val="22"/>
          <w:lang w:eastAsia="lv-LV"/>
        </w:rPr>
      </w:pPr>
    </w:p>
    <w:p w14:paraId="47804310" w14:textId="77777777" w:rsidR="00A4245E" w:rsidRDefault="00A4245E" w:rsidP="00A4245E">
      <w:pPr>
        <w:rPr>
          <w:rFonts w:ascii="Calibri" w:eastAsia="Calibri" w:hAnsi="Calibri" w:cs="Calibri"/>
          <w:sz w:val="22"/>
          <w:szCs w:val="22"/>
        </w:rPr>
      </w:pPr>
      <w:proofErr w:type="spellStart"/>
      <w:r w:rsidRPr="00A4245E">
        <w:rPr>
          <w:rFonts w:ascii="Calibri" w:eastAsia="Calibri" w:hAnsi="Calibri" w:cs="Calibri"/>
          <w:sz w:val="22"/>
          <w:szCs w:val="22"/>
        </w:rPr>
        <w:t>Cēsu</w:t>
      </w:r>
      <w:proofErr w:type="spellEnd"/>
      <w:r w:rsidRPr="00A4245E">
        <w:rPr>
          <w:rFonts w:ascii="Calibri" w:eastAsia="Calibri" w:hAnsi="Calibri" w:cs="Calibri"/>
          <w:sz w:val="22"/>
          <w:szCs w:val="22"/>
        </w:rPr>
        <w:t xml:space="preserve"> novada domes priekšsēdētājs</w:t>
      </w:r>
      <w:r w:rsidRPr="00A4245E">
        <w:rPr>
          <w:rFonts w:ascii="Calibri" w:eastAsia="Calibri" w:hAnsi="Calibri" w:cs="Calibri"/>
          <w:sz w:val="22"/>
          <w:szCs w:val="22"/>
        </w:rPr>
        <w:tab/>
        <w:t xml:space="preserve"> </w:t>
      </w:r>
      <w:r w:rsidRPr="00A4245E">
        <w:rPr>
          <w:rFonts w:ascii="Calibri" w:eastAsia="Calibri" w:hAnsi="Calibri" w:cs="Calibri"/>
          <w:sz w:val="22"/>
          <w:szCs w:val="22"/>
        </w:rPr>
        <w:tab/>
      </w:r>
      <w:r w:rsidRPr="00A4245E">
        <w:rPr>
          <w:rFonts w:ascii="Calibri" w:eastAsia="Calibri" w:hAnsi="Calibri" w:cs="Calibri"/>
          <w:sz w:val="22"/>
          <w:szCs w:val="22"/>
        </w:rPr>
        <w:tab/>
      </w:r>
      <w:r w:rsidRPr="00A4245E">
        <w:rPr>
          <w:rFonts w:ascii="Calibri" w:eastAsia="Calibri" w:hAnsi="Calibri" w:cs="Calibri"/>
          <w:sz w:val="22"/>
          <w:szCs w:val="22"/>
        </w:rPr>
        <w:tab/>
      </w:r>
      <w:r w:rsidRPr="00A4245E">
        <w:rPr>
          <w:rFonts w:ascii="Calibri" w:eastAsia="Calibri" w:hAnsi="Calibri" w:cs="Calibri"/>
          <w:sz w:val="22"/>
          <w:szCs w:val="22"/>
        </w:rPr>
        <w:tab/>
      </w:r>
      <w:r w:rsidRPr="00A4245E">
        <w:rPr>
          <w:rFonts w:ascii="Calibri" w:eastAsia="Calibri" w:hAnsi="Calibri" w:cs="Calibri"/>
          <w:sz w:val="22"/>
          <w:szCs w:val="22"/>
        </w:rPr>
        <w:tab/>
      </w:r>
      <w:r w:rsidRPr="00A4245E">
        <w:rPr>
          <w:rFonts w:ascii="Calibri" w:eastAsia="Calibri" w:hAnsi="Calibri" w:cs="Calibri"/>
          <w:sz w:val="22"/>
          <w:szCs w:val="22"/>
        </w:rPr>
        <w:tab/>
      </w:r>
      <w:proofErr w:type="spellStart"/>
      <w:r w:rsidRPr="00A4245E">
        <w:rPr>
          <w:rFonts w:ascii="Calibri" w:eastAsia="Calibri" w:hAnsi="Calibri" w:cs="Calibri"/>
          <w:sz w:val="22"/>
          <w:szCs w:val="22"/>
        </w:rPr>
        <w:t>J.Rozenbergs</w:t>
      </w:r>
      <w:proofErr w:type="spellEnd"/>
    </w:p>
    <w:p w14:paraId="55921EEB" w14:textId="77777777" w:rsidR="00A4245E" w:rsidRPr="00A4245E" w:rsidRDefault="00A4245E" w:rsidP="00A4245E">
      <w:pPr>
        <w:rPr>
          <w:rFonts w:ascii="Calibri" w:eastAsia="Calibri" w:hAnsi="Calibri" w:cs="Calibri"/>
          <w:iCs w:val="0"/>
          <w:sz w:val="22"/>
          <w:szCs w:val="22"/>
        </w:rPr>
      </w:pPr>
    </w:p>
    <w:p w14:paraId="1E998858" w14:textId="77777777" w:rsidR="00A4245E" w:rsidRPr="00A4245E" w:rsidRDefault="00A4245E" w:rsidP="00A4245E">
      <w:pPr>
        <w:jc w:val="center"/>
        <w:rPr>
          <w:rFonts w:ascii="Calibri" w:eastAsia="Calibri" w:hAnsi="Calibri" w:cs="Calibri"/>
          <w:iCs w:val="0"/>
          <w:sz w:val="22"/>
          <w:szCs w:val="22"/>
        </w:rPr>
      </w:pPr>
      <w:r w:rsidRPr="00A4245E">
        <w:rPr>
          <w:rFonts w:ascii="Calibri" w:eastAsia="Calibri" w:hAnsi="Calibri" w:cs="Calibri"/>
          <w:sz w:val="22"/>
          <w:szCs w:val="22"/>
        </w:rPr>
        <w:t>DOKUMENTS PARAKSTĪTS AR DROŠU ELEKTRONISKO PARAKSTU UN SATUR LAIKA ZĪMOGU</w:t>
      </w:r>
    </w:p>
    <w:p w14:paraId="3A6AE635" w14:textId="77777777" w:rsidR="00B01590" w:rsidRPr="00D00FAB" w:rsidRDefault="00B01590" w:rsidP="00B01590">
      <w:pPr>
        <w:pStyle w:val="Bezatstarpm"/>
        <w:rPr>
          <w:rStyle w:val="markedcontent"/>
          <w:rFonts w:asciiTheme="minorHAnsi" w:hAnsiTheme="minorHAnsi" w:cstheme="minorHAnsi"/>
          <w:lang w:val="lv-LV"/>
        </w:rPr>
      </w:pPr>
    </w:p>
    <w:p w14:paraId="58805A53" w14:textId="77777777" w:rsidR="00A4245E" w:rsidRDefault="00EC7645" w:rsidP="00EB4775">
      <w:pPr>
        <w:spacing w:line="276" w:lineRule="auto"/>
        <w:jc w:val="right"/>
        <w:rPr>
          <w:rFonts w:asciiTheme="minorHAnsi" w:hAnsiTheme="minorHAnsi" w:cstheme="minorHAnsi"/>
          <w:sz w:val="22"/>
          <w:szCs w:val="22"/>
        </w:rPr>
      </w:pPr>
      <w:r>
        <w:rPr>
          <w:rFonts w:asciiTheme="minorHAnsi" w:hAnsiTheme="minorHAnsi" w:cstheme="minorHAnsi"/>
          <w:sz w:val="22"/>
          <w:szCs w:val="22"/>
          <w:highlight w:val="yellow"/>
        </w:rPr>
        <w:br w:type="page"/>
      </w:r>
    </w:p>
    <w:p w14:paraId="19659177" w14:textId="3EDC5BFE" w:rsidR="00A4245E" w:rsidRDefault="00A4245E" w:rsidP="00EB4775">
      <w:pPr>
        <w:spacing w:line="276" w:lineRule="auto"/>
        <w:jc w:val="right"/>
        <w:rPr>
          <w:rFonts w:asciiTheme="minorHAnsi" w:hAnsiTheme="minorHAnsi" w:cstheme="minorHAnsi"/>
          <w:sz w:val="22"/>
          <w:szCs w:val="22"/>
        </w:rPr>
      </w:pPr>
      <w:r>
        <w:rPr>
          <w:rFonts w:asciiTheme="minorHAnsi" w:hAnsiTheme="minorHAnsi" w:cstheme="minorHAnsi"/>
          <w:sz w:val="22"/>
          <w:szCs w:val="22"/>
        </w:rPr>
        <w:lastRenderedPageBreak/>
        <w:t>Pielikums</w:t>
      </w:r>
    </w:p>
    <w:p w14:paraId="79B28863" w14:textId="73F0A00E" w:rsidR="00A4245E" w:rsidRDefault="00A4245E" w:rsidP="00EB4775">
      <w:pPr>
        <w:spacing w:line="276" w:lineRule="auto"/>
        <w:jc w:val="right"/>
        <w:rPr>
          <w:rFonts w:asciiTheme="minorHAnsi" w:hAnsiTheme="minorHAnsi" w:cstheme="minorHAnsi"/>
          <w:sz w:val="22"/>
          <w:szCs w:val="22"/>
        </w:rPr>
      </w:pPr>
      <w:proofErr w:type="spellStart"/>
      <w:r>
        <w:rPr>
          <w:rFonts w:asciiTheme="minorHAnsi" w:hAnsiTheme="minorHAnsi" w:cstheme="minorHAnsi"/>
          <w:sz w:val="22"/>
          <w:szCs w:val="22"/>
        </w:rPr>
        <w:t>Cēsu</w:t>
      </w:r>
      <w:proofErr w:type="spellEnd"/>
      <w:r>
        <w:rPr>
          <w:rFonts w:asciiTheme="minorHAnsi" w:hAnsiTheme="minorHAnsi" w:cstheme="minorHAnsi"/>
          <w:sz w:val="22"/>
          <w:szCs w:val="22"/>
        </w:rPr>
        <w:t xml:space="preserve"> novada domes</w:t>
      </w:r>
    </w:p>
    <w:p w14:paraId="3AEA628B" w14:textId="5184E205" w:rsidR="00A4245E" w:rsidRDefault="00A4245E" w:rsidP="00EB4775">
      <w:pPr>
        <w:spacing w:line="276" w:lineRule="auto"/>
        <w:jc w:val="right"/>
        <w:rPr>
          <w:rFonts w:asciiTheme="minorHAnsi" w:hAnsiTheme="minorHAnsi" w:cstheme="minorHAnsi"/>
          <w:sz w:val="22"/>
          <w:szCs w:val="22"/>
        </w:rPr>
      </w:pPr>
      <w:r>
        <w:rPr>
          <w:rFonts w:asciiTheme="minorHAnsi" w:hAnsiTheme="minorHAnsi" w:cstheme="minorHAnsi"/>
          <w:sz w:val="22"/>
          <w:szCs w:val="22"/>
        </w:rPr>
        <w:t xml:space="preserve">18.06.2026.lēmumam </w:t>
      </w:r>
      <w:r w:rsidR="005119FB">
        <w:rPr>
          <w:rFonts w:asciiTheme="minorHAnsi" w:hAnsiTheme="minorHAnsi" w:cstheme="minorHAnsi"/>
          <w:sz w:val="22"/>
          <w:szCs w:val="22"/>
        </w:rPr>
        <w:t>N</w:t>
      </w:r>
      <w:r>
        <w:rPr>
          <w:rFonts w:asciiTheme="minorHAnsi" w:hAnsiTheme="minorHAnsi" w:cstheme="minorHAnsi"/>
          <w:sz w:val="22"/>
          <w:szCs w:val="22"/>
        </w:rPr>
        <w:t>r.288</w:t>
      </w:r>
    </w:p>
    <w:p w14:paraId="669D5626" w14:textId="77777777" w:rsidR="00A4245E" w:rsidRDefault="00A4245E" w:rsidP="00EB4775">
      <w:pPr>
        <w:spacing w:line="276" w:lineRule="auto"/>
        <w:jc w:val="right"/>
        <w:rPr>
          <w:rFonts w:asciiTheme="minorHAnsi" w:hAnsiTheme="minorHAnsi" w:cstheme="minorHAnsi"/>
          <w:sz w:val="22"/>
          <w:szCs w:val="22"/>
        </w:rPr>
      </w:pPr>
    </w:p>
    <w:p w14:paraId="3D23F6E0" w14:textId="56A11FB7" w:rsidR="003C234A" w:rsidRPr="002054E9" w:rsidRDefault="003C234A" w:rsidP="00EB4775">
      <w:pPr>
        <w:spacing w:line="276" w:lineRule="auto"/>
        <w:jc w:val="right"/>
        <w:rPr>
          <w:rFonts w:asciiTheme="minorHAnsi" w:hAnsiTheme="minorHAnsi" w:cstheme="minorHAnsi"/>
          <w:sz w:val="22"/>
          <w:szCs w:val="22"/>
        </w:rPr>
      </w:pPr>
      <w:r w:rsidRPr="002054E9">
        <w:rPr>
          <w:rFonts w:asciiTheme="minorHAnsi" w:hAnsiTheme="minorHAnsi" w:cstheme="minorHAnsi"/>
          <w:sz w:val="22"/>
          <w:szCs w:val="22"/>
        </w:rPr>
        <w:t>A</w:t>
      </w:r>
      <w:r w:rsidR="005119FB">
        <w:rPr>
          <w:rFonts w:asciiTheme="minorHAnsi" w:hAnsiTheme="minorHAnsi" w:cstheme="minorHAnsi"/>
          <w:sz w:val="22"/>
          <w:szCs w:val="22"/>
        </w:rPr>
        <w:t>pstiprināti</w:t>
      </w:r>
      <w:r w:rsidRPr="002054E9">
        <w:rPr>
          <w:rFonts w:asciiTheme="minorHAnsi" w:hAnsiTheme="minorHAnsi" w:cstheme="minorHAnsi"/>
          <w:sz w:val="22"/>
          <w:szCs w:val="22"/>
        </w:rPr>
        <w:t xml:space="preserve">  </w:t>
      </w:r>
    </w:p>
    <w:p w14:paraId="27C2BEBA" w14:textId="3541440B" w:rsidR="003C234A" w:rsidRPr="002054E9" w:rsidRDefault="003C234A" w:rsidP="003C234A">
      <w:pPr>
        <w:jc w:val="right"/>
        <w:rPr>
          <w:rFonts w:asciiTheme="minorHAnsi" w:hAnsiTheme="minorHAnsi" w:cstheme="minorHAnsi"/>
          <w:sz w:val="22"/>
          <w:szCs w:val="22"/>
        </w:rPr>
      </w:pPr>
      <w:r w:rsidRPr="002054E9">
        <w:rPr>
          <w:rFonts w:asciiTheme="minorHAnsi" w:hAnsiTheme="minorHAnsi" w:cstheme="minorHAnsi"/>
          <w:sz w:val="22"/>
          <w:szCs w:val="22"/>
        </w:rPr>
        <w:t xml:space="preserve">ar </w:t>
      </w:r>
      <w:proofErr w:type="spellStart"/>
      <w:r w:rsidR="002B0F59" w:rsidRPr="002054E9">
        <w:rPr>
          <w:rFonts w:asciiTheme="minorHAnsi" w:hAnsiTheme="minorHAnsi" w:cstheme="minorHAnsi"/>
          <w:sz w:val="22"/>
          <w:szCs w:val="22"/>
        </w:rPr>
        <w:t>Cēsu</w:t>
      </w:r>
      <w:proofErr w:type="spellEnd"/>
      <w:r w:rsidR="002B0F59" w:rsidRPr="002054E9">
        <w:rPr>
          <w:rFonts w:asciiTheme="minorHAnsi" w:hAnsiTheme="minorHAnsi" w:cstheme="minorHAnsi"/>
          <w:sz w:val="22"/>
          <w:szCs w:val="22"/>
        </w:rPr>
        <w:t xml:space="preserve"> </w:t>
      </w:r>
      <w:r w:rsidRPr="002054E9">
        <w:rPr>
          <w:rFonts w:asciiTheme="minorHAnsi" w:hAnsiTheme="minorHAnsi" w:cstheme="minorHAnsi"/>
          <w:sz w:val="22"/>
          <w:szCs w:val="22"/>
        </w:rPr>
        <w:t xml:space="preserve"> novada domes </w:t>
      </w:r>
    </w:p>
    <w:p w14:paraId="132762DB" w14:textId="319D02A3" w:rsidR="00201BFD" w:rsidRPr="002054E9" w:rsidRDefault="002054E9" w:rsidP="003C234A">
      <w:pPr>
        <w:jc w:val="right"/>
        <w:rPr>
          <w:rFonts w:cstheme="minorHAnsi"/>
          <w:b/>
          <w:bCs/>
        </w:rPr>
      </w:pPr>
      <w:r>
        <w:rPr>
          <w:rFonts w:asciiTheme="minorHAnsi" w:hAnsiTheme="minorHAnsi" w:cstheme="minorHAnsi"/>
          <w:sz w:val="22"/>
          <w:szCs w:val="22"/>
        </w:rPr>
        <w:t>18.06.2026.</w:t>
      </w:r>
      <w:r w:rsidR="003C234A" w:rsidRPr="002054E9">
        <w:rPr>
          <w:rFonts w:asciiTheme="minorHAnsi" w:hAnsiTheme="minorHAnsi" w:cstheme="minorHAnsi"/>
          <w:sz w:val="22"/>
          <w:szCs w:val="22"/>
        </w:rPr>
        <w:t>lēmuma Nr.</w:t>
      </w:r>
      <w:r w:rsidR="00A4245E">
        <w:rPr>
          <w:rFonts w:asciiTheme="minorHAnsi" w:hAnsiTheme="minorHAnsi" w:cstheme="minorHAnsi"/>
          <w:sz w:val="22"/>
          <w:szCs w:val="22"/>
        </w:rPr>
        <w:t>288</w:t>
      </w:r>
    </w:p>
    <w:p w14:paraId="786F0B8D" w14:textId="77777777" w:rsidR="00B9003D" w:rsidRDefault="00B9003D" w:rsidP="00201BFD">
      <w:pPr>
        <w:tabs>
          <w:tab w:val="left" w:pos="0"/>
        </w:tabs>
        <w:jc w:val="center"/>
        <w:rPr>
          <w:rFonts w:asciiTheme="minorHAnsi" w:hAnsiTheme="minorHAnsi" w:cstheme="minorHAnsi"/>
          <w:b/>
          <w:bCs/>
          <w:sz w:val="22"/>
          <w:szCs w:val="22"/>
        </w:rPr>
      </w:pPr>
    </w:p>
    <w:p w14:paraId="15563E4B" w14:textId="563633D3" w:rsidR="00B9003D" w:rsidRDefault="00E81A26" w:rsidP="00201BFD">
      <w:pPr>
        <w:tabs>
          <w:tab w:val="left" w:pos="0"/>
        </w:tabs>
        <w:jc w:val="center"/>
        <w:rPr>
          <w:rFonts w:asciiTheme="minorHAnsi" w:hAnsiTheme="minorHAnsi" w:cstheme="minorHAnsi"/>
          <w:b/>
          <w:bCs/>
          <w:sz w:val="22"/>
          <w:szCs w:val="22"/>
        </w:rPr>
      </w:pPr>
      <w:r w:rsidRPr="00E81A26">
        <w:rPr>
          <w:rFonts w:asciiTheme="minorHAnsi" w:hAnsiTheme="minorHAnsi" w:cstheme="minorHAnsi"/>
          <w:b/>
          <w:bCs/>
          <w:sz w:val="22"/>
          <w:szCs w:val="22"/>
        </w:rPr>
        <w:t>Par nekustamā īpašuma</w:t>
      </w:r>
      <w:r w:rsidR="00B9003D">
        <w:rPr>
          <w:rFonts w:asciiTheme="minorHAnsi" w:hAnsiTheme="minorHAnsi" w:cstheme="minorHAnsi"/>
          <w:b/>
          <w:bCs/>
          <w:sz w:val="22"/>
          <w:szCs w:val="22"/>
        </w:rPr>
        <w:t xml:space="preserve"> (</w:t>
      </w:r>
      <w:proofErr w:type="spellStart"/>
      <w:r w:rsidR="00B9003D">
        <w:rPr>
          <w:rFonts w:asciiTheme="minorHAnsi" w:hAnsiTheme="minorHAnsi" w:cstheme="minorHAnsi"/>
          <w:b/>
          <w:bCs/>
          <w:sz w:val="22"/>
          <w:szCs w:val="22"/>
        </w:rPr>
        <w:t>starpgabals</w:t>
      </w:r>
      <w:proofErr w:type="spellEnd"/>
      <w:r w:rsidR="00B9003D">
        <w:rPr>
          <w:rFonts w:asciiTheme="minorHAnsi" w:hAnsiTheme="minorHAnsi" w:cstheme="minorHAnsi"/>
          <w:b/>
          <w:bCs/>
          <w:sz w:val="22"/>
          <w:szCs w:val="22"/>
        </w:rPr>
        <w:t xml:space="preserve">) </w:t>
      </w:r>
    </w:p>
    <w:p w14:paraId="79374445" w14:textId="7877571F" w:rsidR="00201BFD" w:rsidRDefault="00E81A26" w:rsidP="00201BFD">
      <w:pPr>
        <w:tabs>
          <w:tab w:val="left" w:pos="0"/>
        </w:tabs>
        <w:jc w:val="center"/>
        <w:rPr>
          <w:rFonts w:asciiTheme="minorHAnsi" w:hAnsiTheme="minorHAnsi" w:cstheme="minorHAnsi"/>
          <w:b/>
          <w:bCs/>
          <w:sz w:val="22"/>
          <w:szCs w:val="22"/>
        </w:rPr>
      </w:pPr>
      <w:r w:rsidRPr="00E81A26">
        <w:rPr>
          <w:rFonts w:asciiTheme="minorHAnsi" w:hAnsiTheme="minorHAnsi" w:cstheme="minorHAnsi"/>
          <w:b/>
          <w:bCs/>
          <w:sz w:val="22"/>
          <w:szCs w:val="22"/>
        </w:rPr>
        <w:t xml:space="preserve">Gaujas iela 13B, Jaunpiebalga, Jaunpiebalgas pagasts, </w:t>
      </w:r>
      <w:proofErr w:type="spellStart"/>
      <w:r w:rsidRPr="00E81A26">
        <w:rPr>
          <w:rFonts w:asciiTheme="minorHAnsi" w:hAnsiTheme="minorHAnsi" w:cstheme="minorHAnsi"/>
          <w:b/>
          <w:bCs/>
          <w:sz w:val="22"/>
          <w:szCs w:val="22"/>
        </w:rPr>
        <w:t>Cēsu</w:t>
      </w:r>
      <w:proofErr w:type="spellEnd"/>
      <w:r w:rsidRPr="00E81A26">
        <w:rPr>
          <w:rFonts w:asciiTheme="minorHAnsi" w:hAnsiTheme="minorHAnsi" w:cstheme="minorHAnsi"/>
          <w:b/>
          <w:bCs/>
          <w:sz w:val="22"/>
          <w:szCs w:val="22"/>
        </w:rPr>
        <w:t xml:space="preserve"> novads</w:t>
      </w:r>
    </w:p>
    <w:p w14:paraId="31F9C639" w14:textId="77777777" w:rsidR="00B9003D" w:rsidRDefault="00B9003D" w:rsidP="00201BFD">
      <w:pPr>
        <w:tabs>
          <w:tab w:val="left" w:pos="0"/>
        </w:tabs>
        <w:jc w:val="center"/>
        <w:rPr>
          <w:rFonts w:asciiTheme="minorHAnsi" w:hAnsiTheme="minorHAnsi" w:cstheme="minorHAnsi"/>
          <w:b/>
          <w:sz w:val="22"/>
          <w:szCs w:val="22"/>
        </w:rPr>
      </w:pPr>
    </w:p>
    <w:p w14:paraId="12014B75" w14:textId="28A08ACE" w:rsidR="009A6DBF" w:rsidRDefault="009A6DBF" w:rsidP="00201BFD">
      <w:pPr>
        <w:tabs>
          <w:tab w:val="left" w:pos="0"/>
        </w:tabs>
        <w:jc w:val="center"/>
        <w:rPr>
          <w:rFonts w:asciiTheme="minorHAnsi" w:hAnsiTheme="minorHAnsi" w:cstheme="minorHAnsi"/>
          <w:b/>
          <w:sz w:val="22"/>
          <w:szCs w:val="22"/>
        </w:rPr>
      </w:pPr>
      <w:r w:rsidRPr="009A6DBF">
        <w:rPr>
          <w:rFonts w:asciiTheme="minorHAnsi" w:hAnsiTheme="minorHAnsi" w:cstheme="minorHAnsi"/>
          <w:b/>
          <w:sz w:val="22"/>
          <w:szCs w:val="22"/>
        </w:rPr>
        <w:t>IZSOLES NOTEIKUMI</w:t>
      </w:r>
    </w:p>
    <w:p w14:paraId="1EAC8EF9" w14:textId="77777777" w:rsidR="009A6DBF" w:rsidRDefault="009A6DBF" w:rsidP="00201BFD">
      <w:pPr>
        <w:tabs>
          <w:tab w:val="left" w:pos="0"/>
        </w:tabs>
        <w:jc w:val="center"/>
        <w:rPr>
          <w:rFonts w:asciiTheme="minorHAnsi" w:hAnsiTheme="minorHAnsi" w:cstheme="minorHAnsi"/>
          <w:b/>
          <w:sz w:val="22"/>
          <w:szCs w:val="22"/>
        </w:rPr>
      </w:pPr>
    </w:p>
    <w:p w14:paraId="58430845" w14:textId="77777777" w:rsidR="00201BFD" w:rsidRPr="00AA3CDC" w:rsidRDefault="00201BFD" w:rsidP="00DC6811">
      <w:pPr>
        <w:numPr>
          <w:ilvl w:val="0"/>
          <w:numId w:val="8"/>
        </w:numPr>
        <w:spacing w:after="240"/>
        <w:ind w:left="0" w:firstLine="0"/>
        <w:jc w:val="center"/>
        <w:rPr>
          <w:rFonts w:asciiTheme="minorHAnsi" w:hAnsiTheme="minorHAnsi" w:cstheme="minorHAnsi"/>
          <w:b/>
          <w:sz w:val="22"/>
          <w:szCs w:val="22"/>
        </w:rPr>
      </w:pPr>
      <w:r w:rsidRPr="00AA3CDC">
        <w:rPr>
          <w:rFonts w:asciiTheme="minorHAnsi" w:hAnsiTheme="minorHAnsi" w:cstheme="minorHAnsi"/>
          <w:b/>
          <w:sz w:val="22"/>
          <w:szCs w:val="22"/>
        </w:rPr>
        <w:t>Vispārīgie noteikumi</w:t>
      </w:r>
    </w:p>
    <w:p w14:paraId="1EA12CFD" w14:textId="691CBB94" w:rsidR="00201BFD" w:rsidRPr="00AA3CDC" w:rsidRDefault="00201BFD" w:rsidP="00C80946">
      <w:pPr>
        <w:pStyle w:val="Sarakstarindkopa"/>
        <w:numPr>
          <w:ilvl w:val="1"/>
          <w:numId w:val="8"/>
        </w:numPr>
        <w:ind w:left="426" w:hanging="426"/>
        <w:jc w:val="both"/>
        <w:rPr>
          <w:rFonts w:asciiTheme="minorHAnsi" w:hAnsiTheme="minorHAnsi" w:cstheme="minorHAnsi"/>
          <w:sz w:val="22"/>
          <w:szCs w:val="22"/>
        </w:rPr>
      </w:pPr>
      <w:r w:rsidRPr="00AA3CDC">
        <w:rPr>
          <w:rFonts w:asciiTheme="minorHAnsi" w:hAnsiTheme="minorHAnsi" w:cstheme="minorHAnsi"/>
          <w:sz w:val="22"/>
          <w:szCs w:val="22"/>
        </w:rPr>
        <w:t>Mutiskā izsolē ar pretendentu atlasi un augšupejošu soli, saskaņā ar Publiskas personas mantas atsavināšanas likumu tiek pārdot</w:t>
      </w:r>
      <w:r w:rsidR="00332E5B">
        <w:rPr>
          <w:rFonts w:asciiTheme="minorHAnsi" w:hAnsiTheme="minorHAnsi" w:cstheme="minorHAnsi"/>
          <w:sz w:val="22"/>
          <w:szCs w:val="22"/>
        </w:rPr>
        <w:t>a</w:t>
      </w:r>
      <w:r w:rsidRPr="00AA3CDC">
        <w:rPr>
          <w:rFonts w:asciiTheme="minorHAnsi" w:hAnsiTheme="minorHAnsi" w:cstheme="minorHAnsi"/>
          <w:sz w:val="22"/>
          <w:szCs w:val="22"/>
        </w:rPr>
        <w:t xml:space="preserve"> </w:t>
      </w:r>
      <w:proofErr w:type="spellStart"/>
      <w:r w:rsidRPr="00AA3CDC">
        <w:rPr>
          <w:rFonts w:asciiTheme="minorHAnsi" w:hAnsiTheme="minorHAnsi" w:cstheme="minorHAnsi"/>
          <w:sz w:val="22"/>
          <w:szCs w:val="22"/>
        </w:rPr>
        <w:t>Cēsu</w:t>
      </w:r>
      <w:proofErr w:type="spellEnd"/>
      <w:r w:rsidRPr="00AA3CDC">
        <w:rPr>
          <w:rFonts w:asciiTheme="minorHAnsi" w:hAnsiTheme="minorHAnsi" w:cstheme="minorHAnsi"/>
          <w:sz w:val="22"/>
          <w:szCs w:val="22"/>
        </w:rPr>
        <w:t xml:space="preserve"> novada pašvaldībai piederoš</w:t>
      </w:r>
      <w:r w:rsidR="00B92C34">
        <w:rPr>
          <w:rFonts w:asciiTheme="minorHAnsi" w:hAnsiTheme="minorHAnsi" w:cstheme="minorHAnsi"/>
          <w:sz w:val="22"/>
          <w:szCs w:val="22"/>
        </w:rPr>
        <w:t>ais</w:t>
      </w:r>
      <w:r w:rsidRPr="00AA3CDC">
        <w:rPr>
          <w:rFonts w:asciiTheme="minorHAnsi" w:hAnsiTheme="minorHAnsi" w:cstheme="minorHAnsi"/>
          <w:sz w:val="22"/>
          <w:szCs w:val="22"/>
        </w:rPr>
        <w:t xml:space="preserve"> nekustam</w:t>
      </w:r>
      <w:r w:rsidR="00B92C34">
        <w:rPr>
          <w:rFonts w:asciiTheme="minorHAnsi" w:hAnsiTheme="minorHAnsi" w:cstheme="minorHAnsi"/>
          <w:sz w:val="22"/>
          <w:szCs w:val="22"/>
        </w:rPr>
        <w:t>ais</w:t>
      </w:r>
      <w:r w:rsidRPr="00AA3CDC">
        <w:rPr>
          <w:rFonts w:asciiTheme="minorHAnsi" w:hAnsiTheme="minorHAnsi" w:cstheme="minorHAnsi"/>
          <w:sz w:val="22"/>
          <w:szCs w:val="22"/>
        </w:rPr>
        <w:t xml:space="preserve"> īpašum</w:t>
      </w:r>
      <w:r w:rsidR="00B92C34">
        <w:rPr>
          <w:rFonts w:asciiTheme="minorHAnsi" w:hAnsiTheme="minorHAnsi" w:cstheme="minorHAnsi"/>
          <w:sz w:val="22"/>
          <w:szCs w:val="22"/>
        </w:rPr>
        <w:t>s</w:t>
      </w:r>
      <w:r w:rsidRPr="00AA3CDC">
        <w:rPr>
          <w:rFonts w:asciiTheme="minorHAnsi" w:hAnsiTheme="minorHAnsi" w:cstheme="minorHAnsi"/>
          <w:sz w:val="22"/>
          <w:szCs w:val="22"/>
        </w:rPr>
        <w:t xml:space="preserve"> </w:t>
      </w:r>
      <w:r w:rsidR="00B92C34" w:rsidRPr="00B92C34">
        <w:rPr>
          <w:rFonts w:asciiTheme="minorHAnsi" w:hAnsiTheme="minorHAnsi" w:cstheme="minorHAnsi"/>
          <w:sz w:val="22"/>
          <w:szCs w:val="22"/>
        </w:rPr>
        <w:t xml:space="preserve">Gaujas iela 13 B, Jaunpiebalga, Jaunpiebalgas pag., </w:t>
      </w:r>
      <w:proofErr w:type="spellStart"/>
      <w:r w:rsidR="00B92C34" w:rsidRPr="00B92C34">
        <w:rPr>
          <w:rFonts w:asciiTheme="minorHAnsi" w:hAnsiTheme="minorHAnsi" w:cstheme="minorHAnsi"/>
          <w:sz w:val="22"/>
          <w:szCs w:val="22"/>
        </w:rPr>
        <w:t>Cēsu</w:t>
      </w:r>
      <w:proofErr w:type="spellEnd"/>
      <w:r w:rsidR="00B92C34" w:rsidRPr="00B92C34">
        <w:rPr>
          <w:rFonts w:asciiTheme="minorHAnsi" w:hAnsiTheme="minorHAnsi" w:cstheme="minorHAnsi"/>
          <w:sz w:val="22"/>
          <w:szCs w:val="22"/>
        </w:rPr>
        <w:t xml:space="preserve"> nov., kadastra Nr. 42560060311, kas sastāv no zemes vienības ar kadastra apzīmējumu 4256 006 0397, </w:t>
      </w:r>
      <w:r w:rsidR="002B6078" w:rsidRPr="00B92C34">
        <w:rPr>
          <w:rFonts w:asciiTheme="minorHAnsi" w:hAnsiTheme="minorHAnsi" w:cstheme="minorHAnsi"/>
          <w:sz w:val="22"/>
          <w:szCs w:val="22"/>
        </w:rPr>
        <w:t>platīb</w:t>
      </w:r>
      <w:r w:rsidR="002B6078">
        <w:rPr>
          <w:rFonts w:asciiTheme="minorHAnsi" w:hAnsiTheme="minorHAnsi" w:cstheme="minorHAnsi"/>
          <w:sz w:val="22"/>
          <w:szCs w:val="22"/>
        </w:rPr>
        <w:t>a</w:t>
      </w:r>
      <w:r w:rsidR="002B6078" w:rsidRPr="00B92C34">
        <w:rPr>
          <w:rFonts w:asciiTheme="minorHAnsi" w:hAnsiTheme="minorHAnsi" w:cstheme="minorHAnsi"/>
          <w:sz w:val="22"/>
          <w:szCs w:val="22"/>
        </w:rPr>
        <w:t xml:space="preserve"> </w:t>
      </w:r>
      <w:r w:rsidR="003619E7">
        <w:rPr>
          <w:rFonts w:asciiTheme="minorHAnsi" w:hAnsiTheme="minorHAnsi" w:cstheme="minorHAnsi"/>
          <w:sz w:val="22"/>
          <w:szCs w:val="22"/>
        </w:rPr>
        <w:t>0,</w:t>
      </w:r>
      <w:r w:rsidR="00B92C34" w:rsidRPr="00B92C34">
        <w:rPr>
          <w:rFonts w:asciiTheme="minorHAnsi" w:hAnsiTheme="minorHAnsi" w:cstheme="minorHAnsi"/>
          <w:sz w:val="22"/>
          <w:szCs w:val="22"/>
        </w:rPr>
        <w:t xml:space="preserve">1847 </w:t>
      </w:r>
      <w:r w:rsidR="002A3CBA">
        <w:rPr>
          <w:rFonts w:asciiTheme="minorHAnsi" w:hAnsiTheme="minorHAnsi" w:cstheme="minorHAnsi"/>
          <w:sz w:val="22"/>
          <w:szCs w:val="22"/>
        </w:rPr>
        <w:t>ha</w:t>
      </w:r>
      <w:r w:rsidRPr="00873F80">
        <w:rPr>
          <w:rFonts w:asciiTheme="minorHAnsi" w:hAnsiTheme="minorHAnsi" w:cstheme="minorHAnsi"/>
          <w:b/>
          <w:sz w:val="22"/>
          <w:szCs w:val="22"/>
        </w:rPr>
        <w:t>.</w:t>
      </w:r>
    </w:p>
    <w:p w14:paraId="2847AB4C" w14:textId="23A1458D" w:rsidR="00201BFD" w:rsidRPr="00AA3CDC" w:rsidRDefault="00201BFD" w:rsidP="00C80946">
      <w:pPr>
        <w:pStyle w:val="Sarakstarindkopa"/>
        <w:numPr>
          <w:ilvl w:val="1"/>
          <w:numId w:val="8"/>
        </w:numPr>
        <w:ind w:left="426" w:hanging="426"/>
        <w:jc w:val="both"/>
        <w:rPr>
          <w:rFonts w:asciiTheme="minorHAnsi" w:hAnsiTheme="minorHAnsi" w:cstheme="minorHAnsi"/>
          <w:sz w:val="22"/>
          <w:szCs w:val="22"/>
        </w:rPr>
      </w:pPr>
      <w:r w:rsidRPr="00AA3CDC">
        <w:rPr>
          <w:rFonts w:asciiTheme="minorHAnsi" w:hAnsiTheme="minorHAnsi" w:cstheme="minorHAnsi"/>
          <w:sz w:val="22"/>
          <w:szCs w:val="22"/>
        </w:rPr>
        <w:t>Nekustamā īpašuma izsoles nosacītā sākuma cena –</w:t>
      </w:r>
      <w:r w:rsidR="00873F80">
        <w:rPr>
          <w:rFonts w:asciiTheme="minorHAnsi" w:hAnsiTheme="minorHAnsi" w:cstheme="minorHAnsi"/>
          <w:sz w:val="22"/>
          <w:szCs w:val="22"/>
        </w:rPr>
        <w:t xml:space="preserve"> </w:t>
      </w:r>
      <w:r w:rsidR="002B6078">
        <w:rPr>
          <w:rFonts w:asciiTheme="minorHAnsi" w:hAnsiTheme="minorHAnsi" w:cstheme="minorHAnsi"/>
          <w:b/>
          <w:bCs/>
          <w:sz w:val="22"/>
          <w:szCs w:val="22"/>
        </w:rPr>
        <w:t>6</w:t>
      </w:r>
      <w:r w:rsidRPr="00AA3CDC">
        <w:rPr>
          <w:rFonts w:asciiTheme="minorHAnsi" w:hAnsiTheme="minorHAnsi" w:cstheme="minorHAnsi"/>
          <w:b/>
          <w:bCs/>
          <w:sz w:val="22"/>
          <w:szCs w:val="22"/>
        </w:rPr>
        <w:t>00,00 EUR</w:t>
      </w:r>
      <w:r w:rsidRPr="00AA3CDC">
        <w:rPr>
          <w:rFonts w:asciiTheme="minorHAnsi" w:hAnsiTheme="minorHAnsi" w:cstheme="minorHAnsi"/>
          <w:sz w:val="22"/>
          <w:szCs w:val="22"/>
        </w:rPr>
        <w:t xml:space="preserve"> (</w:t>
      </w:r>
      <w:r w:rsidR="002B6078">
        <w:rPr>
          <w:rFonts w:asciiTheme="minorHAnsi" w:hAnsiTheme="minorHAnsi" w:cstheme="minorHAnsi"/>
          <w:sz w:val="22"/>
          <w:szCs w:val="22"/>
        </w:rPr>
        <w:t>seši</w:t>
      </w:r>
      <w:r w:rsidRPr="00AA3CDC">
        <w:rPr>
          <w:rFonts w:asciiTheme="minorHAnsi" w:hAnsiTheme="minorHAnsi" w:cstheme="minorHAnsi"/>
          <w:sz w:val="22"/>
          <w:szCs w:val="22"/>
        </w:rPr>
        <w:t xml:space="preserve"> simti </w:t>
      </w:r>
      <w:proofErr w:type="spellStart"/>
      <w:r w:rsidRPr="00AA3CDC">
        <w:rPr>
          <w:rFonts w:asciiTheme="minorHAnsi" w:hAnsiTheme="minorHAnsi" w:cstheme="minorHAnsi"/>
          <w:i/>
          <w:sz w:val="22"/>
          <w:szCs w:val="22"/>
        </w:rPr>
        <w:t>euro</w:t>
      </w:r>
      <w:proofErr w:type="spellEnd"/>
      <w:r w:rsidRPr="00AA3CDC">
        <w:rPr>
          <w:rFonts w:asciiTheme="minorHAnsi" w:hAnsiTheme="minorHAnsi" w:cstheme="minorHAnsi"/>
          <w:i/>
          <w:sz w:val="22"/>
          <w:szCs w:val="22"/>
        </w:rPr>
        <w:t xml:space="preserve"> </w:t>
      </w:r>
      <w:r w:rsidRPr="00AA3CDC">
        <w:rPr>
          <w:rFonts w:asciiTheme="minorHAnsi" w:hAnsiTheme="minorHAnsi" w:cstheme="minorHAnsi"/>
          <w:sz w:val="22"/>
          <w:szCs w:val="22"/>
        </w:rPr>
        <w:t>un 00 centi).</w:t>
      </w:r>
    </w:p>
    <w:p w14:paraId="60833DBA" w14:textId="20C51244" w:rsidR="00201BFD" w:rsidRPr="00AA3CDC" w:rsidRDefault="00201BFD" w:rsidP="00C80946">
      <w:pPr>
        <w:pStyle w:val="Sarakstarindkopa"/>
        <w:numPr>
          <w:ilvl w:val="1"/>
          <w:numId w:val="8"/>
        </w:numPr>
        <w:tabs>
          <w:tab w:val="left" w:pos="567"/>
        </w:tabs>
        <w:ind w:left="426" w:hanging="426"/>
        <w:jc w:val="both"/>
        <w:rPr>
          <w:rFonts w:asciiTheme="minorHAnsi" w:hAnsiTheme="minorHAnsi" w:cstheme="minorHAnsi"/>
          <w:b/>
          <w:sz w:val="22"/>
          <w:szCs w:val="22"/>
        </w:rPr>
      </w:pPr>
      <w:r w:rsidRPr="008026D4">
        <w:rPr>
          <w:rFonts w:asciiTheme="minorHAnsi" w:hAnsiTheme="minorHAnsi" w:cstheme="minorHAnsi"/>
          <w:b/>
          <w:bCs/>
          <w:sz w:val="22"/>
          <w:szCs w:val="22"/>
        </w:rPr>
        <w:t>Izsoles solis –</w:t>
      </w:r>
      <w:r w:rsidRPr="008026D4">
        <w:rPr>
          <w:rFonts w:asciiTheme="minorHAnsi" w:hAnsiTheme="minorHAnsi" w:cstheme="minorHAnsi"/>
          <w:b/>
          <w:bCs/>
          <w:color w:val="FF0000"/>
          <w:sz w:val="22"/>
          <w:szCs w:val="22"/>
        </w:rPr>
        <w:t xml:space="preserve"> </w:t>
      </w:r>
      <w:r w:rsidR="009056C3">
        <w:rPr>
          <w:rFonts w:asciiTheme="minorHAnsi" w:hAnsiTheme="minorHAnsi" w:cstheme="minorHAnsi"/>
          <w:b/>
          <w:bCs/>
          <w:sz w:val="22"/>
          <w:szCs w:val="22"/>
        </w:rPr>
        <w:t>2</w:t>
      </w:r>
      <w:r w:rsidRPr="008026D4">
        <w:rPr>
          <w:rFonts w:asciiTheme="minorHAnsi" w:hAnsiTheme="minorHAnsi" w:cstheme="minorHAnsi"/>
          <w:b/>
          <w:bCs/>
          <w:sz w:val="22"/>
          <w:szCs w:val="22"/>
        </w:rPr>
        <w:t>00,00 EUR (</w:t>
      </w:r>
      <w:r w:rsidR="009056C3">
        <w:rPr>
          <w:rFonts w:asciiTheme="minorHAnsi" w:hAnsiTheme="minorHAnsi" w:cstheme="minorHAnsi"/>
          <w:b/>
          <w:bCs/>
          <w:sz w:val="22"/>
          <w:szCs w:val="22"/>
        </w:rPr>
        <w:t>divi</w:t>
      </w:r>
      <w:r w:rsidRPr="008026D4">
        <w:rPr>
          <w:rFonts w:asciiTheme="minorHAnsi" w:hAnsiTheme="minorHAnsi" w:cstheme="minorHAnsi"/>
          <w:b/>
          <w:bCs/>
          <w:sz w:val="22"/>
          <w:szCs w:val="22"/>
        </w:rPr>
        <w:t xml:space="preserve"> simt</w:t>
      </w:r>
      <w:r w:rsidR="009056C3">
        <w:rPr>
          <w:rFonts w:asciiTheme="minorHAnsi" w:hAnsiTheme="minorHAnsi" w:cstheme="minorHAnsi"/>
          <w:b/>
          <w:bCs/>
          <w:sz w:val="22"/>
          <w:szCs w:val="22"/>
        </w:rPr>
        <w:t xml:space="preserve">i </w:t>
      </w:r>
      <w:proofErr w:type="spellStart"/>
      <w:r w:rsidRPr="008026D4">
        <w:rPr>
          <w:rFonts w:asciiTheme="minorHAnsi" w:hAnsiTheme="minorHAnsi" w:cstheme="minorHAnsi"/>
          <w:b/>
          <w:bCs/>
          <w:i/>
          <w:sz w:val="22"/>
          <w:szCs w:val="22"/>
        </w:rPr>
        <w:t>euro</w:t>
      </w:r>
      <w:proofErr w:type="spellEnd"/>
      <w:r w:rsidRPr="00AA3CDC">
        <w:rPr>
          <w:rFonts w:asciiTheme="minorHAnsi" w:hAnsiTheme="minorHAnsi" w:cstheme="minorHAnsi"/>
          <w:sz w:val="22"/>
          <w:szCs w:val="22"/>
        </w:rPr>
        <w:t>).</w:t>
      </w:r>
    </w:p>
    <w:p w14:paraId="25E3EE7A" w14:textId="663B86DA" w:rsidR="00201BFD" w:rsidRPr="00AA3CDC" w:rsidRDefault="00201BFD" w:rsidP="00C80946">
      <w:pPr>
        <w:numPr>
          <w:ilvl w:val="1"/>
          <w:numId w:val="8"/>
        </w:numPr>
        <w:ind w:left="426" w:hanging="426"/>
        <w:jc w:val="both"/>
        <w:rPr>
          <w:rFonts w:asciiTheme="minorHAnsi" w:hAnsiTheme="minorHAnsi" w:cstheme="minorHAnsi"/>
          <w:b/>
          <w:sz w:val="22"/>
          <w:szCs w:val="22"/>
        </w:rPr>
      </w:pPr>
      <w:r w:rsidRPr="00AA3CDC">
        <w:rPr>
          <w:rFonts w:asciiTheme="minorHAnsi" w:hAnsiTheme="minorHAnsi" w:cstheme="minorHAnsi"/>
          <w:sz w:val="22"/>
          <w:szCs w:val="22"/>
        </w:rPr>
        <w:t>Izsoles mērķis - pārdot nekustamo īpašumu par iespējami augstāko cenu, nosakot</w:t>
      </w:r>
      <w:r w:rsidRPr="00AA3CDC">
        <w:rPr>
          <w:rFonts w:asciiTheme="minorHAnsi" w:hAnsiTheme="minorHAnsi" w:cstheme="minorHAnsi"/>
          <w:b/>
          <w:sz w:val="22"/>
          <w:szCs w:val="22"/>
        </w:rPr>
        <w:t xml:space="preserve"> </w:t>
      </w:r>
      <w:r w:rsidRPr="00AA3CDC">
        <w:rPr>
          <w:rFonts w:asciiTheme="minorHAnsi" w:hAnsiTheme="minorHAnsi" w:cstheme="minorHAnsi"/>
          <w:sz w:val="22"/>
          <w:szCs w:val="22"/>
        </w:rPr>
        <w:t>pretendentu, kas šādu cenu piedāvās, mutiskā izsolē.</w:t>
      </w:r>
    </w:p>
    <w:p w14:paraId="344072FF" w14:textId="332EC90A" w:rsidR="00201BFD" w:rsidRPr="00AA3CDC" w:rsidRDefault="00201BFD" w:rsidP="00C80946">
      <w:pPr>
        <w:numPr>
          <w:ilvl w:val="1"/>
          <w:numId w:val="8"/>
        </w:numPr>
        <w:ind w:left="426" w:hanging="426"/>
        <w:jc w:val="both"/>
        <w:rPr>
          <w:rFonts w:asciiTheme="minorHAnsi" w:hAnsiTheme="minorHAnsi" w:cstheme="minorHAnsi"/>
          <w:b/>
          <w:sz w:val="22"/>
          <w:szCs w:val="22"/>
        </w:rPr>
      </w:pPr>
      <w:r w:rsidRPr="00AA3CDC">
        <w:rPr>
          <w:rFonts w:asciiTheme="minorHAnsi" w:hAnsiTheme="minorHAnsi" w:cstheme="minorHAnsi"/>
          <w:sz w:val="22"/>
          <w:szCs w:val="22"/>
        </w:rPr>
        <w:t xml:space="preserve">Izsole notiks </w:t>
      </w:r>
      <w:r w:rsidR="00252E91" w:rsidRPr="00AA3CDC">
        <w:rPr>
          <w:rFonts w:asciiTheme="minorHAnsi" w:hAnsiTheme="minorHAnsi" w:cstheme="minorHAnsi"/>
          <w:b/>
          <w:sz w:val="22"/>
          <w:szCs w:val="22"/>
        </w:rPr>
        <w:t>202</w:t>
      </w:r>
      <w:r w:rsidR="00A46956">
        <w:rPr>
          <w:rFonts w:asciiTheme="minorHAnsi" w:hAnsiTheme="minorHAnsi" w:cstheme="minorHAnsi"/>
          <w:b/>
          <w:sz w:val="22"/>
          <w:szCs w:val="22"/>
        </w:rPr>
        <w:t>6</w:t>
      </w:r>
      <w:r w:rsidR="00252E91" w:rsidRPr="00AA3CDC">
        <w:rPr>
          <w:rFonts w:asciiTheme="minorHAnsi" w:hAnsiTheme="minorHAnsi" w:cstheme="minorHAnsi"/>
          <w:b/>
          <w:sz w:val="22"/>
          <w:szCs w:val="22"/>
        </w:rPr>
        <w:t xml:space="preserve">. gada </w:t>
      </w:r>
      <w:r w:rsidR="00FB3956">
        <w:rPr>
          <w:rFonts w:asciiTheme="minorHAnsi" w:hAnsiTheme="minorHAnsi" w:cstheme="minorHAnsi"/>
          <w:b/>
          <w:sz w:val="22"/>
          <w:szCs w:val="22"/>
        </w:rPr>
        <w:t>27</w:t>
      </w:r>
      <w:r w:rsidR="00252E91" w:rsidRPr="00AA3CDC">
        <w:rPr>
          <w:rFonts w:asciiTheme="minorHAnsi" w:hAnsiTheme="minorHAnsi" w:cstheme="minorHAnsi"/>
          <w:b/>
          <w:sz w:val="22"/>
          <w:szCs w:val="22"/>
        </w:rPr>
        <w:t>.jūlijā plkst. 1</w:t>
      </w:r>
      <w:r w:rsidR="00FB3956">
        <w:rPr>
          <w:rFonts w:asciiTheme="minorHAnsi" w:hAnsiTheme="minorHAnsi" w:cstheme="minorHAnsi"/>
          <w:b/>
          <w:sz w:val="22"/>
          <w:szCs w:val="22"/>
        </w:rPr>
        <w:t>1</w:t>
      </w:r>
      <w:r w:rsidR="00252E91" w:rsidRPr="00AA3CDC">
        <w:rPr>
          <w:rFonts w:asciiTheme="minorHAnsi" w:hAnsiTheme="minorHAnsi" w:cstheme="minorHAnsi"/>
          <w:b/>
          <w:sz w:val="22"/>
          <w:szCs w:val="22"/>
        </w:rPr>
        <w:t xml:space="preserve">:00 </w:t>
      </w:r>
      <w:proofErr w:type="spellStart"/>
      <w:r w:rsidRPr="00AA3CDC">
        <w:rPr>
          <w:rFonts w:asciiTheme="minorHAnsi" w:hAnsiTheme="minorHAnsi" w:cstheme="minorHAnsi"/>
          <w:sz w:val="22"/>
          <w:szCs w:val="22"/>
        </w:rPr>
        <w:t>Cēsu</w:t>
      </w:r>
      <w:proofErr w:type="spellEnd"/>
      <w:r w:rsidRPr="00AA3CDC">
        <w:rPr>
          <w:rFonts w:asciiTheme="minorHAnsi" w:hAnsiTheme="minorHAnsi" w:cstheme="minorHAnsi"/>
          <w:sz w:val="22"/>
          <w:szCs w:val="22"/>
        </w:rPr>
        <w:t xml:space="preserve"> novada </w:t>
      </w:r>
      <w:r w:rsidR="00FB3956">
        <w:rPr>
          <w:rFonts w:asciiTheme="minorHAnsi" w:hAnsiTheme="minorHAnsi" w:cstheme="minorHAnsi"/>
          <w:sz w:val="22"/>
          <w:szCs w:val="22"/>
        </w:rPr>
        <w:t>Jaunpiebalgas</w:t>
      </w:r>
      <w:r w:rsidRPr="00AA3CDC">
        <w:rPr>
          <w:rFonts w:asciiTheme="minorHAnsi" w:hAnsiTheme="minorHAnsi" w:cstheme="minorHAnsi"/>
          <w:sz w:val="22"/>
          <w:szCs w:val="22"/>
        </w:rPr>
        <w:t xml:space="preserve"> apvienības pārvald</w:t>
      </w:r>
      <w:r w:rsidR="006B3E12" w:rsidRPr="00AA3CDC">
        <w:rPr>
          <w:rFonts w:asciiTheme="minorHAnsi" w:hAnsiTheme="minorHAnsi" w:cstheme="minorHAnsi"/>
          <w:sz w:val="22"/>
          <w:szCs w:val="22"/>
        </w:rPr>
        <w:t>es administratīvajā ēkā</w:t>
      </w:r>
      <w:r w:rsidR="000910CF" w:rsidRPr="00AA3CDC">
        <w:rPr>
          <w:rFonts w:asciiTheme="minorHAnsi" w:hAnsiTheme="minorHAnsi" w:cstheme="minorHAnsi"/>
          <w:sz w:val="22"/>
          <w:szCs w:val="22"/>
        </w:rPr>
        <w:t>, adrese:</w:t>
      </w:r>
      <w:r w:rsidRPr="00AA3CDC">
        <w:rPr>
          <w:rFonts w:asciiTheme="minorHAnsi" w:hAnsiTheme="minorHAnsi" w:cstheme="minorHAnsi"/>
          <w:sz w:val="22"/>
          <w:szCs w:val="22"/>
        </w:rPr>
        <w:t xml:space="preserve"> </w:t>
      </w:r>
      <w:r w:rsidR="00FB3956">
        <w:rPr>
          <w:rFonts w:asciiTheme="minorHAnsi" w:hAnsiTheme="minorHAnsi" w:cstheme="minorHAnsi"/>
          <w:sz w:val="22"/>
          <w:szCs w:val="22"/>
        </w:rPr>
        <w:t>Gaujas iela 4, Jaunpiebalga, Jaunpiebalgas</w:t>
      </w:r>
      <w:r w:rsidRPr="00AA3CDC">
        <w:rPr>
          <w:rFonts w:asciiTheme="minorHAnsi" w:hAnsiTheme="minorHAnsi" w:cstheme="minorHAnsi"/>
          <w:sz w:val="22"/>
          <w:szCs w:val="22"/>
        </w:rPr>
        <w:t xml:space="preserve"> pag</w:t>
      </w:r>
      <w:r w:rsidR="00252E91" w:rsidRPr="00AA3CDC">
        <w:rPr>
          <w:rFonts w:asciiTheme="minorHAnsi" w:hAnsiTheme="minorHAnsi" w:cstheme="minorHAnsi"/>
          <w:sz w:val="22"/>
          <w:szCs w:val="22"/>
        </w:rPr>
        <w:t>.</w:t>
      </w:r>
      <w:r w:rsidRPr="00AA3CDC">
        <w:rPr>
          <w:rFonts w:asciiTheme="minorHAnsi" w:hAnsiTheme="minorHAnsi" w:cstheme="minorHAnsi"/>
          <w:sz w:val="22"/>
          <w:szCs w:val="22"/>
        </w:rPr>
        <w:t xml:space="preserve">, </w:t>
      </w:r>
      <w:proofErr w:type="spellStart"/>
      <w:r w:rsidRPr="00AA3CDC">
        <w:rPr>
          <w:rFonts w:asciiTheme="minorHAnsi" w:hAnsiTheme="minorHAnsi" w:cstheme="minorHAnsi"/>
          <w:sz w:val="22"/>
          <w:szCs w:val="22"/>
        </w:rPr>
        <w:t>Cēsu</w:t>
      </w:r>
      <w:proofErr w:type="spellEnd"/>
      <w:r w:rsidRPr="00AA3CDC">
        <w:rPr>
          <w:rFonts w:asciiTheme="minorHAnsi" w:hAnsiTheme="minorHAnsi" w:cstheme="minorHAnsi"/>
          <w:sz w:val="22"/>
          <w:szCs w:val="22"/>
        </w:rPr>
        <w:t xml:space="preserve"> nov</w:t>
      </w:r>
      <w:r w:rsidR="00252E91" w:rsidRPr="00AA3CDC">
        <w:rPr>
          <w:rFonts w:asciiTheme="minorHAnsi" w:hAnsiTheme="minorHAnsi" w:cstheme="minorHAnsi"/>
          <w:sz w:val="22"/>
          <w:szCs w:val="22"/>
        </w:rPr>
        <w:t>.,</w:t>
      </w:r>
      <w:r w:rsidR="001E5AEA" w:rsidRPr="00AA3CDC">
        <w:rPr>
          <w:rFonts w:asciiTheme="minorHAnsi" w:hAnsiTheme="minorHAnsi" w:cstheme="minorHAnsi"/>
          <w:sz w:val="22"/>
          <w:szCs w:val="22"/>
        </w:rPr>
        <w:t xml:space="preserve"> 2.stāvā</w:t>
      </w:r>
      <w:r w:rsidRPr="00AA3CDC">
        <w:rPr>
          <w:rFonts w:asciiTheme="minorHAnsi" w:hAnsiTheme="minorHAnsi" w:cstheme="minorHAnsi"/>
          <w:sz w:val="22"/>
          <w:szCs w:val="22"/>
        </w:rPr>
        <w:t xml:space="preserve">. </w:t>
      </w:r>
    </w:p>
    <w:p w14:paraId="27886EB7" w14:textId="77777777" w:rsidR="00201BFD" w:rsidRPr="00AA3CDC" w:rsidRDefault="00201BFD" w:rsidP="00C80946">
      <w:pPr>
        <w:numPr>
          <w:ilvl w:val="1"/>
          <w:numId w:val="8"/>
        </w:numPr>
        <w:ind w:left="426" w:hanging="426"/>
        <w:jc w:val="both"/>
        <w:rPr>
          <w:rFonts w:asciiTheme="minorHAnsi" w:hAnsiTheme="minorHAnsi" w:cstheme="minorHAnsi"/>
          <w:b/>
          <w:sz w:val="22"/>
          <w:szCs w:val="22"/>
        </w:rPr>
      </w:pPr>
      <w:r w:rsidRPr="00AA3CDC">
        <w:rPr>
          <w:rFonts w:asciiTheme="minorHAnsi" w:hAnsiTheme="minorHAnsi" w:cstheme="minorHAnsi"/>
          <w:sz w:val="22"/>
          <w:szCs w:val="22"/>
        </w:rPr>
        <w:t>Izsoles izziņošana un visas procesuālās darbības saistībā ar izsoli notiek saskaņā ar izsoles noteikumiem, Publiskas personas mantas atsavināšanas likumu un pašvaldības saistošajiem noteikumiem.</w:t>
      </w:r>
    </w:p>
    <w:p w14:paraId="380C204C" w14:textId="37F50F5A" w:rsidR="00201BFD" w:rsidRPr="00AA3CDC" w:rsidRDefault="00201BFD" w:rsidP="00C80946">
      <w:pPr>
        <w:pStyle w:val="Sarakstarindkopa"/>
        <w:numPr>
          <w:ilvl w:val="1"/>
          <w:numId w:val="8"/>
        </w:numPr>
        <w:ind w:left="426" w:hanging="426"/>
        <w:jc w:val="both"/>
        <w:rPr>
          <w:rFonts w:asciiTheme="minorHAnsi" w:hAnsiTheme="minorHAnsi" w:cstheme="minorHAnsi"/>
          <w:sz w:val="22"/>
          <w:szCs w:val="22"/>
        </w:rPr>
      </w:pPr>
      <w:r w:rsidRPr="00AA3CDC">
        <w:rPr>
          <w:rFonts w:asciiTheme="minorHAnsi" w:hAnsiTheme="minorHAnsi" w:cstheme="minorHAnsi"/>
          <w:sz w:val="22"/>
          <w:szCs w:val="22"/>
        </w:rPr>
        <w:t xml:space="preserve">Informācija (sludinājums) par izsoli tiek publicēta </w:t>
      </w:r>
      <w:bookmarkStart w:id="3" w:name="_Hlk50560142"/>
      <w:r w:rsidRPr="00AA3CDC">
        <w:rPr>
          <w:rFonts w:asciiTheme="minorHAnsi" w:hAnsiTheme="minorHAnsi" w:cstheme="minorHAnsi"/>
          <w:sz w:val="22"/>
          <w:szCs w:val="22"/>
        </w:rPr>
        <w:t xml:space="preserve">pašvaldības tīmekļvietnē </w:t>
      </w:r>
      <w:hyperlink r:id="rId9" w:history="1">
        <w:r w:rsidR="00AC1454" w:rsidRPr="00FC144C">
          <w:rPr>
            <w:rStyle w:val="Hipersaite"/>
            <w:rFonts w:asciiTheme="minorHAnsi" w:hAnsiTheme="minorHAnsi" w:cstheme="minorHAnsi"/>
            <w:sz w:val="22"/>
            <w:szCs w:val="22"/>
          </w:rPr>
          <w:t>www.cesis.lv</w:t>
        </w:r>
      </w:hyperlink>
      <w:r w:rsidR="002F3EE5">
        <w:rPr>
          <w:rFonts w:asciiTheme="minorHAnsi" w:hAnsiTheme="minorHAnsi" w:cstheme="minorHAnsi"/>
          <w:sz w:val="22"/>
          <w:szCs w:val="22"/>
        </w:rPr>
        <w:t xml:space="preserve"> u</w:t>
      </w:r>
      <w:r w:rsidRPr="00AA3CDC">
        <w:rPr>
          <w:rStyle w:val="Hipersaite"/>
          <w:rFonts w:asciiTheme="minorHAnsi" w:hAnsiTheme="minorHAnsi" w:cstheme="minorHAnsi"/>
          <w:color w:val="000000" w:themeColor="text1"/>
          <w:sz w:val="22"/>
          <w:szCs w:val="22"/>
          <w:u w:val="none"/>
        </w:rPr>
        <w:t xml:space="preserve">n </w:t>
      </w:r>
      <w:bookmarkEnd w:id="3"/>
      <w:r w:rsidRPr="00AA3CDC">
        <w:rPr>
          <w:rStyle w:val="Hipersaite"/>
          <w:rFonts w:asciiTheme="minorHAnsi" w:hAnsiTheme="minorHAnsi" w:cstheme="minorHAnsi"/>
          <w:color w:val="000000" w:themeColor="text1"/>
          <w:sz w:val="22"/>
          <w:szCs w:val="22"/>
          <w:u w:val="none"/>
        </w:rPr>
        <w:t xml:space="preserve">paziņota </w:t>
      </w:r>
      <w:r w:rsidR="007A30F6">
        <w:rPr>
          <w:rStyle w:val="Hipersaite"/>
          <w:rFonts w:asciiTheme="minorHAnsi" w:hAnsiTheme="minorHAnsi" w:cstheme="minorHAnsi"/>
          <w:color w:val="000000" w:themeColor="text1"/>
          <w:sz w:val="22"/>
          <w:szCs w:val="22"/>
          <w:u w:val="none"/>
        </w:rPr>
        <w:t>piegu</w:t>
      </w:r>
      <w:r w:rsidR="00865322">
        <w:rPr>
          <w:rStyle w:val="Hipersaite"/>
          <w:rFonts w:asciiTheme="minorHAnsi" w:hAnsiTheme="minorHAnsi" w:cstheme="minorHAnsi"/>
          <w:color w:val="000000" w:themeColor="text1"/>
          <w:sz w:val="22"/>
          <w:szCs w:val="22"/>
          <w:u w:val="none"/>
        </w:rPr>
        <w:t xml:space="preserve">ļošo nekustamā īpašuma īpašniekiem, kuri noteiktajā </w:t>
      </w:r>
      <w:r w:rsidR="00746278">
        <w:rPr>
          <w:rStyle w:val="Hipersaite"/>
          <w:rFonts w:asciiTheme="minorHAnsi" w:hAnsiTheme="minorHAnsi" w:cstheme="minorHAnsi"/>
          <w:color w:val="000000" w:themeColor="text1"/>
          <w:sz w:val="22"/>
          <w:szCs w:val="22"/>
          <w:u w:val="none"/>
        </w:rPr>
        <w:t>termiņā bija pieteikušies</w:t>
      </w:r>
      <w:r w:rsidR="007F3DBD">
        <w:rPr>
          <w:rStyle w:val="Hipersaite"/>
          <w:rFonts w:asciiTheme="minorHAnsi" w:hAnsiTheme="minorHAnsi" w:cstheme="minorHAnsi"/>
          <w:color w:val="000000" w:themeColor="text1"/>
          <w:sz w:val="22"/>
          <w:szCs w:val="22"/>
          <w:u w:val="none"/>
        </w:rPr>
        <w:t xml:space="preserve"> </w:t>
      </w:r>
      <w:r w:rsidR="00746278" w:rsidRPr="00746278">
        <w:rPr>
          <w:rStyle w:val="Hipersaite"/>
          <w:rFonts w:asciiTheme="minorHAnsi" w:hAnsiTheme="minorHAnsi" w:cstheme="minorHAnsi"/>
          <w:color w:val="000000" w:themeColor="text1"/>
          <w:sz w:val="22"/>
          <w:szCs w:val="22"/>
          <w:u w:val="none"/>
        </w:rPr>
        <w:t>nekustamā īpašuma (</w:t>
      </w:r>
      <w:proofErr w:type="spellStart"/>
      <w:r w:rsidR="00746278" w:rsidRPr="00746278">
        <w:rPr>
          <w:rStyle w:val="Hipersaite"/>
          <w:rFonts w:asciiTheme="minorHAnsi" w:hAnsiTheme="minorHAnsi" w:cstheme="minorHAnsi"/>
          <w:color w:val="000000" w:themeColor="text1"/>
          <w:sz w:val="22"/>
          <w:szCs w:val="22"/>
          <w:u w:val="none"/>
        </w:rPr>
        <w:t>starpgabala</w:t>
      </w:r>
      <w:proofErr w:type="spellEnd"/>
      <w:r w:rsidR="00746278" w:rsidRPr="00746278">
        <w:rPr>
          <w:rStyle w:val="Hipersaite"/>
          <w:rFonts w:asciiTheme="minorHAnsi" w:hAnsiTheme="minorHAnsi" w:cstheme="minorHAnsi"/>
          <w:color w:val="000000" w:themeColor="text1"/>
          <w:sz w:val="22"/>
          <w:szCs w:val="22"/>
          <w:u w:val="none"/>
        </w:rPr>
        <w:t xml:space="preserve">) Gaujas iela 13B, Jaunpiebalga, Jaunpiebalgas pagasts, </w:t>
      </w:r>
      <w:proofErr w:type="spellStart"/>
      <w:r w:rsidR="00746278" w:rsidRPr="00746278">
        <w:rPr>
          <w:rStyle w:val="Hipersaite"/>
          <w:rFonts w:asciiTheme="minorHAnsi" w:hAnsiTheme="minorHAnsi" w:cstheme="minorHAnsi"/>
          <w:color w:val="000000" w:themeColor="text1"/>
          <w:sz w:val="22"/>
          <w:szCs w:val="22"/>
          <w:u w:val="none"/>
        </w:rPr>
        <w:t>Cēsu</w:t>
      </w:r>
      <w:proofErr w:type="spellEnd"/>
      <w:r w:rsidR="00746278" w:rsidRPr="00746278">
        <w:rPr>
          <w:rStyle w:val="Hipersaite"/>
          <w:rFonts w:asciiTheme="minorHAnsi" w:hAnsiTheme="minorHAnsi" w:cstheme="minorHAnsi"/>
          <w:color w:val="000000" w:themeColor="text1"/>
          <w:sz w:val="22"/>
          <w:szCs w:val="22"/>
          <w:u w:val="none"/>
        </w:rPr>
        <w:t xml:space="preserve"> novads</w:t>
      </w:r>
      <w:r w:rsidR="00746278">
        <w:rPr>
          <w:rStyle w:val="Hipersaite"/>
          <w:rFonts w:asciiTheme="minorHAnsi" w:hAnsiTheme="minorHAnsi" w:cstheme="minorHAnsi"/>
          <w:color w:val="000000" w:themeColor="text1"/>
          <w:sz w:val="22"/>
          <w:szCs w:val="22"/>
          <w:u w:val="none"/>
        </w:rPr>
        <w:t>,</w:t>
      </w:r>
      <w:r w:rsidR="00C34D77">
        <w:rPr>
          <w:rStyle w:val="Hipersaite"/>
          <w:rFonts w:asciiTheme="minorHAnsi" w:hAnsiTheme="minorHAnsi" w:cstheme="minorHAnsi"/>
          <w:color w:val="000000" w:themeColor="text1"/>
          <w:sz w:val="22"/>
          <w:szCs w:val="22"/>
          <w:u w:val="none"/>
        </w:rPr>
        <w:t xml:space="preserve"> </w:t>
      </w:r>
      <w:r w:rsidR="00C34D77" w:rsidRPr="00C34D77">
        <w:rPr>
          <w:rStyle w:val="Hipersaite"/>
          <w:rFonts w:asciiTheme="minorHAnsi" w:hAnsiTheme="minorHAnsi" w:cstheme="minorHAnsi"/>
          <w:color w:val="000000" w:themeColor="text1"/>
          <w:sz w:val="22"/>
          <w:szCs w:val="22"/>
          <w:u w:val="none"/>
        </w:rPr>
        <w:t>ar kadastra Nr. 42560060311, kas sastāv no zemes vienības ar kadastra apzīmējumu 42560060397, ar kopējo platību 0,1847 ha</w:t>
      </w:r>
      <w:r w:rsidR="00C34D77">
        <w:rPr>
          <w:rStyle w:val="Hipersaite"/>
          <w:rFonts w:asciiTheme="minorHAnsi" w:hAnsiTheme="minorHAnsi" w:cstheme="minorHAnsi"/>
          <w:color w:val="000000" w:themeColor="text1"/>
          <w:sz w:val="22"/>
          <w:szCs w:val="22"/>
          <w:u w:val="none"/>
        </w:rPr>
        <w:t>, atsavināšanai.</w:t>
      </w:r>
    </w:p>
    <w:p w14:paraId="443FD7D4" w14:textId="77777777" w:rsidR="00201BFD" w:rsidRPr="00201BFD" w:rsidRDefault="00201BFD" w:rsidP="00201BFD">
      <w:pPr>
        <w:jc w:val="both"/>
        <w:rPr>
          <w:rFonts w:asciiTheme="minorHAnsi" w:hAnsiTheme="minorHAnsi" w:cstheme="minorHAnsi"/>
          <w:sz w:val="22"/>
          <w:szCs w:val="22"/>
          <w:highlight w:val="yellow"/>
        </w:rPr>
      </w:pPr>
    </w:p>
    <w:p w14:paraId="6047C026" w14:textId="77777777" w:rsidR="00201BFD" w:rsidRPr="00AA3CDC" w:rsidRDefault="00201BFD" w:rsidP="00A733AA">
      <w:pPr>
        <w:pStyle w:val="Sarakstarindkopa"/>
        <w:numPr>
          <w:ilvl w:val="0"/>
          <w:numId w:val="8"/>
        </w:numPr>
        <w:spacing w:after="120"/>
        <w:ind w:left="714" w:hanging="357"/>
        <w:contextualSpacing w:val="0"/>
        <w:jc w:val="center"/>
        <w:rPr>
          <w:rFonts w:asciiTheme="minorHAnsi" w:hAnsiTheme="minorHAnsi" w:cstheme="minorHAnsi"/>
          <w:b/>
          <w:sz w:val="22"/>
          <w:szCs w:val="22"/>
        </w:rPr>
      </w:pPr>
      <w:r w:rsidRPr="00AA3CDC">
        <w:rPr>
          <w:rFonts w:asciiTheme="minorHAnsi" w:hAnsiTheme="minorHAnsi" w:cstheme="minorHAnsi"/>
          <w:b/>
          <w:sz w:val="22"/>
          <w:szCs w:val="22"/>
        </w:rPr>
        <w:t>Nekustamā īpašuma raksturojums</w:t>
      </w:r>
    </w:p>
    <w:p w14:paraId="5B2BDCA6" w14:textId="5011B61A" w:rsidR="006273C3" w:rsidRPr="006273C3" w:rsidRDefault="006273C3" w:rsidP="002F7658">
      <w:pPr>
        <w:pStyle w:val="Sarakstarindkopa"/>
        <w:numPr>
          <w:ilvl w:val="1"/>
          <w:numId w:val="8"/>
        </w:numPr>
        <w:tabs>
          <w:tab w:val="left" w:pos="567"/>
        </w:tabs>
        <w:ind w:left="426" w:hanging="426"/>
        <w:contextualSpacing w:val="0"/>
        <w:jc w:val="both"/>
        <w:rPr>
          <w:rStyle w:val="Hipersaite"/>
          <w:rFonts w:asciiTheme="minorHAnsi" w:hAnsiTheme="minorHAnsi" w:cstheme="minorHAnsi"/>
          <w:color w:val="auto"/>
          <w:sz w:val="22"/>
          <w:szCs w:val="22"/>
          <w:u w:val="none"/>
        </w:rPr>
      </w:pPr>
      <w:r>
        <w:rPr>
          <w:rStyle w:val="Hipersaite"/>
          <w:rFonts w:asciiTheme="minorHAnsi" w:hAnsiTheme="minorHAnsi" w:cstheme="minorHAnsi"/>
          <w:color w:val="000000" w:themeColor="text1"/>
          <w:sz w:val="22"/>
          <w:szCs w:val="22"/>
          <w:u w:val="none"/>
        </w:rPr>
        <w:t xml:space="preserve">Nekustamais īpašums </w:t>
      </w:r>
      <w:r w:rsidRPr="006273C3">
        <w:rPr>
          <w:rStyle w:val="Hipersaite"/>
          <w:rFonts w:asciiTheme="minorHAnsi" w:hAnsiTheme="minorHAnsi" w:cstheme="minorHAnsi"/>
          <w:color w:val="000000" w:themeColor="text1"/>
          <w:sz w:val="22"/>
          <w:szCs w:val="22"/>
          <w:u w:val="none"/>
        </w:rPr>
        <w:t xml:space="preserve">Gaujas iela 13 B, Jaunpiebalga, Jaunpiebalgas pag., </w:t>
      </w:r>
      <w:proofErr w:type="spellStart"/>
      <w:r w:rsidRPr="006273C3">
        <w:rPr>
          <w:rStyle w:val="Hipersaite"/>
          <w:rFonts w:asciiTheme="minorHAnsi" w:hAnsiTheme="minorHAnsi" w:cstheme="minorHAnsi"/>
          <w:color w:val="000000" w:themeColor="text1"/>
          <w:sz w:val="22"/>
          <w:szCs w:val="22"/>
          <w:u w:val="none"/>
        </w:rPr>
        <w:t>Cēsu</w:t>
      </w:r>
      <w:proofErr w:type="spellEnd"/>
      <w:r w:rsidRPr="006273C3">
        <w:rPr>
          <w:rStyle w:val="Hipersaite"/>
          <w:rFonts w:asciiTheme="minorHAnsi" w:hAnsiTheme="minorHAnsi" w:cstheme="minorHAnsi"/>
          <w:color w:val="000000" w:themeColor="text1"/>
          <w:sz w:val="22"/>
          <w:szCs w:val="22"/>
          <w:u w:val="none"/>
        </w:rPr>
        <w:t xml:space="preserve"> nov., kadastra Nr. 42560060311, kas sastāv no zemes vienības ar kadastra apzīmējumu 4256 006 0397, platīb</w:t>
      </w:r>
      <w:r>
        <w:rPr>
          <w:rStyle w:val="Hipersaite"/>
          <w:rFonts w:asciiTheme="minorHAnsi" w:hAnsiTheme="minorHAnsi" w:cstheme="minorHAnsi"/>
          <w:color w:val="000000" w:themeColor="text1"/>
          <w:sz w:val="22"/>
          <w:szCs w:val="22"/>
          <w:u w:val="none"/>
        </w:rPr>
        <w:t>a</w:t>
      </w:r>
      <w:r w:rsidRPr="006273C3">
        <w:rPr>
          <w:rStyle w:val="Hipersaite"/>
          <w:rFonts w:asciiTheme="minorHAnsi" w:hAnsiTheme="minorHAnsi" w:cstheme="minorHAnsi"/>
          <w:color w:val="000000" w:themeColor="text1"/>
          <w:sz w:val="22"/>
          <w:szCs w:val="22"/>
          <w:u w:val="none"/>
        </w:rPr>
        <w:t xml:space="preserve"> </w:t>
      </w:r>
      <w:r w:rsidR="002F3969">
        <w:rPr>
          <w:rStyle w:val="Hipersaite"/>
          <w:rFonts w:asciiTheme="minorHAnsi" w:hAnsiTheme="minorHAnsi" w:cstheme="minorHAnsi"/>
          <w:color w:val="000000" w:themeColor="text1"/>
          <w:sz w:val="22"/>
          <w:szCs w:val="22"/>
          <w:u w:val="none"/>
        </w:rPr>
        <w:t>0,</w:t>
      </w:r>
      <w:r w:rsidRPr="006273C3">
        <w:rPr>
          <w:rStyle w:val="Hipersaite"/>
          <w:rFonts w:asciiTheme="minorHAnsi" w:hAnsiTheme="minorHAnsi" w:cstheme="minorHAnsi"/>
          <w:color w:val="000000" w:themeColor="text1"/>
          <w:sz w:val="22"/>
          <w:szCs w:val="22"/>
          <w:u w:val="none"/>
        </w:rPr>
        <w:t xml:space="preserve">1847 </w:t>
      </w:r>
      <w:r w:rsidR="002F3969">
        <w:rPr>
          <w:rStyle w:val="Hipersaite"/>
          <w:rFonts w:asciiTheme="minorHAnsi" w:hAnsiTheme="minorHAnsi" w:cstheme="minorHAnsi"/>
          <w:color w:val="000000" w:themeColor="text1"/>
          <w:sz w:val="22"/>
          <w:szCs w:val="22"/>
          <w:u w:val="none"/>
        </w:rPr>
        <w:t>ha</w:t>
      </w:r>
      <w:r>
        <w:rPr>
          <w:rStyle w:val="Hipersaite"/>
          <w:rFonts w:asciiTheme="minorHAnsi" w:hAnsiTheme="minorHAnsi" w:cstheme="minorHAnsi"/>
          <w:color w:val="000000" w:themeColor="text1"/>
          <w:sz w:val="22"/>
          <w:szCs w:val="22"/>
          <w:u w:val="none"/>
        </w:rPr>
        <w:t xml:space="preserve">, </w:t>
      </w:r>
      <w:r w:rsidR="00431EF9">
        <w:rPr>
          <w:rStyle w:val="Hipersaite"/>
          <w:rFonts w:asciiTheme="minorHAnsi" w:hAnsiTheme="minorHAnsi" w:cstheme="minorHAnsi"/>
          <w:color w:val="000000" w:themeColor="text1"/>
          <w:sz w:val="22"/>
          <w:szCs w:val="22"/>
          <w:u w:val="none"/>
        </w:rPr>
        <w:t xml:space="preserve">no tās </w:t>
      </w:r>
      <w:r w:rsidR="002F3969">
        <w:rPr>
          <w:rStyle w:val="Hipersaite"/>
          <w:rFonts w:asciiTheme="minorHAnsi" w:hAnsiTheme="minorHAnsi" w:cstheme="minorHAnsi"/>
          <w:color w:val="000000" w:themeColor="text1"/>
          <w:sz w:val="22"/>
          <w:szCs w:val="22"/>
          <w:u w:val="none"/>
        </w:rPr>
        <w:t>0,0084 ha krūmāji, 0,0344 ha zeme zem ūdeņiem</w:t>
      </w:r>
      <w:r w:rsidR="008E28FC">
        <w:rPr>
          <w:rStyle w:val="Hipersaite"/>
          <w:rFonts w:asciiTheme="minorHAnsi" w:hAnsiTheme="minorHAnsi" w:cstheme="minorHAnsi"/>
          <w:color w:val="000000" w:themeColor="text1"/>
          <w:sz w:val="22"/>
          <w:szCs w:val="22"/>
          <w:u w:val="none"/>
        </w:rPr>
        <w:t>, 0,1419 ha pārējās zemes platības.</w:t>
      </w:r>
      <w:r w:rsidR="002F3969">
        <w:rPr>
          <w:rStyle w:val="Hipersaite"/>
          <w:rFonts w:asciiTheme="minorHAnsi" w:hAnsiTheme="minorHAnsi" w:cstheme="minorHAnsi"/>
          <w:color w:val="000000" w:themeColor="text1"/>
          <w:sz w:val="22"/>
          <w:szCs w:val="22"/>
          <w:u w:val="none"/>
        </w:rPr>
        <w:t xml:space="preserve"> </w:t>
      </w:r>
    </w:p>
    <w:p w14:paraId="74D0ABD8" w14:textId="045D7F40" w:rsidR="00A36995" w:rsidRDefault="000E5A90" w:rsidP="002F7658">
      <w:pPr>
        <w:pStyle w:val="Sarakstarindkopa"/>
        <w:numPr>
          <w:ilvl w:val="1"/>
          <w:numId w:val="8"/>
        </w:numPr>
        <w:tabs>
          <w:tab w:val="left" w:pos="567"/>
        </w:tabs>
        <w:ind w:left="426" w:hanging="426"/>
        <w:contextualSpacing w:val="0"/>
        <w:jc w:val="both"/>
        <w:rPr>
          <w:rFonts w:asciiTheme="minorHAnsi" w:hAnsiTheme="minorHAnsi" w:cstheme="minorHAnsi"/>
          <w:sz w:val="22"/>
          <w:szCs w:val="22"/>
        </w:rPr>
      </w:pPr>
      <w:r w:rsidRPr="006273C3">
        <w:rPr>
          <w:rFonts w:asciiTheme="minorHAnsi" w:hAnsiTheme="minorHAnsi" w:cstheme="minorHAnsi"/>
          <w:sz w:val="22"/>
          <w:szCs w:val="22"/>
        </w:rPr>
        <w:t xml:space="preserve">Nekustamā īpašuma īpašnieks – </w:t>
      </w:r>
      <w:proofErr w:type="spellStart"/>
      <w:r w:rsidRPr="006273C3">
        <w:rPr>
          <w:rFonts w:asciiTheme="minorHAnsi" w:hAnsiTheme="minorHAnsi" w:cstheme="minorHAnsi"/>
          <w:sz w:val="22"/>
          <w:szCs w:val="22"/>
        </w:rPr>
        <w:t>Cēsu</w:t>
      </w:r>
      <w:proofErr w:type="spellEnd"/>
      <w:r w:rsidRPr="006273C3">
        <w:rPr>
          <w:rFonts w:asciiTheme="minorHAnsi" w:hAnsiTheme="minorHAnsi" w:cstheme="minorHAnsi"/>
          <w:sz w:val="22"/>
          <w:szCs w:val="22"/>
        </w:rPr>
        <w:t xml:space="preserve"> novada pašvaldība</w:t>
      </w:r>
      <w:r w:rsidR="00613529">
        <w:rPr>
          <w:rFonts w:asciiTheme="minorHAnsi" w:hAnsiTheme="minorHAnsi" w:cstheme="minorHAnsi"/>
          <w:sz w:val="22"/>
          <w:szCs w:val="22"/>
        </w:rPr>
        <w:t xml:space="preserve"> kā </w:t>
      </w:r>
      <w:r w:rsidR="00A36995" w:rsidRPr="00A36995">
        <w:rPr>
          <w:rFonts w:asciiTheme="minorHAnsi" w:hAnsiTheme="minorHAnsi" w:cstheme="minorHAnsi"/>
          <w:sz w:val="22"/>
          <w:szCs w:val="22"/>
        </w:rPr>
        <w:t>Jaunpiebalgas novada pašvaldības tiesību, saistību un mantas pārņēmējai</w:t>
      </w:r>
      <w:r w:rsidR="00A36995">
        <w:rPr>
          <w:rFonts w:asciiTheme="minorHAnsi" w:hAnsiTheme="minorHAnsi" w:cstheme="minorHAnsi"/>
          <w:sz w:val="22"/>
          <w:szCs w:val="22"/>
        </w:rPr>
        <w:t>.</w:t>
      </w:r>
    </w:p>
    <w:p w14:paraId="02DBE7A5" w14:textId="50D6F02E" w:rsidR="00201BFD" w:rsidRPr="006273C3" w:rsidRDefault="00A36995" w:rsidP="002F7658">
      <w:pPr>
        <w:pStyle w:val="Sarakstarindkopa"/>
        <w:numPr>
          <w:ilvl w:val="1"/>
          <w:numId w:val="8"/>
        </w:numPr>
        <w:tabs>
          <w:tab w:val="left" w:pos="567"/>
        </w:tabs>
        <w:ind w:left="426" w:hanging="426"/>
        <w:contextualSpacing w:val="0"/>
        <w:jc w:val="both"/>
        <w:rPr>
          <w:rFonts w:asciiTheme="minorHAnsi" w:hAnsiTheme="minorHAnsi" w:cstheme="minorHAnsi"/>
          <w:sz w:val="22"/>
          <w:szCs w:val="22"/>
        </w:rPr>
      </w:pPr>
      <w:r>
        <w:rPr>
          <w:rFonts w:asciiTheme="minorHAnsi" w:hAnsiTheme="minorHAnsi" w:cstheme="minorHAnsi"/>
          <w:sz w:val="22"/>
          <w:szCs w:val="22"/>
        </w:rPr>
        <w:t>S</w:t>
      </w:r>
      <w:r w:rsidR="008D40F2" w:rsidRPr="006273C3">
        <w:rPr>
          <w:rFonts w:asciiTheme="minorHAnsi" w:hAnsiTheme="minorHAnsi" w:cstheme="minorHAnsi"/>
          <w:sz w:val="22"/>
          <w:szCs w:val="22"/>
        </w:rPr>
        <w:t>askaņā ar</w:t>
      </w:r>
      <w:r w:rsidR="00201BFD" w:rsidRPr="006273C3">
        <w:rPr>
          <w:rFonts w:asciiTheme="minorHAnsi" w:hAnsiTheme="minorHAnsi" w:cstheme="minorHAnsi"/>
          <w:sz w:val="22"/>
          <w:szCs w:val="22"/>
        </w:rPr>
        <w:t xml:space="preserve"> </w:t>
      </w:r>
      <w:r w:rsidR="00202F66">
        <w:rPr>
          <w:rFonts w:asciiTheme="minorHAnsi" w:hAnsiTheme="minorHAnsi" w:cstheme="minorHAnsi"/>
          <w:sz w:val="22"/>
          <w:szCs w:val="22"/>
        </w:rPr>
        <w:t xml:space="preserve">tiesneses </w:t>
      </w:r>
      <w:proofErr w:type="spellStart"/>
      <w:r w:rsidR="00202F66">
        <w:rPr>
          <w:rFonts w:asciiTheme="minorHAnsi" w:hAnsiTheme="minorHAnsi" w:cstheme="minorHAnsi"/>
          <w:sz w:val="22"/>
          <w:szCs w:val="22"/>
        </w:rPr>
        <w:t>A.Grāves</w:t>
      </w:r>
      <w:proofErr w:type="spellEnd"/>
      <w:r w:rsidR="00202F66">
        <w:rPr>
          <w:rFonts w:asciiTheme="minorHAnsi" w:hAnsiTheme="minorHAnsi" w:cstheme="minorHAnsi"/>
          <w:sz w:val="22"/>
          <w:szCs w:val="22"/>
        </w:rPr>
        <w:t xml:space="preserve"> 24.08.2018. lēmumu </w:t>
      </w:r>
      <w:r w:rsidR="00436BA5">
        <w:rPr>
          <w:rFonts w:asciiTheme="minorHAnsi" w:hAnsiTheme="minorHAnsi" w:cstheme="minorHAnsi"/>
          <w:sz w:val="22"/>
          <w:szCs w:val="22"/>
        </w:rPr>
        <w:t xml:space="preserve">reģistrēts </w:t>
      </w:r>
      <w:r w:rsidR="00201BFD" w:rsidRPr="006273C3">
        <w:rPr>
          <w:rFonts w:asciiTheme="minorHAnsi" w:hAnsiTheme="minorHAnsi" w:cstheme="minorHAnsi"/>
          <w:sz w:val="22"/>
          <w:szCs w:val="22"/>
        </w:rPr>
        <w:t xml:space="preserve">Vidzemes rajona tiesas </w:t>
      </w:r>
      <w:r>
        <w:rPr>
          <w:rFonts w:asciiTheme="minorHAnsi" w:hAnsiTheme="minorHAnsi" w:cstheme="minorHAnsi"/>
          <w:sz w:val="22"/>
          <w:szCs w:val="22"/>
        </w:rPr>
        <w:t xml:space="preserve">Jaunpiebalgas </w:t>
      </w:r>
      <w:r w:rsidR="00201BFD" w:rsidRPr="006273C3">
        <w:rPr>
          <w:rFonts w:asciiTheme="minorHAnsi" w:hAnsiTheme="minorHAnsi" w:cstheme="minorHAnsi"/>
          <w:sz w:val="22"/>
          <w:szCs w:val="22"/>
        </w:rPr>
        <w:t xml:space="preserve">pagasta zemesgrāmatas nodalījumā Nr. </w:t>
      </w:r>
      <w:r w:rsidR="00E175B3">
        <w:rPr>
          <w:rFonts w:asciiTheme="minorHAnsi" w:hAnsiTheme="minorHAnsi" w:cstheme="minorHAnsi"/>
          <w:sz w:val="22"/>
          <w:szCs w:val="22"/>
        </w:rPr>
        <w:t>100000581032</w:t>
      </w:r>
      <w:r w:rsidR="00201BFD" w:rsidRPr="006273C3">
        <w:rPr>
          <w:rFonts w:asciiTheme="minorHAnsi" w:hAnsiTheme="minorHAnsi" w:cstheme="minorHAnsi"/>
          <w:sz w:val="22"/>
          <w:szCs w:val="22"/>
        </w:rPr>
        <w:t>.</w:t>
      </w:r>
    </w:p>
    <w:p w14:paraId="7450D27C" w14:textId="00A7AA1C" w:rsidR="00201BFD" w:rsidRPr="00AA3CDC" w:rsidRDefault="00201BFD" w:rsidP="002F7658">
      <w:pPr>
        <w:pStyle w:val="Sarakstarindkopa"/>
        <w:numPr>
          <w:ilvl w:val="1"/>
          <w:numId w:val="8"/>
        </w:numPr>
        <w:tabs>
          <w:tab w:val="left" w:pos="567"/>
        </w:tabs>
        <w:ind w:left="426" w:hanging="426"/>
        <w:jc w:val="both"/>
        <w:rPr>
          <w:rFonts w:asciiTheme="minorHAnsi" w:hAnsiTheme="minorHAnsi" w:cstheme="minorHAnsi"/>
          <w:sz w:val="22"/>
          <w:szCs w:val="22"/>
        </w:rPr>
      </w:pPr>
      <w:r w:rsidRPr="00AA3CDC">
        <w:rPr>
          <w:rFonts w:asciiTheme="minorHAnsi" w:hAnsiTheme="minorHAnsi" w:cstheme="minorHAnsi"/>
          <w:sz w:val="22"/>
          <w:szCs w:val="22"/>
        </w:rPr>
        <w:t xml:space="preserve">Nekustamajam īpašumam </w:t>
      </w:r>
      <w:r w:rsidRPr="00AA3CDC">
        <w:rPr>
          <w:rFonts w:asciiTheme="minorHAnsi" w:eastAsia="Calibri" w:hAnsiTheme="minorHAnsi" w:cstheme="minorHAnsi"/>
          <w:sz w:val="22"/>
          <w:szCs w:val="22"/>
        </w:rPr>
        <w:t xml:space="preserve">Valsts zemes dienesta </w:t>
      </w:r>
      <w:r w:rsidRPr="00AA3CDC">
        <w:rPr>
          <w:rFonts w:asciiTheme="minorHAnsi" w:hAnsiTheme="minorHAnsi" w:cstheme="minorHAnsi"/>
          <w:sz w:val="22"/>
          <w:szCs w:val="22"/>
        </w:rPr>
        <w:t>Kadastra informācijas sistēmā reģistrēts apgrūtinājum</w:t>
      </w:r>
      <w:r w:rsidR="008D40F2" w:rsidRPr="00AA3CDC">
        <w:rPr>
          <w:rFonts w:asciiTheme="minorHAnsi" w:hAnsiTheme="minorHAnsi" w:cstheme="minorHAnsi"/>
          <w:sz w:val="22"/>
          <w:szCs w:val="22"/>
        </w:rPr>
        <w:t>i</w:t>
      </w:r>
      <w:r w:rsidRPr="00AA3CDC">
        <w:rPr>
          <w:rFonts w:asciiTheme="minorHAnsi" w:hAnsiTheme="minorHAnsi" w:cstheme="minorHAnsi"/>
          <w:sz w:val="22"/>
          <w:szCs w:val="22"/>
        </w:rPr>
        <w:t xml:space="preserve">: </w:t>
      </w:r>
      <w:r w:rsidR="003F1272" w:rsidRPr="003F1272">
        <w:rPr>
          <w:rFonts w:asciiTheme="minorHAnsi" w:hAnsiTheme="minorHAnsi" w:cstheme="minorHAnsi"/>
          <w:sz w:val="22"/>
          <w:szCs w:val="22"/>
        </w:rPr>
        <w:t>vides un dabas resursu aizsardzības aizsargjoslas (aizsardzības zonas) teritorija ap kultūras pieminekli laukos</w:t>
      </w:r>
      <w:r w:rsidRPr="00AA3CDC">
        <w:rPr>
          <w:rFonts w:asciiTheme="minorHAnsi" w:hAnsiTheme="minorHAnsi" w:cstheme="minorHAnsi"/>
          <w:sz w:val="22"/>
          <w:szCs w:val="22"/>
        </w:rPr>
        <w:t xml:space="preserve"> – </w:t>
      </w:r>
      <w:r w:rsidR="001C68FE" w:rsidRPr="00AA3CDC">
        <w:rPr>
          <w:rFonts w:asciiTheme="minorHAnsi" w:hAnsiTheme="minorHAnsi" w:cstheme="minorHAnsi"/>
          <w:sz w:val="22"/>
          <w:szCs w:val="22"/>
        </w:rPr>
        <w:t xml:space="preserve">platība </w:t>
      </w:r>
      <w:r w:rsidR="00A828B5">
        <w:rPr>
          <w:rFonts w:asciiTheme="minorHAnsi" w:hAnsiTheme="minorHAnsi" w:cstheme="minorHAnsi"/>
          <w:sz w:val="22"/>
          <w:szCs w:val="22"/>
        </w:rPr>
        <w:t xml:space="preserve">0,1847 </w:t>
      </w:r>
      <w:r w:rsidRPr="00AA3CDC">
        <w:rPr>
          <w:rFonts w:asciiTheme="minorHAnsi" w:hAnsiTheme="minorHAnsi" w:cstheme="minorHAnsi"/>
          <w:sz w:val="22"/>
          <w:szCs w:val="22"/>
        </w:rPr>
        <w:t>ha</w:t>
      </w:r>
      <w:r w:rsidR="00A828B5">
        <w:rPr>
          <w:rFonts w:asciiTheme="minorHAnsi" w:hAnsiTheme="minorHAnsi" w:cstheme="minorHAnsi"/>
          <w:sz w:val="22"/>
          <w:szCs w:val="22"/>
        </w:rPr>
        <w:t>.</w:t>
      </w:r>
    </w:p>
    <w:p w14:paraId="5BA7E3E5" w14:textId="71961D45" w:rsidR="00201BFD" w:rsidRPr="006606E0" w:rsidRDefault="00201BFD" w:rsidP="002F7658">
      <w:pPr>
        <w:pStyle w:val="Bezatstarpm"/>
        <w:numPr>
          <w:ilvl w:val="1"/>
          <w:numId w:val="8"/>
        </w:numPr>
        <w:tabs>
          <w:tab w:val="left" w:pos="567"/>
        </w:tabs>
        <w:ind w:left="426" w:hanging="426"/>
        <w:jc w:val="both"/>
        <w:rPr>
          <w:rFonts w:asciiTheme="minorHAnsi" w:hAnsiTheme="minorHAnsi" w:cstheme="minorHAnsi"/>
          <w:sz w:val="22"/>
          <w:szCs w:val="22"/>
          <w:lang w:val="lv-LV"/>
        </w:rPr>
      </w:pPr>
      <w:r w:rsidRPr="00AA3CDC">
        <w:rPr>
          <w:rFonts w:asciiTheme="minorHAnsi" w:eastAsia="Calibri" w:hAnsiTheme="minorHAnsi" w:cstheme="minorHAnsi"/>
          <w:sz w:val="22"/>
          <w:szCs w:val="22"/>
          <w:lang w:val="lv-LV"/>
        </w:rPr>
        <w:t xml:space="preserve">Zemes vienības lietošanas mērķis – </w:t>
      </w:r>
      <w:r w:rsidR="00AA3CDC" w:rsidRPr="00AA3CDC">
        <w:rPr>
          <w:rFonts w:asciiTheme="minorHAnsi" w:hAnsiTheme="minorHAnsi" w:cstheme="minorHAnsi"/>
          <w:sz w:val="22"/>
          <w:szCs w:val="22"/>
          <w:lang w:val="lv-LV"/>
        </w:rPr>
        <w:t xml:space="preserve">Zeme, uz kuras galvenā saimnieciskā darbība ir lauksaimniecība </w:t>
      </w:r>
      <w:r w:rsidRPr="00AA3CDC">
        <w:rPr>
          <w:rFonts w:asciiTheme="minorHAnsi" w:hAnsiTheme="minorHAnsi" w:cstheme="minorHAnsi"/>
          <w:sz w:val="22"/>
          <w:szCs w:val="22"/>
          <w:lang w:val="lv-LV"/>
        </w:rPr>
        <w:t xml:space="preserve">(kods </w:t>
      </w:r>
      <w:r w:rsidRPr="006606E0">
        <w:rPr>
          <w:rFonts w:asciiTheme="minorHAnsi" w:hAnsiTheme="minorHAnsi" w:cstheme="minorHAnsi"/>
          <w:sz w:val="22"/>
          <w:szCs w:val="22"/>
          <w:lang w:val="lv-LV"/>
        </w:rPr>
        <w:t>0</w:t>
      </w:r>
      <w:r w:rsidR="00AA3CDC" w:rsidRPr="006606E0">
        <w:rPr>
          <w:rFonts w:asciiTheme="minorHAnsi" w:hAnsiTheme="minorHAnsi" w:cstheme="minorHAnsi"/>
          <w:sz w:val="22"/>
          <w:szCs w:val="22"/>
          <w:lang w:val="lv-LV"/>
        </w:rPr>
        <w:t>1</w:t>
      </w:r>
      <w:r w:rsidRPr="006606E0">
        <w:rPr>
          <w:rFonts w:asciiTheme="minorHAnsi" w:hAnsiTheme="minorHAnsi" w:cstheme="minorHAnsi"/>
          <w:sz w:val="22"/>
          <w:szCs w:val="22"/>
          <w:lang w:val="lv-LV"/>
        </w:rPr>
        <w:t>01).</w:t>
      </w:r>
    </w:p>
    <w:p w14:paraId="03606E51" w14:textId="03080818" w:rsidR="00201BFD" w:rsidRDefault="00A30A08" w:rsidP="002F7658">
      <w:pPr>
        <w:pStyle w:val="Sarakstarindkopa"/>
        <w:widowControl w:val="0"/>
        <w:numPr>
          <w:ilvl w:val="1"/>
          <w:numId w:val="8"/>
        </w:numPr>
        <w:tabs>
          <w:tab w:val="left" w:pos="284"/>
        </w:tabs>
        <w:overflowPunct w:val="0"/>
        <w:autoSpaceDE w:val="0"/>
        <w:autoSpaceDN w:val="0"/>
        <w:adjustRightInd w:val="0"/>
        <w:ind w:left="426" w:right="40" w:hanging="426"/>
        <w:jc w:val="both"/>
        <w:rPr>
          <w:rFonts w:asciiTheme="minorHAnsi" w:hAnsiTheme="minorHAnsi" w:cstheme="minorHAnsi"/>
          <w:sz w:val="22"/>
          <w:szCs w:val="22"/>
        </w:rPr>
      </w:pPr>
      <w:r w:rsidRPr="002F7658">
        <w:rPr>
          <w:rFonts w:asciiTheme="minorHAnsi" w:hAnsiTheme="minorHAnsi" w:cstheme="minorHAnsi"/>
          <w:sz w:val="22"/>
          <w:szCs w:val="22"/>
        </w:rPr>
        <w:t>Saskaņā ar spēkā</w:t>
      </w:r>
      <w:r w:rsidR="00FA3F7B" w:rsidRPr="002F7658">
        <w:rPr>
          <w:rFonts w:asciiTheme="minorHAnsi" w:hAnsiTheme="minorHAnsi" w:cstheme="minorHAnsi"/>
          <w:sz w:val="22"/>
          <w:szCs w:val="22"/>
        </w:rPr>
        <w:t xml:space="preserve"> esošo </w:t>
      </w:r>
      <w:r w:rsidR="00B35B70" w:rsidRPr="002F7658">
        <w:rPr>
          <w:rFonts w:asciiTheme="minorHAnsi" w:hAnsiTheme="minorHAnsi" w:cstheme="minorHAnsi"/>
          <w:sz w:val="22"/>
          <w:szCs w:val="22"/>
        </w:rPr>
        <w:t>pašva</w:t>
      </w:r>
      <w:r w:rsidR="003E2A98" w:rsidRPr="002F7658">
        <w:rPr>
          <w:rFonts w:asciiTheme="minorHAnsi" w:hAnsiTheme="minorHAnsi" w:cstheme="minorHAnsi"/>
          <w:sz w:val="22"/>
          <w:szCs w:val="22"/>
        </w:rPr>
        <w:t xml:space="preserve">ldības </w:t>
      </w:r>
      <w:r w:rsidR="00FA3F7B" w:rsidRPr="002F7658">
        <w:rPr>
          <w:rFonts w:asciiTheme="minorHAnsi" w:hAnsiTheme="minorHAnsi" w:cstheme="minorHAnsi"/>
          <w:sz w:val="22"/>
          <w:szCs w:val="22"/>
        </w:rPr>
        <w:t xml:space="preserve">teritorijas plānojumu </w:t>
      </w:r>
      <w:r w:rsidR="002921B5" w:rsidRPr="002F7658">
        <w:rPr>
          <w:rFonts w:asciiTheme="minorHAnsi" w:hAnsiTheme="minorHAnsi" w:cstheme="minorHAnsi"/>
          <w:sz w:val="22"/>
          <w:szCs w:val="22"/>
        </w:rPr>
        <w:t>z</w:t>
      </w:r>
      <w:r w:rsidR="00A971D6" w:rsidRPr="002F7658">
        <w:rPr>
          <w:rFonts w:asciiTheme="minorHAnsi" w:hAnsiTheme="minorHAnsi" w:cstheme="minorHAnsi"/>
          <w:sz w:val="22"/>
          <w:szCs w:val="22"/>
        </w:rPr>
        <w:t xml:space="preserve">emes vienība ar kadastra apzīmējumu </w:t>
      </w:r>
      <w:r w:rsidR="00136EC8" w:rsidRPr="002F7658">
        <w:rPr>
          <w:rFonts w:asciiTheme="minorHAnsi" w:hAnsiTheme="minorHAnsi" w:cstheme="minorHAnsi"/>
          <w:sz w:val="22"/>
          <w:szCs w:val="22"/>
        </w:rPr>
        <w:t>4256 006 0397</w:t>
      </w:r>
      <w:r w:rsidR="00201BFD" w:rsidRPr="002F7658">
        <w:rPr>
          <w:rFonts w:asciiTheme="minorHAnsi" w:hAnsiTheme="minorHAnsi" w:cstheme="minorHAnsi"/>
          <w:sz w:val="22"/>
          <w:szCs w:val="22"/>
        </w:rPr>
        <w:t xml:space="preserve">, atrodas </w:t>
      </w:r>
      <w:r w:rsidR="002F3EE5" w:rsidRPr="002F7658">
        <w:rPr>
          <w:rFonts w:asciiTheme="minorHAnsi" w:hAnsiTheme="minorHAnsi" w:cstheme="minorHAnsi"/>
          <w:sz w:val="22"/>
          <w:szCs w:val="22"/>
        </w:rPr>
        <w:t xml:space="preserve">lauksaimniecības </w:t>
      </w:r>
      <w:r w:rsidR="002F1B86" w:rsidRPr="002F7658">
        <w:rPr>
          <w:rFonts w:asciiTheme="minorHAnsi" w:hAnsiTheme="minorHAnsi" w:cstheme="minorHAnsi"/>
          <w:sz w:val="22"/>
          <w:szCs w:val="22"/>
        </w:rPr>
        <w:t xml:space="preserve"> un meža </w:t>
      </w:r>
      <w:r w:rsidR="00201BFD" w:rsidRPr="002F7658">
        <w:rPr>
          <w:rFonts w:asciiTheme="minorHAnsi" w:hAnsiTheme="minorHAnsi" w:cstheme="minorHAnsi"/>
          <w:sz w:val="22"/>
          <w:szCs w:val="22"/>
        </w:rPr>
        <w:t>teritorijā</w:t>
      </w:r>
      <w:r w:rsidR="00201BFD" w:rsidRPr="002F7658">
        <w:rPr>
          <w:rFonts w:asciiTheme="minorHAnsi" w:hAnsiTheme="minorHAnsi" w:cstheme="minorHAnsi"/>
          <w:sz w:val="22"/>
          <w:szCs w:val="22"/>
          <w:lang w:eastAsia="lv-LV"/>
        </w:rPr>
        <w:t>.</w:t>
      </w:r>
    </w:p>
    <w:p w14:paraId="227E33D7" w14:textId="6C683EA3" w:rsidR="002F7658" w:rsidRDefault="002F7658" w:rsidP="002F7658">
      <w:pPr>
        <w:pStyle w:val="Sarakstarindkopa"/>
        <w:widowControl w:val="0"/>
        <w:numPr>
          <w:ilvl w:val="1"/>
          <w:numId w:val="8"/>
        </w:numPr>
        <w:tabs>
          <w:tab w:val="left" w:pos="284"/>
        </w:tabs>
        <w:overflowPunct w:val="0"/>
        <w:autoSpaceDE w:val="0"/>
        <w:autoSpaceDN w:val="0"/>
        <w:adjustRightInd w:val="0"/>
        <w:ind w:left="426" w:right="40" w:hanging="426"/>
        <w:jc w:val="both"/>
        <w:rPr>
          <w:rFonts w:asciiTheme="minorHAnsi" w:hAnsiTheme="minorHAnsi" w:cstheme="minorHAnsi"/>
          <w:sz w:val="22"/>
          <w:szCs w:val="22"/>
        </w:rPr>
      </w:pPr>
      <w:r w:rsidRPr="002F7658">
        <w:rPr>
          <w:rFonts w:asciiTheme="minorHAnsi" w:hAnsiTheme="minorHAnsi" w:cstheme="minorHAnsi"/>
          <w:sz w:val="22"/>
          <w:szCs w:val="22"/>
        </w:rPr>
        <w:t>Par zemes vienību nav spēkā esošu zemes nomas līgumu.</w:t>
      </w:r>
    </w:p>
    <w:p w14:paraId="0E8EF40B" w14:textId="77777777" w:rsidR="005119FB" w:rsidRDefault="005119FB" w:rsidP="005119FB">
      <w:pPr>
        <w:pStyle w:val="Sarakstarindkopa"/>
        <w:widowControl w:val="0"/>
        <w:tabs>
          <w:tab w:val="left" w:pos="284"/>
        </w:tabs>
        <w:overflowPunct w:val="0"/>
        <w:autoSpaceDE w:val="0"/>
        <w:autoSpaceDN w:val="0"/>
        <w:adjustRightInd w:val="0"/>
        <w:ind w:left="426" w:right="40"/>
        <w:jc w:val="both"/>
        <w:rPr>
          <w:rFonts w:asciiTheme="minorHAnsi" w:hAnsiTheme="minorHAnsi" w:cstheme="minorHAnsi"/>
          <w:sz w:val="22"/>
          <w:szCs w:val="22"/>
        </w:rPr>
      </w:pPr>
    </w:p>
    <w:p w14:paraId="1399ABE4" w14:textId="77777777" w:rsidR="005119FB" w:rsidRDefault="005119FB" w:rsidP="005119FB">
      <w:pPr>
        <w:pStyle w:val="Sarakstarindkopa"/>
        <w:widowControl w:val="0"/>
        <w:tabs>
          <w:tab w:val="left" w:pos="284"/>
        </w:tabs>
        <w:overflowPunct w:val="0"/>
        <w:autoSpaceDE w:val="0"/>
        <w:autoSpaceDN w:val="0"/>
        <w:adjustRightInd w:val="0"/>
        <w:ind w:left="426" w:right="40"/>
        <w:jc w:val="both"/>
        <w:rPr>
          <w:rFonts w:asciiTheme="minorHAnsi" w:hAnsiTheme="minorHAnsi" w:cstheme="minorHAnsi"/>
          <w:sz w:val="22"/>
          <w:szCs w:val="22"/>
        </w:rPr>
      </w:pPr>
    </w:p>
    <w:p w14:paraId="5FCABF09" w14:textId="77777777" w:rsidR="005119FB" w:rsidRPr="002F7658" w:rsidRDefault="005119FB" w:rsidP="005119FB">
      <w:pPr>
        <w:pStyle w:val="Sarakstarindkopa"/>
        <w:widowControl w:val="0"/>
        <w:tabs>
          <w:tab w:val="left" w:pos="284"/>
        </w:tabs>
        <w:overflowPunct w:val="0"/>
        <w:autoSpaceDE w:val="0"/>
        <w:autoSpaceDN w:val="0"/>
        <w:adjustRightInd w:val="0"/>
        <w:ind w:left="426" w:right="40"/>
        <w:jc w:val="both"/>
        <w:rPr>
          <w:rFonts w:asciiTheme="minorHAnsi" w:hAnsiTheme="minorHAnsi" w:cstheme="minorHAnsi"/>
          <w:sz w:val="22"/>
          <w:szCs w:val="22"/>
        </w:rPr>
      </w:pPr>
    </w:p>
    <w:p w14:paraId="2574CB08" w14:textId="77777777" w:rsidR="00201BFD" w:rsidRPr="001E0ABE" w:rsidRDefault="00201BFD" w:rsidP="006B5E61">
      <w:pPr>
        <w:spacing w:before="240" w:after="240"/>
        <w:jc w:val="center"/>
        <w:rPr>
          <w:rFonts w:asciiTheme="minorHAnsi" w:hAnsiTheme="minorHAnsi" w:cstheme="minorHAnsi"/>
          <w:b/>
          <w:sz w:val="22"/>
          <w:szCs w:val="22"/>
        </w:rPr>
      </w:pPr>
      <w:r w:rsidRPr="001E0ABE">
        <w:rPr>
          <w:rFonts w:asciiTheme="minorHAnsi" w:hAnsiTheme="minorHAnsi" w:cstheme="minorHAnsi"/>
          <w:b/>
          <w:sz w:val="22"/>
          <w:szCs w:val="22"/>
        </w:rPr>
        <w:lastRenderedPageBreak/>
        <w:t>3. Izsoles dalībnieki</w:t>
      </w:r>
    </w:p>
    <w:p w14:paraId="2CFDA54E" w14:textId="77777777" w:rsidR="00432F62" w:rsidRPr="00432F62" w:rsidRDefault="00201BFD" w:rsidP="006B5E61">
      <w:pPr>
        <w:numPr>
          <w:ilvl w:val="1"/>
          <w:numId w:val="9"/>
        </w:numPr>
        <w:ind w:left="426" w:hanging="426"/>
        <w:jc w:val="both"/>
        <w:rPr>
          <w:rStyle w:val="Hipersaite"/>
          <w:rFonts w:asciiTheme="minorHAnsi" w:hAnsiTheme="minorHAnsi" w:cstheme="minorHAnsi"/>
          <w:color w:val="auto"/>
          <w:sz w:val="22"/>
          <w:szCs w:val="22"/>
          <w:u w:val="none"/>
        </w:rPr>
      </w:pPr>
      <w:bookmarkStart w:id="4" w:name="2"/>
      <w:bookmarkEnd w:id="4"/>
      <w:r w:rsidRPr="004924C2">
        <w:rPr>
          <w:rFonts w:asciiTheme="minorHAnsi" w:hAnsiTheme="minorHAnsi" w:cstheme="minorHAnsi"/>
          <w:sz w:val="22"/>
          <w:szCs w:val="22"/>
        </w:rPr>
        <w:t xml:space="preserve">Par izsoles dalībnieku var kļūt persona, </w:t>
      </w:r>
      <w:r w:rsidRPr="004924C2">
        <w:rPr>
          <w:rFonts w:asciiTheme="minorHAnsi" w:eastAsia="Calibri" w:hAnsiTheme="minorHAnsi" w:cstheme="minorHAnsi"/>
          <w:sz w:val="22"/>
          <w:szCs w:val="22"/>
        </w:rPr>
        <w:t xml:space="preserve">kurai piederošais </w:t>
      </w:r>
      <w:r w:rsidRPr="004924C2">
        <w:rPr>
          <w:rFonts w:asciiTheme="minorHAnsi" w:hAnsiTheme="minorHAnsi" w:cstheme="minorHAnsi"/>
          <w:sz w:val="22"/>
          <w:szCs w:val="22"/>
        </w:rPr>
        <w:t xml:space="preserve">nekustamais īpašums robežojas ar </w:t>
      </w:r>
      <w:r w:rsidR="004924C2" w:rsidRPr="004924C2">
        <w:rPr>
          <w:rStyle w:val="Hipersaite"/>
          <w:rFonts w:asciiTheme="minorHAnsi" w:hAnsiTheme="minorHAnsi" w:cstheme="minorHAnsi"/>
          <w:color w:val="000000" w:themeColor="text1"/>
          <w:sz w:val="22"/>
          <w:szCs w:val="22"/>
          <w:u w:val="none"/>
        </w:rPr>
        <w:t>nekustamā īpašuma (</w:t>
      </w:r>
      <w:proofErr w:type="spellStart"/>
      <w:r w:rsidR="004924C2" w:rsidRPr="004924C2">
        <w:rPr>
          <w:rStyle w:val="Hipersaite"/>
          <w:rFonts w:asciiTheme="minorHAnsi" w:hAnsiTheme="minorHAnsi" w:cstheme="minorHAnsi"/>
          <w:color w:val="000000" w:themeColor="text1"/>
          <w:sz w:val="22"/>
          <w:szCs w:val="22"/>
          <w:u w:val="none"/>
        </w:rPr>
        <w:t>starpgabala</w:t>
      </w:r>
      <w:proofErr w:type="spellEnd"/>
      <w:r w:rsidR="004924C2" w:rsidRPr="004924C2">
        <w:rPr>
          <w:rStyle w:val="Hipersaite"/>
          <w:rFonts w:asciiTheme="minorHAnsi" w:hAnsiTheme="minorHAnsi" w:cstheme="minorHAnsi"/>
          <w:color w:val="000000" w:themeColor="text1"/>
          <w:sz w:val="22"/>
          <w:szCs w:val="22"/>
          <w:u w:val="none"/>
        </w:rPr>
        <w:t xml:space="preserve">) Gaujas iela 13B, Jaunpiebalga, Jaunpiebalgas pagasts, </w:t>
      </w:r>
      <w:proofErr w:type="spellStart"/>
      <w:r w:rsidR="004924C2" w:rsidRPr="004924C2">
        <w:rPr>
          <w:rStyle w:val="Hipersaite"/>
          <w:rFonts w:asciiTheme="minorHAnsi" w:hAnsiTheme="minorHAnsi" w:cstheme="minorHAnsi"/>
          <w:color w:val="000000" w:themeColor="text1"/>
          <w:sz w:val="22"/>
          <w:szCs w:val="22"/>
          <w:u w:val="none"/>
        </w:rPr>
        <w:t>Cēsu</w:t>
      </w:r>
      <w:proofErr w:type="spellEnd"/>
      <w:r w:rsidR="004924C2" w:rsidRPr="004924C2">
        <w:rPr>
          <w:rStyle w:val="Hipersaite"/>
          <w:rFonts w:asciiTheme="minorHAnsi" w:hAnsiTheme="minorHAnsi" w:cstheme="minorHAnsi"/>
          <w:color w:val="000000" w:themeColor="text1"/>
          <w:sz w:val="22"/>
          <w:szCs w:val="22"/>
          <w:u w:val="none"/>
        </w:rPr>
        <w:t xml:space="preserve"> novads, ar kadastra Nr. 42560060311, zemes vienīb</w:t>
      </w:r>
      <w:r w:rsidR="004924C2">
        <w:rPr>
          <w:rStyle w:val="Hipersaite"/>
          <w:rFonts w:asciiTheme="minorHAnsi" w:hAnsiTheme="minorHAnsi" w:cstheme="minorHAnsi"/>
          <w:color w:val="000000" w:themeColor="text1"/>
          <w:sz w:val="22"/>
          <w:szCs w:val="22"/>
          <w:u w:val="none"/>
        </w:rPr>
        <w:t>u</w:t>
      </w:r>
      <w:r w:rsidR="004924C2" w:rsidRPr="004924C2">
        <w:rPr>
          <w:rStyle w:val="Hipersaite"/>
          <w:rFonts w:asciiTheme="minorHAnsi" w:hAnsiTheme="minorHAnsi" w:cstheme="minorHAnsi"/>
          <w:color w:val="000000" w:themeColor="text1"/>
          <w:sz w:val="22"/>
          <w:szCs w:val="22"/>
          <w:u w:val="none"/>
        </w:rPr>
        <w:t xml:space="preserve"> ar kadastra apzīmējumu 42560060397, ar kopējo platību 0,1847 ha</w:t>
      </w:r>
      <w:r w:rsidR="00432F62">
        <w:rPr>
          <w:rStyle w:val="Hipersaite"/>
          <w:rFonts w:asciiTheme="minorHAnsi" w:hAnsiTheme="minorHAnsi" w:cstheme="minorHAnsi"/>
          <w:color w:val="000000" w:themeColor="text1"/>
          <w:sz w:val="22"/>
          <w:szCs w:val="22"/>
          <w:u w:val="none"/>
        </w:rPr>
        <w:t>.</w:t>
      </w:r>
    </w:p>
    <w:p w14:paraId="1848A1FB" w14:textId="55D7EF7F" w:rsidR="00201BFD" w:rsidRPr="004924C2" w:rsidRDefault="00432F62" w:rsidP="006B5E61">
      <w:pPr>
        <w:numPr>
          <w:ilvl w:val="1"/>
          <w:numId w:val="9"/>
        </w:numPr>
        <w:ind w:left="426" w:hanging="426"/>
        <w:jc w:val="both"/>
        <w:rPr>
          <w:rFonts w:asciiTheme="minorHAnsi" w:hAnsiTheme="minorHAnsi" w:cstheme="minorHAnsi"/>
          <w:sz w:val="22"/>
          <w:szCs w:val="22"/>
        </w:rPr>
      </w:pPr>
      <w:r>
        <w:rPr>
          <w:rFonts w:asciiTheme="minorHAnsi" w:hAnsiTheme="minorHAnsi" w:cstheme="minorHAnsi"/>
          <w:sz w:val="22"/>
          <w:szCs w:val="22"/>
        </w:rPr>
        <w:t xml:space="preserve">Visiem trijiem </w:t>
      </w:r>
      <w:r w:rsidR="00201BFD" w:rsidRPr="004924C2">
        <w:rPr>
          <w:rFonts w:asciiTheme="minorHAnsi" w:hAnsiTheme="minorHAnsi" w:cstheme="minorHAnsi"/>
          <w:sz w:val="22"/>
          <w:szCs w:val="22"/>
        </w:rPr>
        <w:t xml:space="preserve">pretendentiem, kuri vēlas piedalīties izsolē, </w:t>
      </w:r>
      <w:r w:rsidR="00201BFD" w:rsidRPr="004924C2">
        <w:rPr>
          <w:rFonts w:asciiTheme="minorHAnsi" w:hAnsiTheme="minorHAnsi" w:cstheme="minorHAnsi"/>
          <w:b/>
          <w:bCs/>
          <w:sz w:val="22"/>
          <w:szCs w:val="22"/>
        </w:rPr>
        <w:t xml:space="preserve">jāiemaksā nodrošinājums 10 % apmērā no nekustamā īpašuma izsoles sākuma cenas, tas ir </w:t>
      </w:r>
      <w:r>
        <w:rPr>
          <w:rFonts w:asciiTheme="minorHAnsi" w:hAnsiTheme="minorHAnsi" w:cstheme="minorHAnsi"/>
          <w:b/>
          <w:bCs/>
          <w:sz w:val="22"/>
          <w:szCs w:val="22"/>
        </w:rPr>
        <w:t>6</w:t>
      </w:r>
      <w:r w:rsidR="00201BFD" w:rsidRPr="004924C2">
        <w:rPr>
          <w:rFonts w:asciiTheme="minorHAnsi" w:hAnsiTheme="minorHAnsi" w:cstheme="minorHAnsi"/>
          <w:b/>
          <w:bCs/>
          <w:sz w:val="22"/>
          <w:szCs w:val="22"/>
        </w:rPr>
        <w:t>0.00 EUR</w:t>
      </w:r>
      <w:r w:rsidR="00201BFD" w:rsidRPr="004924C2">
        <w:rPr>
          <w:rFonts w:asciiTheme="minorHAnsi" w:hAnsiTheme="minorHAnsi" w:cstheme="minorHAnsi"/>
          <w:sz w:val="22"/>
          <w:szCs w:val="22"/>
        </w:rPr>
        <w:t xml:space="preserve"> (</w:t>
      </w:r>
      <w:r>
        <w:rPr>
          <w:rFonts w:asciiTheme="minorHAnsi" w:hAnsiTheme="minorHAnsi" w:cstheme="minorHAnsi"/>
          <w:sz w:val="22"/>
          <w:szCs w:val="22"/>
        </w:rPr>
        <w:t>seš</w:t>
      </w:r>
      <w:r w:rsidR="00201BFD" w:rsidRPr="004924C2">
        <w:rPr>
          <w:rFonts w:asciiTheme="minorHAnsi" w:hAnsiTheme="minorHAnsi" w:cstheme="minorHAnsi"/>
          <w:sz w:val="22"/>
          <w:szCs w:val="22"/>
        </w:rPr>
        <w:t xml:space="preserve">desmit </w:t>
      </w:r>
      <w:proofErr w:type="spellStart"/>
      <w:r w:rsidR="00201BFD" w:rsidRPr="004924C2">
        <w:rPr>
          <w:rFonts w:asciiTheme="minorHAnsi" w:hAnsiTheme="minorHAnsi" w:cstheme="minorHAnsi"/>
          <w:i/>
          <w:sz w:val="22"/>
          <w:szCs w:val="22"/>
        </w:rPr>
        <w:t>euro</w:t>
      </w:r>
      <w:proofErr w:type="spellEnd"/>
      <w:r w:rsidR="00201BFD" w:rsidRPr="004924C2">
        <w:rPr>
          <w:rFonts w:asciiTheme="minorHAnsi" w:hAnsiTheme="minorHAnsi" w:cstheme="minorHAnsi"/>
          <w:i/>
          <w:sz w:val="22"/>
          <w:szCs w:val="22"/>
        </w:rPr>
        <w:t xml:space="preserve"> </w:t>
      </w:r>
      <w:r w:rsidR="00201BFD" w:rsidRPr="004924C2">
        <w:rPr>
          <w:rFonts w:asciiTheme="minorHAnsi" w:hAnsiTheme="minorHAnsi" w:cstheme="minorHAnsi"/>
          <w:sz w:val="22"/>
          <w:szCs w:val="22"/>
        </w:rPr>
        <w:t xml:space="preserve">ar norādi „Izsoles nodrošinājums </w:t>
      </w:r>
      <w:r w:rsidR="00DD0F39">
        <w:rPr>
          <w:rFonts w:asciiTheme="minorHAnsi" w:hAnsiTheme="minorHAnsi" w:cstheme="minorHAnsi"/>
          <w:sz w:val="22"/>
          <w:szCs w:val="22"/>
        </w:rPr>
        <w:t xml:space="preserve">Jaunpiebalgas </w:t>
      </w:r>
      <w:r w:rsidR="008D34D7" w:rsidRPr="004924C2">
        <w:rPr>
          <w:rFonts w:asciiTheme="minorHAnsi" w:hAnsiTheme="minorHAnsi" w:cstheme="minorHAnsi"/>
          <w:sz w:val="22"/>
          <w:szCs w:val="22"/>
        </w:rPr>
        <w:t xml:space="preserve">pagasta </w:t>
      </w:r>
      <w:r w:rsidR="00201BFD" w:rsidRPr="004924C2">
        <w:rPr>
          <w:rFonts w:asciiTheme="minorHAnsi" w:hAnsiTheme="minorHAnsi" w:cstheme="minorHAnsi"/>
          <w:sz w:val="22"/>
          <w:szCs w:val="22"/>
        </w:rPr>
        <w:t>nekustam</w:t>
      </w:r>
      <w:r w:rsidR="008D34D7" w:rsidRPr="004924C2">
        <w:rPr>
          <w:rFonts w:asciiTheme="minorHAnsi" w:hAnsiTheme="minorHAnsi" w:cstheme="minorHAnsi"/>
          <w:sz w:val="22"/>
          <w:szCs w:val="22"/>
        </w:rPr>
        <w:t>ā</w:t>
      </w:r>
      <w:r w:rsidR="00201BFD" w:rsidRPr="004924C2">
        <w:rPr>
          <w:rFonts w:asciiTheme="minorHAnsi" w:hAnsiTheme="minorHAnsi" w:cstheme="minorHAnsi"/>
          <w:sz w:val="22"/>
          <w:szCs w:val="22"/>
        </w:rPr>
        <w:t xml:space="preserve"> īpašuma </w:t>
      </w:r>
      <w:r w:rsidR="00DD0F39">
        <w:rPr>
          <w:rStyle w:val="Hipersaite"/>
          <w:rFonts w:asciiTheme="minorHAnsi" w:hAnsiTheme="minorHAnsi" w:cstheme="minorHAnsi"/>
          <w:color w:val="000000" w:themeColor="text1"/>
          <w:sz w:val="22"/>
          <w:szCs w:val="22"/>
          <w:u w:val="none"/>
        </w:rPr>
        <w:t>Gaujas iela 13B</w:t>
      </w:r>
      <w:r w:rsidR="005D5018">
        <w:rPr>
          <w:rStyle w:val="Hipersaite"/>
          <w:rFonts w:asciiTheme="minorHAnsi" w:hAnsiTheme="minorHAnsi" w:cstheme="minorHAnsi"/>
          <w:color w:val="000000" w:themeColor="text1"/>
          <w:sz w:val="22"/>
          <w:szCs w:val="22"/>
          <w:u w:val="none"/>
        </w:rPr>
        <w:t xml:space="preserve">, </w:t>
      </w:r>
      <w:r w:rsidR="005D5018">
        <w:rPr>
          <w:rFonts w:asciiTheme="minorHAnsi" w:hAnsiTheme="minorHAnsi" w:cstheme="minorHAnsi"/>
          <w:sz w:val="22"/>
          <w:szCs w:val="22"/>
        </w:rPr>
        <w:t xml:space="preserve"> </w:t>
      </w:r>
      <w:r w:rsidR="005D5018" w:rsidRPr="005D5018">
        <w:rPr>
          <w:rFonts w:asciiTheme="minorHAnsi" w:hAnsiTheme="minorHAnsi" w:cstheme="minorHAnsi"/>
          <w:sz w:val="22"/>
          <w:szCs w:val="22"/>
        </w:rPr>
        <w:t>zemes vienības ar kadastra apzīmējumu 4256 006 0397</w:t>
      </w:r>
      <w:r w:rsidR="00201BFD" w:rsidRPr="004924C2">
        <w:rPr>
          <w:rFonts w:asciiTheme="minorHAnsi" w:hAnsiTheme="minorHAnsi" w:cstheme="minorHAnsi"/>
          <w:sz w:val="22"/>
          <w:szCs w:val="22"/>
        </w:rPr>
        <w:t xml:space="preserve">” </w:t>
      </w:r>
      <w:proofErr w:type="spellStart"/>
      <w:r w:rsidR="00201BFD" w:rsidRPr="004924C2">
        <w:rPr>
          <w:rFonts w:asciiTheme="minorHAnsi" w:hAnsiTheme="minorHAnsi" w:cstheme="minorHAnsi"/>
          <w:sz w:val="22"/>
          <w:szCs w:val="22"/>
        </w:rPr>
        <w:t>Cēsu</w:t>
      </w:r>
      <w:proofErr w:type="spellEnd"/>
      <w:r w:rsidR="00201BFD" w:rsidRPr="004924C2">
        <w:rPr>
          <w:rFonts w:asciiTheme="minorHAnsi" w:hAnsiTheme="minorHAnsi" w:cstheme="minorHAnsi"/>
          <w:sz w:val="22"/>
          <w:szCs w:val="22"/>
        </w:rPr>
        <w:t xml:space="preserve"> novada pašvaldības kontā: </w:t>
      </w:r>
      <w:r w:rsidR="00201BFD" w:rsidRPr="004924C2">
        <w:rPr>
          <w:rStyle w:val="Izteiksmgs"/>
          <w:rFonts w:asciiTheme="minorHAnsi" w:hAnsiTheme="minorHAnsi" w:cstheme="minorHAnsi"/>
          <w:color w:val="313338"/>
          <w:sz w:val="22"/>
          <w:szCs w:val="22"/>
          <w:bdr w:val="none" w:sz="0" w:space="0" w:color="auto" w:frame="1"/>
          <w:shd w:val="clear" w:color="auto" w:fill="FFFFFF"/>
        </w:rPr>
        <w:t xml:space="preserve">LV51 UNLA 0004 0131 3083 5 </w:t>
      </w:r>
      <w:r w:rsidR="00201BFD" w:rsidRPr="004924C2">
        <w:rPr>
          <w:rFonts w:asciiTheme="minorHAnsi" w:hAnsiTheme="minorHAnsi" w:cstheme="minorHAnsi"/>
          <w:sz w:val="22"/>
          <w:szCs w:val="22"/>
        </w:rPr>
        <w:t>SEB bankā, kods UNLALV22</w:t>
      </w:r>
      <w:r w:rsidR="00201BFD" w:rsidRPr="004924C2">
        <w:rPr>
          <w:rFonts w:asciiTheme="minorHAnsi" w:hAnsiTheme="minorHAnsi" w:cstheme="minorHAnsi"/>
          <w:sz w:val="22"/>
          <w:szCs w:val="22"/>
          <w:shd w:val="clear" w:color="auto" w:fill="FFFFFF"/>
        </w:rPr>
        <w:t>.</w:t>
      </w:r>
    </w:p>
    <w:p w14:paraId="357ADF0B" w14:textId="77777777" w:rsidR="00201BFD" w:rsidRPr="001E0ABE" w:rsidRDefault="00201BFD" w:rsidP="00201BFD">
      <w:pPr>
        <w:ind w:left="567"/>
        <w:jc w:val="both"/>
        <w:rPr>
          <w:rFonts w:asciiTheme="minorHAnsi" w:hAnsiTheme="minorHAnsi" w:cstheme="minorHAnsi"/>
          <w:sz w:val="22"/>
          <w:szCs w:val="22"/>
        </w:rPr>
      </w:pPr>
    </w:p>
    <w:p w14:paraId="45CB8010" w14:textId="77777777" w:rsidR="00201BFD" w:rsidRPr="001E0ABE" w:rsidRDefault="00201BFD" w:rsidP="00A25BA1">
      <w:pPr>
        <w:pStyle w:val="Sarakstarindkopa"/>
        <w:numPr>
          <w:ilvl w:val="0"/>
          <w:numId w:val="9"/>
        </w:numPr>
        <w:suppressAutoHyphens/>
        <w:spacing w:after="120"/>
        <w:ind w:left="4184" w:hanging="357"/>
        <w:contextualSpacing w:val="0"/>
        <w:rPr>
          <w:rFonts w:asciiTheme="minorHAnsi" w:hAnsiTheme="minorHAnsi" w:cstheme="minorHAnsi"/>
          <w:b/>
          <w:bCs/>
          <w:sz w:val="22"/>
          <w:szCs w:val="22"/>
        </w:rPr>
      </w:pPr>
      <w:r w:rsidRPr="001E0ABE">
        <w:rPr>
          <w:rFonts w:asciiTheme="minorHAnsi" w:hAnsiTheme="minorHAnsi" w:cstheme="minorHAnsi"/>
          <w:b/>
          <w:bCs/>
          <w:sz w:val="22"/>
          <w:szCs w:val="22"/>
        </w:rPr>
        <w:t>Izsoles priekšnoteikumi</w:t>
      </w:r>
    </w:p>
    <w:p w14:paraId="1D9C1962" w14:textId="6A2592ED" w:rsidR="001845B8" w:rsidRPr="001E0ABE" w:rsidRDefault="0028161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Dokumenti (</w:t>
      </w:r>
      <w:r w:rsidR="0009451F" w:rsidRPr="001E0ABE">
        <w:rPr>
          <w:rFonts w:asciiTheme="minorHAnsi" w:hAnsiTheme="minorHAnsi" w:cstheme="minorHAnsi"/>
          <w:bCs/>
          <w:sz w:val="22"/>
          <w:szCs w:val="22"/>
        </w:rPr>
        <w:t>norādīti i</w:t>
      </w:r>
      <w:r w:rsidRPr="001E0ABE">
        <w:rPr>
          <w:rFonts w:asciiTheme="minorHAnsi" w:hAnsiTheme="minorHAnsi" w:cstheme="minorHAnsi"/>
          <w:bCs/>
          <w:sz w:val="22"/>
          <w:szCs w:val="22"/>
        </w:rPr>
        <w:t>zsoles noteikumu 4.2</w:t>
      </w:r>
      <w:r w:rsidR="0009451F" w:rsidRPr="001E0ABE">
        <w:rPr>
          <w:rFonts w:asciiTheme="minorHAnsi" w:hAnsiTheme="minorHAnsi" w:cstheme="minorHAnsi"/>
          <w:bCs/>
          <w:sz w:val="22"/>
          <w:szCs w:val="22"/>
        </w:rPr>
        <w:t>.apakšpunktā</w:t>
      </w:r>
      <w:r w:rsidRPr="001E0ABE">
        <w:rPr>
          <w:rFonts w:asciiTheme="minorHAnsi" w:hAnsiTheme="minorHAnsi" w:cstheme="minorHAnsi"/>
          <w:bCs/>
          <w:sz w:val="22"/>
          <w:szCs w:val="22"/>
        </w:rPr>
        <w:t>)</w:t>
      </w:r>
      <w:r w:rsidR="0009451F" w:rsidRPr="001E0ABE">
        <w:rPr>
          <w:rFonts w:asciiTheme="minorHAnsi" w:hAnsiTheme="minorHAnsi" w:cstheme="minorHAnsi"/>
          <w:bCs/>
          <w:sz w:val="22"/>
          <w:szCs w:val="22"/>
        </w:rPr>
        <w:t xml:space="preserve"> iesniedzami</w:t>
      </w:r>
      <w:r w:rsidR="0041611D" w:rsidRPr="001E0ABE">
        <w:rPr>
          <w:rFonts w:asciiTheme="minorHAnsi" w:hAnsiTheme="minorHAnsi" w:cstheme="minorHAnsi"/>
          <w:bCs/>
          <w:sz w:val="22"/>
          <w:szCs w:val="22"/>
        </w:rPr>
        <w:t>:</w:t>
      </w:r>
    </w:p>
    <w:p w14:paraId="098BB546" w14:textId="4DCB2EA3" w:rsidR="0041611D" w:rsidRPr="001E0ABE" w:rsidRDefault="0041611D" w:rsidP="00EF73AC">
      <w:pPr>
        <w:pStyle w:val="Sarakstarindkopa"/>
        <w:numPr>
          <w:ilvl w:val="2"/>
          <w:numId w:val="9"/>
        </w:numPr>
        <w:ind w:left="567" w:firstLine="0"/>
        <w:jc w:val="both"/>
        <w:rPr>
          <w:rFonts w:asciiTheme="minorHAnsi" w:hAnsiTheme="minorHAnsi" w:cstheme="minorHAnsi"/>
          <w:sz w:val="22"/>
          <w:szCs w:val="22"/>
        </w:rPr>
      </w:pPr>
      <w:r w:rsidRPr="001E0ABE">
        <w:rPr>
          <w:rFonts w:asciiTheme="minorHAnsi" w:hAnsiTheme="minorHAnsi" w:cstheme="minorHAnsi"/>
          <w:sz w:val="22"/>
          <w:szCs w:val="22"/>
        </w:rPr>
        <w:t xml:space="preserve">nododot personīgi </w:t>
      </w:r>
      <w:proofErr w:type="spellStart"/>
      <w:r w:rsidRPr="001E0ABE">
        <w:rPr>
          <w:rFonts w:asciiTheme="minorHAnsi" w:hAnsiTheme="minorHAnsi" w:cstheme="minorHAnsi"/>
          <w:sz w:val="22"/>
          <w:szCs w:val="22"/>
        </w:rPr>
        <w:t>Cēsu</w:t>
      </w:r>
      <w:proofErr w:type="spellEnd"/>
      <w:r w:rsidRPr="001E0ABE">
        <w:rPr>
          <w:rFonts w:asciiTheme="minorHAnsi" w:hAnsiTheme="minorHAnsi" w:cstheme="minorHAnsi"/>
          <w:sz w:val="22"/>
          <w:szCs w:val="22"/>
        </w:rPr>
        <w:t xml:space="preserve"> novada </w:t>
      </w:r>
      <w:r w:rsidR="000B1501">
        <w:rPr>
          <w:rFonts w:asciiTheme="minorHAnsi" w:hAnsiTheme="minorHAnsi" w:cstheme="minorHAnsi"/>
          <w:sz w:val="22"/>
          <w:szCs w:val="22"/>
        </w:rPr>
        <w:t>Jaunpiebalgas</w:t>
      </w:r>
      <w:r w:rsidRPr="001E0ABE">
        <w:rPr>
          <w:rFonts w:asciiTheme="minorHAnsi" w:hAnsiTheme="minorHAnsi" w:cstheme="minorHAnsi"/>
          <w:sz w:val="22"/>
          <w:szCs w:val="22"/>
        </w:rPr>
        <w:t xml:space="preserve"> apvienības pārvaldes Valsts un pašvaldības vienotajā klientu apkalpošanas centrā, </w:t>
      </w:r>
      <w:r w:rsidR="000B1501">
        <w:rPr>
          <w:rFonts w:asciiTheme="minorHAnsi" w:hAnsiTheme="minorHAnsi" w:cstheme="minorHAnsi"/>
          <w:sz w:val="22"/>
          <w:szCs w:val="22"/>
        </w:rPr>
        <w:t>Gaujas iela 4, Jaunpiebalga, Jaunpiebalgas</w:t>
      </w:r>
      <w:r w:rsidRPr="001E0ABE">
        <w:rPr>
          <w:rFonts w:asciiTheme="minorHAnsi" w:hAnsiTheme="minorHAnsi" w:cstheme="minorHAnsi"/>
          <w:sz w:val="22"/>
          <w:szCs w:val="22"/>
        </w:rPr>
        <w:t xml:space="preserve"> pag., </w:t>
      </w:r>
      <w:proofErr w:type="spellStart"/>
      <w:r w:rsidRPr="001E0ABE">
        <w:rPr>
          <w:rFonts w:asciiTheme="minorHAnsi" w:hAnsiTheme="minorHAnsi" w:cstheme="minorHAnsi"/>
          <w:sz w:val="22"/>
          <w:szCs w:val="22"/>
        </w:rPr>
        <w:t>Cēsu</w:t>
      </w:r>
      <w:proofErr w:type="spellEnd"/>
      <w:r w:rsidRPr="001E0ABE">
        <w:rPr>
          <w:rFonts w:asciiTheme="minorHAnsi" w:hAnsiTheme="minorHAnsi" w:cstheme="minorHAnsi"/>
          <w:sz w:val="22"/>
          <w:szCs w:val="22"/>
        </w:rPr>
        <w:t xml:space="preserve"> nov., LV-41</w:t>
      </w:r>
      <w:r w:rsidR="000B1501">
        <w:rPr>
          <w:rFonts w:asciiTheme="minorHAnsi" w:hAnsiTheme="minorHAnsi" w:cstheme="minorHAnsi"/>
          <w:sz w:val="22"/>
          <w:szCs w:val="22"/>
        </w:rPr>
        <w:t>25</w:t>
      </w:r>
      <w:r w:rsidRPr="001E0ABE">
        <w:rPr>
          <w:rFonts w:asciiTheme="minorHAnsi" w:hAnsiTheme="minorHAnsi" w:cstheme="minorHAnsi"/>
          <w:sz w:val="22"/>
          <w:szCs w:val="22"/>
        </w:rPr>
        <w:t xml:space="preserve"> (pirmdienās no plkst. 8:00 līdz 18:00, otrdienās, trešdienās, ceturtdienās no plkst. 8:00 līdz 17:00, piektdienās no plkst. 8:00 līdz 13:00);</w:t>
      </w:r>
    </w:p>
    <w:p w14:paraId="4FB5F0C8" w14:textId="4632BBAC" w:rsidR="0041611D" w:rsidRPr="001E0ABE" w:rsidRDefault="0041611D" w:rsidP="00EF73AC">
      <w:pPr>
        <w:pStyle w:val="Sarakstarindkopa"/>
        <w:numPr>
          <w:ilvl w:val="2"/>
          <w:numId w:val="9"/>
        </w:numPr>
        <w:ind w:left="567" w:firstLine="0"/>
        <w:jc w:val="both"/>
        <w:rPr>
          <w:rFonts w:asciiTheme="minorHAnsi" w:hAnsiTheme="minorHAnsi" w:cstheme="minorHAnsi"/>
          <w:sz w:val="22"/>
          <w:szCs w:val="22"/>
        </w:rPr>
      </w:pPr>
      <w:r w:rsidRPr="001E0ABE">
        <w:rPr>
          <w:rFonts w:asciiTheme="minorHAnsi" w:hAnsiTheme="minorHAnsi" w:cstheme="minorHAnsi"/>
          <w:sz w:val="22"/>
          <w:szCs w:val="22"/>
        </w:rPr>
        <w:t xml:space="preserve">nosūtot pa pastu uz adresi: </w:t>
      </w:r>
      <w:r w:rsidR="000B1501" w:rsidRPr="000B1501">
        <w:rPr>
          <w:rFonts w:asciiTheme="minorHAnsi" w:hAnsiTheme="minorHAnsi" w:cstheme="minorHAnsi"/>
          <w:sz w:val="22"/>
          <w:szCs w:val="22"/>
        </w:rPr>
        <w:t xml:space="preserve">Gaujas iela 4, Jaunpiebalga, Jaunpiebalgas pag., </w:t>
      </w:r>
      <w:proofErr w:type="spellStart"/>
      <w:r w:rsidR="000B1501" w:rsidRPr="000B1501">
        <w:rPr>
          <w:rFonts w:asciiTheme="minorHAnsi" w:hAnsiTheme="minorHAnsi" w:cstheme="minorHAnsi"/>
          <w:sz w:val="22"/>
          <w:szCs w:val="22"/>
        </w:rPr>
        <w:t>Cēsu</w:t>
      </w:r>
      <w:proofErr w:type="spellEnd"/>
      <w:r w:rsidR="000B1501" w:rsidRPr="000B1501">
        <w:rPr>
          <w:rFonts w:asciiTheme="minorHAnsi" w:hAnsiTheme="minorHAnsi" w:cstheme="minorHAnsi"/>
          <w:sz w:val="22"/>
          <w:szCs w:val="22"/>
        </w:rPr>
        <w:t xml:space="preserve"> nov., LV-4125</w:t>
      </w:r>
      <w:r w:rsidRPr="001E0ABE">
        <w:rPr>
          <w:rFonts w:asciiTheme="minorHAnsi" w:hAnsiTheme="minorHAnsi" w:cstheme="minorHAnsi"/>
          <w:sz w:val="22"/>
          <w:szCs w:val="22"/>
        </w:rPr>
        <w:t xml:space="preserve">. Pasta sūtījumam jābūt nogādātam šajā punktā noteiktajā vietā un termiņā. </w:t>
      </w:r>
      <w:r w:rsidR="002F3EE5">
        <w:rPr>
          <w:rFonts w:asciiTheme="minorHAnsi" w:hAnsiTheme="minorHAnsi" w:cstheme="minorHAnsi"/>
          <w:sz w:val="22"/>
          <w:szCs w:val="22"/>
        </w:rPr>
        <w:t>P</w:t>
      </w:r>
      <w:r w:rsidRPr="001E0ABE">
        <w:rPr>
          <w:rFonts w:asciiTheme="minorHAnsi" w:hAnsiTheme="minorHAnsi" w:cstheme="minorHAnsi"/>
          <w:sz w:val="22"/>
          <w:szCs w:val="22"/>
        </w:rPr>
        <w:t>retendents pats personīgi uzņemas nesavlaicīgas piegādes risku;</w:t>
      </w:r>
    </w:p>
    <w:p w14:paraId="11E304E5" w14:textId="33CE3BCA" w:rsidR="0041611D" w:rsidRPr="001E0ABE" w:rsidRDefault="0041611D" w:rsidP="00EF73AC">
      <w:pPr>
        <w:pStyle w:val="Sarakstarindkopa"/>
        <w:numPr>
          <w:ilvl w:val="2"/>
          <w:numId w:val="9"/>
        </w:numPr>
        <w:ind w:left="567" w:firstLine="0"/>
        <w:jc w:val="both"/>
        <w:rPr>
          <w:rFonts w:asciiTheme="minorHAnsi" w:hAnsiTheme="minorHAnsi" w:cstheme="minorHAnsi"/>
          <w:sz w:val="22"/>
          <w:szCs w:val="22"/>
        </w:rPr>
      </w:pPr>
      <w:r w:rsidRPr="001E0ABE">
        <w:rPr>
          <w:rFonts w:asciiTheme="minorHAnsi" w:hAnsiTheme="minorHAnsi" w:cstheme="minorHAnsi"/>
          <w:sz w:val="22"/>
          <w:szCs w:val="22"/>
        </w:rPr>
        <w:t xml:space="preserve">nosūtot elektroniski uz elektronisko pasta adresi: </w:t>
      </w:r>
      <w:hyperlink r:id="rId10" w:history="1">
        <w:r w:rsidR="003C6111" w:rsidRPr="00FC144C">
          <w:rPr>
            <w:rStyle w:val="Hipersaite"/>
            <w:rFonts w:asciiTheme="minorHAnsi" w:hAnsiTheme="minorHAnsi" w:cstheme="minorHAnsi"/>
            <w:sz w:val="22"/>
            <w:szCs w:val="22"/>
          </w:rPr>
          <w:t>jaunpiebalga@cesunovads.lv</w:t>
        </w:r>
      </w:hyperlink>
      <w:r w:rsidR="002F3EE5">
        <w:rPr>
          <w:rFonts w:asciiTheme="minorHAnsi" w:hAnsiTheme="minorHAnsi" w:cstheme="minorHAnsi"/>
          <w:sz w:val="22"/>
          <w:szCs w:val="22"/>
        </w:rPr>
        <w:t xml:space="preserve"> .</w:t>
      </w:r>
    </w:p>
    <w:p w14:paraId="6AA6B91D" w14:textId="7BDA8EF3" w:rsidR="001476F3" w:rsidRPr="001E0ABE" w:rsidRDefault="00201BFD" w:rsidP="000D335F">
      <w:pPr>
        <w:numPr>
          <w:ilvl w:val="1"/>
          <w:numId w:val="9"/>
        </w:numPr>
        <w:suppressAutoHyphens/>
        <w:ind w:left="426" w:hanging="426"/>
        <w:jc w:val="both"/>
        <w:rPr>
          <w:rFonts w:asciiTheme="minorHAnsi" w:hAnsiTheme="minorHAnsi" w:cstheme="minorHAnsi"/>
          <w:bCs/>
          <w:sz w:val="22"/>
          <w:szCs w:val="22"/>
        </w:rPr>
      </w:pPr>
      <w:r w:rsidRPr="001476F3">
        <w:rPr>
          <w:rFonts w:asciiTheme="minorHAnsi" w:hAnsiTheme="minorHAnsi" w:cstheme="minorHAnsi"/>
          <w:bCs/>
          <w:sz w:val="22"/>
          <w:szCs w:val="22"/>
        </w:rPr>
        <w:t xml:space="preserve">Lai piedalītos izsolē, </w:t>
      </w:r>
      <w:r w:rsidR="001476F3" w:rsidRPr="001476F3">
        <w:rPr>
          <w:rFonts w:asciiTheme="minorHAnsi" w:hAnsiTheme="minorHAnsi" w:cstheme="minorHAnsi"/>
          <w:bCs/>
          <w:sz w:val="22"/>
          <w:szCs w:val="22"/>
        </w:rPr>
        <w:t>p</w:t>
      </w:r>
      <w:r w:rsidR="00D771CC">
        <w:rPr>
          <w:rFonts w:asciiTheme="minorHAnsi" w:hAnsiTheme="minorHAnsi" w:cstheme="minorHAnsi"/>
          <w:bCs/>
          <w:sz w:val="22"/>
          <w:szCs w:val="22"/>
        </w:rPr>
        <w:t>ersona</w:t>
      </w:r>
      <w:r w:rsidR="008D6794" w:rsidRPr="001476F3">
        <w:rPr>
          <w:rFonts w:asciiTheme="minorHAnsi" w:hAnsiTheme="minorHAnsi" w:cstheme="minorHAnsi"/>
          <w:bCs/>
          <w:sz w:val="22"/>
          <w:szCs w:val="22"/>
        </w:rPr>
        <w:t xml:space="preserve"> </w:t>
      </w:r>
      <w:r w:rsidRPr="001476F3">
        <w:rPr>
          <w:rFonts w:asciiTheme="minorHAnsi" w:hAnsiTheme="minorHAnsi" w:cstheme="minorHAnsi"/>
          <w:bCs/>
          <w:sz w:val="22"/>
          <w:szCs w:val="22"/>
        </w:rPr>
        <w:t xml:space="preserve">līdz </w:t>
      </w:r>
      <w:r w:rsidRPr="001476F3">
        <w:rPr>
          <w:rFonts w:asciiTheme="minorHAnsi" w:hAnsiTheme="minorHAnsi" w:cstheme="minorHAnsi"/>
          <w:b/>
          <w:bCs/>
          <w:sz w:val="22"/>
          <w:szCs w:val="22"/>
        </w:rPr>
        <w:t>202</w:t>
      </w:r>
      <w:r w:rsidR="003C6111">
        <w:rPr>
          <w:rFonts w:asciiTheme="minorHAnsi" w:hAnsiTheme="minorHAnsi" w:cstheme="minorHAnsi"/>
          <w:b/>
          <w:bCs/>
          <w:sz w:val="22"/>
          <w:szCs w:val="22"/>
        </w:rPr>
        <w:t>6</w:t>
      </w:r>
      <w:r w:rsidRPr="001476F3">
        <w:rPr>
          <w:rFonts w:asciiTheme="minorHAnsi" w:hAnsiTheme="minorHAnsi" w:cstheme="minorHAnsi"/>
          <w:b/>
          <w:bCs/>
          <w:sz w:val="22"/>
          <w:szCs w:val="22"/>
        </w:rPr>
        <w:t xml:space="preserve">.gada </w:t>
      </w:r>
      <w:r w:rsidRPr="001476F3">
        <w:rPr>
          <w:rFonts w:asciiTheme="minorHAnsi" w:hAnsiTheme="minorHAnsi" w:cstheme="minorHAnsi"/>
          <w:b/>
          <w:sz w:val="22"/>
          <w:szCs w:val="22"/>
        </w:rPr>
        <w:t>2</w:t>
      </w:r>
      <w:r w:rsidR="00414216">
        <w:rPr>
          <w:rFonts w:asciiTheme="minorHAnsi" w:hAnsiTheme="minorHAnsi" w:cstheme="minorHAnsi"/>
          <w:b/>
          <w:sz w:val="22"/>
          <w:szCs w:val="22"/>
        </w:rPr>
        <w:t>4</w:t>
      </w:r>
      <w:r w:rsidRPr="001476F3">
        <w:rPr>
          <w:rFonts w:asciiTheme="minorHAnsi" w:hAnsiTheme="minorHAnsi" w:cstheme="minorHAnsi"/>
          <w:b/>
          <w:sz w:val="22"/>
          <w:szCs w:val="22"/>
        </w:rPr>
        <w:t>.jū</w:t>
      </w:r>
      <w:r w:rsidR="003612E0" w:rsidRPr="001476F3">
        <w:rPr>
          <w:rFonts w:asciiTheme="minorHAnsi" w:hAnsiTheme="minorHAnsi" w:cstheme="minorHAnsi"/>
          <w:b/>
          <w:sz w:val="22"/>
          <w:szCs w:val="22"/>
        </w:rPr>
        <w:t>l</w:t>
      </w:r>
      <w:r w:rsidRPr="001476F3">
        <w:rPr>
          <w:rFonts w:asciiTheme="minorHAnsi" w:hAnsiTheme="minorHAnsi" w:cstheme="minorHAnsi"/>
          <w:b/>
          <w:sz w:val="22"/>
          <w:szCs w:val="22"/>
        </w:rPr>
        <w:t xml:space="preserve">ija </w:t>
      </w:r>
      <w:r w:rsidRPr="001476F3">
        <w:rPr>
          <w:rFonts w:asciiTheme="minorHAnsi" w:hAnsiTheme="minorHAnsi" w:cstheme="minorHAnsi"/>
          <w:b/>
          <w:bCs/>
          <w:sz w:val="22"/>
          <w:szCs w:val="22"/>
        </w:rPr>
        <w:t>plkst.</w:t>
      </w:r>
      <w:r w:rsidR="003612E0" w:rsidRPr="001476F3">
        <w:rPr>
          <w:rFonts w:asciiTheme="minorHAnsi" w:hAnsiTheme="minorHAnsi" w:cstheme="minorHAnsi"/>
          <w:b/>
          <w:bCs/>
          <w:sz w:val="22"/>
          <w:szCs w:val="22"/>
        </w:rPr>
        <w:t>12</w:t>
      </w:r>
      <w:r w:rsidRPr="001476F3">
        <w:rPr>
          <w:rFonts w:asciiTheme="minorHAnsi" w:hAnsiTheme="minorHAnsi" w:cstheme="minorHAnsi"/>
          <w:b/>
          <w:bCs/>
          <w:sz w:val="22"/>
          <w:szCs w:val="22"/>
        </w:rPr>
        <w:t>:</w:t>
      </w:r>
      <w:r w:rsidR="003612E0" w:rsidRPr="001476F3">
        <w:rPr>
          <w:rFonts w:asciiTheme="minorHAnsi" w:hAnsiTheme="minorHAnsi" w:cstheme="minorHAnsi"/>
          <w:b/>
          <w:bCs/>
          <w:sz w:val="22"/>
          <w:szCs w:val="22"/>
        </w:rPr>
        <w:t>00</w:t>
      </w:r>
      <w:r w:rsidRPr="001476F3">
        <w:rPr>
          <w:rFonts w:asciiTheme="minorHAnsi" w:hAnsiTheme="minorHAnsi" w:cstheme="minorHAnsi"/>
          <w:bCs/>
          <w:sz w:val="22"/>
          <w:szCs w:val="22"/>
        </w:rPr>
        <w:t>, ir jāreģistrējas</w:t>
      </w:r>
      <w:r w:rsidR="001476F3" w:rsidRPr="001476F3">
        <w:rPr>
          <w:rFonts w:asciiTheme="minorHAnsi" w:hAnsiTheme="minorHAnsi" w:cstheme="minorHAnsi"/>
          <w:bCs/>
          <w:sz w:val="22"/>
          <w:szCs w:val="22"/>
        </w:rPr>
        <w:t>,</w:t>
      </w:r>
      <w:r w:rsidR="00B10007">
        <w:rPr>
          <w:rFonts w:asciiTheme="minorHAnsi" w:hAnsiTheme="minorHAnsi" w:cstheme="minorHAnsi"/>
          <w:bCs/>
          <w:sz w:val="22"/>
          <w:szCs w:val="22"/>
        </w:rPr>
        <w:t xml:space="preserve"> </w:t>
      </w:r>
      <w:r w:rsidRPr="001476F3">
        <w:rPr>
          <w:rFonts w:asciiTheme="minorHAnsi" w:hAnsiTheme="minorHAnsi" w:cstheme="minorHAnsi"/>
          <w:bCs/>
          <w:sz w:val="22"/>
          <w:szCs w:val="22"/>
        </w:rPr>
        <w:t xml:space="preserve">jāiesniedz </w:t>
      </w:r>
      <w:r w:rsidR="001476F3" w:rsidRPr="001476F3">
        <w:rPr>
          <w:rFonts w:asciiTheme="minorHAnsi" w:hAnsiTheme="minorHAnsi" w:cstheme="minorHAnsi"/>
          <w:bCs/>
          <w:sz w:val="22"/>
          <w:szCs w:val="22"/>
        </w:rPr>
        <w:t xml:space="preserve">nodrošinājuma naudas samaksu apliecinošs dokuments. </w:t>
      </w:r>
      <w:r w:rsidR="001476F3">
        <w:rPr>
          <w:rFonts w:asciiTheme="minorHAnsi" w:hAnsiTheme="minorHAnsi" w:cstheme="minorHAnsi"/>
          <w:bCs/>
          <w:sz w:val="22"/>
          <w:szCs w:val="22"/>
        </w:rPr>
        <w:t>Ja pretendentu pārstāv pilnvarota persona, tad iesniedzama pilnvara, kura ir notariāli apliecināta.</w:t>
      </w:r>
    </w:p>
    <w:p w14:paraId="49333D8B" w14:textId="1FD1B096" w:rsidR="00201BFD" w:rsidRPr="001E0ABE" w:rsidRDefault="00201BFD" w:rsidP="000D335F">
      <w:pPr>
        <w:numPr>
          <w:ilvl w:val="1"/>
          <w:numId w:val="9"/>
        </w:numPr>
        <w:suppressAutoHyphens/>
        <w:ind w:left="426" w:hanging="426"/>
        <w:jc w:val="both"/>
        <w:rPr>
          <w:rFonts w:asciiTheme="minorHAnsi" w:hAnsiTheme="minorHAnsi" w:cstheme="minorHAnsi"/>
          <w:bCs/>
          <w:sz w:val="22"/>
          <w:szCs w:val="22"/>
        </w:rPr>
      </w:pPr>
      <w:r w:rsidRPr="001E0ABE">
        <w:rPr>
          <w:rFonts w:asciiTheme="minorHAnsi" w:hAnsiTheme="minorHAnsi" w:cstheme="minorHAnsi"/>
          <w:bCs/>
          <w:sz w:val="22"/>
          <w:szCs w:val="22"/>
        </w:rPr>
        <w:t>Ja persona ir izpildījusi šo Noteikumu 4.1.</w:t>
      </w:r>
      <w:r w:rsidR="00210E59" w:rsidRPr="001E0ABE">
        <w:rPr>
          <w:rFonts w:asciiTheme="minorHAnsi" w:hAnsiTheme="minorHAnsi" w:cstheme="minorHAnsi"/>
          <w:bCs/>
          <w:sz w:val="22"/>
          <w:szCs w:val="22"/>
        </w:rPr>
        <w:t>, 4.2.</w:t>
      </w:r>
      <w:r w:rsidRPr="001E0ABE">
        <w:rPr>
          <w:rFonts w:asciiTheme="minorHAnsi" w:hAnsiTheme="minorHAnsi" w:cstheme="minorHAnsi"/>
          <w:bCs/>
          <w:sz w:val="22"/>
          <w:szCs w:val="22"/>
        </w:rPr>
        <w:t xml:space="preserve"> punktu, tā tiek atzīta par pretendentu un reģistrēta izsoles dalībnieku reģistrācijas lapā, kurā norāda: dalībnieka kārtas numuru, vārd</w:t>
      </w:r>
      <w:r w:rsidR="00D771CC">
        <w:rPr>
          <w:rFonts w:asciiTheme="minorHAnsi" w:hAnsiTheme="minorHAnsi" w:cstheme="minorHAnsi"/>
          <w:bCs/>
          <w:sz w:val="22"/>
          <w:szCs w:val="22"/>
        </w:rPr>
        <w:t>s</w:t>
      </w:r>
      <w:r w:rsidRPr="001E0ABE">
        <w:rPr>
          <w:rFonts w:asciiTheme="minorHAnsi" w:hAnsiTheme="minorHAnsi" w:cstheme="minorHAnsi"/>
          <w:bCs/>
          <w:sz w:val="22"/>
          <w:szCs w:val="22"/>
        </w:rPr>
        <w:t xml:space="preserve">, </w:t>
      </w:r>
      <w:r w:rsidR="00D771CC" w:rsidRPr="001E0ABE">
        <w:rPr>
          <w:rFonts w:asciiTheme="minorHAnsi" w:hAnsiTheme="minorHAnsi" w:cstheme="minorHAnsi"/>
          <w:bCs/>
          <w:sz w:val="22"/>
          <w:szCs w:val="22"/>
        </w:rPr>
        <w:t>uzvārd</w:t>
      </w:r>
      <w:r w:rsidR="00D771CC">
        <w:rPr>
          <w:rFonts w:asciiTheme="minorHAnsi" w:hAnsiTheme="minorHAnsi" w:cstheme="minorHAnsi"/>
          <w:bCs/>
          <w:sz w:val="22"/>
          <w:szCs w:val="22"/>
        </w:rPr>
        <w:t>s</w:t>
      </w:r>
      <w:r w:rsidRPr="001E0ABE">
        <w:rPr>
          <w:rFonts w:asciiTheme="minorHAnsi" w:hAnsiTheme="minorHAnsi" w:cstheme="minorHAnsi"/>
          <w:bCs/>
          <w:sz w:val="22"/>
          <w:szCs w:val="22"/>
        </w:rPr>
        <w:t xml:space="preserve">, personas </w:t>
      </w:r>
      <w:r w:rsidR="00D771CC" w:rsidRPr="001E0ABE">
        <w:rPr>
          <w:rFonts w:asciiTheme="minorHAnsi" w:hAnsiTheme="minorHAnsi" w:cstheme="minorHAnsi"/>
          <w:bCs/>
          <w:sz w:val="22"/>
          <w:szCs w:val="22"/>
        </w:rPr>
        <w:t>kod</w:t>
      </w:r>
      <w:r w:rsidR="00D771CC">
        <w:rPr>
          <w:rFonts w:asciiTheme="minorHAnsi" w:hAnsiTheme="minorHAnsi" w:cstheme="minorHAnsi"/>
          <w:bCs/>
          <w:sz w:val="22"/>
          <w:szCs w:val="22"/>
        </w:rPr>
        <w:t>s</w:t>
      </w:r>
      <w:r w:rsidRPr="001E0ABE">
        <w:rPr>
          <w:rFonts w:asciiTheme="minorHAnsi" w:hAnsiTheme="minorHAnsi" w:cstheme="minorHAnsi"/>
          <w:bCs/>
          <w:sz w:val="22"/>
          <w:szCs w:val="22"/>
        </w:rPr>
        <w:t xml:space="preserve">, dzīvesvietas adresi, </w:t>
      </w:r>
      <w:r w:rsidR="00680A8B" w:rsidRPr="00680A8B">
        <w:t xml:space="preserve"> </w:t>
      </w:r>
      <w:r w:rsidR="00680A8B" w:rsidRPr="00680A8B">
        <w:rPr>
          <w:rFonts w:asciiTheme="minorHAnsi" w:hAnsiTheme="minorHAnsi" w:cstheme="minorHAnsi"/>
          <w:bCs/>
          <w:sz w:val="22"/>
          <w:szCs w:val="22"/>
        </w:rPr>
        <w:t>kā arī solītāja pārstāvja vārdu un uzvārdu</w:t>
      </w:r>
      <w:r w:rsidRPr="001E0ABE">
        <w:rPr>
          <w:rFonts w:asciiTheme="minorHAnsi" w:hAnsiTheme="minorHAnsi" w:cstheme="minorHAnsi"/>
          <w:bCs/>
          <w:sz w:val="22"/>
          <w:szCs w:val="22"/>
        </w:rPr>
        <w:t xml:space="preserve">. </w:t>
      </w:r>
    </w:p>
    <w:p w14:paraId="4FD5294B" w14:textId="239E9A11" w:rsidR="006F008E" w:rsidRPr="00F1490B" w:rsidRDefault="000174B1" w:rsidP="00F1490B">
      <w:pPr>
        <w:numPr>
          <w:ilvl w:val="1"/>
          <w:numId w:val="9"/>
        </w:numPr>
        <w:suppressAutoHyphens/>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Reģistrētajam izsoles dalībniekam reģistrators izsniedz reģistrācijas </w:t>
      </w:r>
      <w:r w:rsidR="006F008E">
        <w:rPr>
          <w:rFonts w:asciiTheme="minorHAnsi" w:hAnsiTheme="minorHAnsi" w:cstheme="minorHAnsi"/>
          <w:bCs/>
          <w:sz w:val="22"/>
          <w:szCs w:val="22"/>
        </w:rPr>
        <w:t xml:space="preserve">apliecību personīgi vai </w:t>
      </w:r>
      <w:proofErr w:type="spellStart"/>
      <w:r w:rsidR="006F008E">
        <w:rPr>
          <w:rFonts w:asciiTheme="minorHAnsi" w:hAnsiTheme="minorHAnsi" w:cstheme="minorHAnsi"/>
          <w:bCs/>
          <w:sz w:val="22"/>
          <w:szCs w:val="22"/>
        </w:rPr>
        <w:t>nosūta</w:t>
      </w:r>
      <w:proofErr w:type="spellEnd"/>
      <w:r w:rsidR="006F008E">
        <w:rPr>
          <w:rFonts w:asciiTheme="minorHAnsi" w:hAnsiTheme="minorHAnsi" w:cstheme="minorHAnsi"/>
          <w:bCs/>
          <w:sz w:val="22"/>
          <w:szCs w:val="22"/>
        </w:rPr>
        <w:t xml:space="preserve"> to uz izsoles dalībnieka norādīto e-pastu.</w:t>
      </w:r>
    </w:p>
    <w:p w14:paraId="4DCCC846" w14:textId="6C7AC4CF"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 xml:space="preserve">Izsoles dalībnieks netiek reģistrēts, ja: </w:t>
      </w:r>
    </w:p>
    <w:p w14:paraId="442C09E9" w14:textId="21EEDE4B" w:rsidR="00201BFD" w:rsidRPr="001E0ABE" w:rsidRDefault="00201BFD" w:rsidP="00470A08">
      <w:pPr>
        <w:numPr>
          <w:ilvl w:val="2"/>
          <w:numId w:val="9"/>
        </w:numPr>
        <w:suppressAutoHyphens/>
        <w:ind w:left="1276" w:hanging="850"/>
        <w:jc w:val="both"/>
        <w:rPr>
          <w:rFonts w:asciiTheme="minorHAnsi" w:hAnsiTheme="minorHAnsi" w:cstheme="minorHAnsi"/>
          <w:bCs/>
          <w:sz w:val="22"/>
          <w:szCs w:val="22"/>
        </w:rPr>
      </w:pPr>
      <w:r w:rsidRPr="001E0ABE">
        <w:rPr>
          <w:rFonts w:asciiTheme="minorHAnsi" w:hAnsiTheme="minorHAnsi" w:cstheme="minorHAnsi"/>
          <w:bCs/>
          <w:sz w:val="22"/>
          <w:szCs w:val="22"/>
        </w:rPr>
        <w:t xml:space="preserve">nav </w:t>
      </w:r>
      <w:r w:rsidR="00B10007">
        <w:rPr>
          <w:rFonts w:asciiTheme="minorHAnsi" w:hAnsiTheme="minorHAnsi" w:cstheme="minorHAnsi"/>
          <w:bCs/>
          <w:sz w:val="22"/>
          <w:szCs w:val="22"/>
        </w:rPr>
        <w:t>izpildījis</w:t>
      </w:r>
      <w:r w:rsidR="00B10007" w:rsidRPr="001E0ABE">
        <w:rPr>
          <w:rFonts w:asciiTheme="minorHAnsi" w:hAnsiTheme="minorHAnsi" w:cstheme="minorHAnsi"/>
          <w:bCs/>
          <w:sz w:val="22"/>
          <w:szCs w:val="22"/>
        </w:rPr>
        <w:t xml:space="preserve"> </w:t>
      </w:r>
      <w:r w:rsidRPr="001E0ABE">
        <w:rPr>
          <w:rFonts w:asciiTheme="minorHAnsi" w:hAnsiTheme="minorHAnsi" w:cstheme="minorHAnsi"/>
          <w:bCs/>
          <w:sz w:val="22"/>
          <w:szCs w:val="22"/>
        </w:rPr>
        <w:t>4.</w:t>
      </w:r>
      <w:r w:rsidR="00C12541" w:rsidRPr="001E0ABE">
        <w:rPr>
          <w:rFonts w:asciiTheme="minorHAnsi" w:hAnsiTheme="minorHAnsi" w:cstheme="minorHAnsi"/>
          <w:bCs/>
          <w:sz w:val="22"/>
          <w:szCs w:val="22"/>
        </w:rPr>
        <w:t>2</w:t>
      </w:r>
      <w:r w:rsidRPr="001E0ABE">
        <w:rPr>
          <w:rFonts w:asciiTheme="minorHAnsi" w:hAnsiTheme="minorHAnsi" w:cstheme="minorHAnsi"/>
          <w:bCs/>
          <w:sz w:val="22"/>
          <w:szCs w:val="22"/>
        </w:rPr>
        <w:t xml:space="preserve">. </w:t>
      </w:r>
      <w:r w:rsidR="00B10007" w:rsidRPr="001E0ABE">
        <w:rPr>
          <w:rFonts w:asciiTheme="minorHAnsi" w:hAnsiTheme="minorHAnsi" w:cstheme="minorHAnsi"/>
          <w:bCs/>
          <w:sz w:val="22"/>
          <w:szCs w:val="22"/>
        </w:rPr>
        <w:t>punkt</w:t>
      </w:r>
      <w:r w:rsidR="00B10007">
        <w:rPr>
          <w:rFonts w:asciiTheme="minorHAnsi" w:hAnsiTheme="minorHAnsi" w:cstheme="minorHAnsi"/>
          <w:bCs/>
          <w:sz w:val="22"/>
          <w:szCs w:val="22"/>
        </w:rPr>
        <w:t>ā</w:t>
      </w:r>
      <w:r w:rsidR="00B10007" w:rsidRPr="001E0ABE">
        <w:rPr>
          <w:rFonts w:asciiTheme="minorHAnsi" w:hAnsiTheme="minorHAnsi" w:cstheme="minorHAnsi"/>
          <w:bCs/>
          <w:sz w:val="22"/>
          <w:szCs w:val="22"/>
        </w:rPr>
        <w:t xml:space="preserve"> </w:t>
      </w:r>
      <w:r w:rsidRPr="001E0ABE">
        <w:rPr>
          <w:rFonts w:asciiTheme="minorHAnsi" w:hAnsiTheme="minorHAnsi" w:cstheme="minorHAnsi"/>
          <w:bCs/>
          <w:sz w:val="22"/>
          <w:szCs w:val="22"/>
        </w:rPr>
        <w:t xml:space="preserve"> noteikt</w:t>
      </w:r>
      <w:r w:rsidR="00B10007">
        <w:rPr>
          <w:rFonts w:asciiTheme="minorHAnsi" w:hAnsiTheme="minorHAnsi" w:cstheme="minorHAnsi"/>
          <w:bCs/>
          <w:sz w:val="22"/>
          <w:szCs w:val="22"/>
        </w:rPr>
        <w:t xml:space="preserve">o </w:t>
      </w:r>
      <w:r w:rsidRPr="001E0ABE">
        <w:rPr>
          <w:rFonts w:asciiTheme="minorHAnsi" w:hAnsiTheme="minorHAnsi" w:cstheme="minorHAnsi"/>
          <w:bCs/>
          <w:sz w:val="22"/>
          <w:szCs w:val="22"/>
        </w:rPr>
        <w:t xml:space="preserve">vai tas neatbilst šo Noteikumu 3.1. punkta prasībām; </w:t>
      </w:r>
    </w:p>
    <w:p w14:paraId="6884F95F" w14:textId="77777777" w:rsidR="00201BFD" w:rsidRPr="001E0ABE" w:rsidRDefault="00201BFD" w:rsidP="00470A08">
      <w:pPr>
        <w:numPr>
          <w:ilvl w:val="2"/>
          <w:numId w:val="9"/>
        </w:numPr>
        <w:suppressAutoHyphens/>
        <w:ind w:left="1276" w:hanging="850"/>
        <w:jc w:val="both"/>
        <w:rPr>
          <w:rFonts w:asciiTheme="minorHAnsi" w:hAnsiTheme="minorHAnsi" w:cstheme="minorHAnsi"/>
          <w:bCs/>
          <w:sz w:val="22"/>
          <w:szCs w:val="22"/>
        </w:rPr>
      </w:pPr>
      <w:r w:rsidRPr="001E0ABE">
        <w:rPr>
          <w:rFonts w:asciiTheme="minorHAnsi" w:hAnsiTheme="minorHAnsi" w:cstheme="minorHAnsi"/>
          <w:bCs/>
          <w:sz w:val="22"/>
          <w:szCs w:val="22"/>
        </w:rPr>
        <w:t>beidzies izsoles reģistrācijas termiņš.</w:t>
      </w:r>
    </w:p>
    <w:p w14:paraId="505FA786" w14:textId="77777777" w:rsidR="00201BFD" w:rsidRPr="001E0ABE" w:rsidRDefault="00201BFD" w:rsidP="000D335F">
      <w:pPr>
        <w:numPr>
          <w:ilvl w:val="1"/>
          <w:numId w:val="9"/>
        </w:numPr>
        <w:suppressAutoHyphens/>
        <w:ind w:left="426" w:hanging="426"/>
        <w:jc w:val="both"/>
        <w:rPr>
          <w:rFonts w:asciiTheme="minorHAnsi" w:hAnsiTheme="minorHAnsi" w:cstheme="minorHAnsi"/>
          <w:bCs/>
          <w:sz w:val="22"/>
          <w:szCs w:val="22"/>
        </w:rPr>
      </w:pPr>
      <w:r w:rsidRPr="001E0ABE">
        <w:rPr>
          <w:rFonts w:asciiTheme="minorHAnsi" w:hAnsiTheme="minorHAnsi" w:cstheme="minorHAnsi"/>
          <w:bCs/>
          <w:sz w:val="22"/>
          <w:szCs w:val="22"/>
        </w:rPr>
        <w:t>Izsoles organizētāja un rīkotāja atbildīgās amatpersonas, kā arī citas personas, kuras saskaņā ar amata pienākumiem vai atsevišķu uzdevumu ir klāt nekustamā īpašuma izsolē (tās organizēšanā, rīkošanā), nedrīkst paši būt pircēji, kā arī pirkt citu uzdevumā.</w:t>
      </w:r>
    </w:p>
    <w:p w14:paraId="54638CCB" w14:textId="77777777" w:rsidR="00DE04A7" w:rsidRPr="001E0ABE" w:rsidRDefault="00DE04A7" w:rsidP="00DE04A7">
      <w:pPr>
        <w:suppressAutoHyphens/>
        <w:jc w:val="both"/>
        <w:rPr>
          <w:rFonts w:asciiTheme="minorHAnsi" w:hAnsiTheme="minorHAnsi" w:cstheme="minorHAnsi"/>
          <w:bCs/>
          <w:sz w:val="22"/>
          <w:szCs w:val="22"/>
        </w:rPr>
      </w:pPr>
    </w:p>
    <w:p w14:paraId="2C4BEF6E" w14:textId="77777777" w:rsidR="00201BFD" w:rsidRPr="001E0ABE" w:rsidRDefault="00201BFD" w:rsidP="0041316A">
      <w:pPr>
        <w:numPr>
          <w:ilvl w:val="0"/>
          <w:numId w:val="9"/>
        </w:numPr>
        <w:suppressAutoHyphens/>
        <w:spacing w:after="240"/>
        <w:ind w:left="0" w:firstLine="0"/>
        <w:jc w:val="center"/>
        <w:rPr>
          <w:rFonts w:asciiTheme="minorHAnsi" w:hAnsiTheme="minorHAnsi" w:cstheme="minorHAnsi"/>
          <w:b/>
          <w:bCs/>
          <w:sz w:val="22"/>
          <w:szCs w:val="22"/>
        </w:rPr>
      </w:pPr>
      <w:r w:rsidRPr="001E0ABE">
        <w:rPr>
          <w:rFonts w:asciiTheme="minorHAnsi" w:hAnsiTheme="minorHAnsi" w:cstheme="minorHAnsi"/>
          <w:b/>
          <w:bCs/>
          <w:sz w:val="22"/>
          <w:szCs w:val="22"/>
        </w:rPr>
        <w:t>Izsoles process</w:t>
      </w:r>
    </w:p>
    <w:p w14:paraId="782D1099" w14:textId="77777777"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Izsolē var piedalīties personas, kuras šajos noteikumos noteiktajā kārtībā atzītas par izsoles dalībniekiem, un kurām izsniegtas izsoles dalībnieka reģistrācijas apliecības.</w:t>
      </w:r>
    </w:p>
    <w:p w14:paraId="73E2A76A" w14:textId="77777777"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Izsole var notikt arī tad, ja reģistrējies un uz izsoli ir ieradies tikai viens dalībnieks.</w:t>
      </w:r>
    </w:p>
    <w:p w14:paraId="112662B1" w14:textId="55A67459" w:rsidR="0032036F" w:rsidRPr="00685F38" w:rsidRDefault="00201BFD" w:rsidP="00685F38">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 xml:space="preserve">Ja noteiktajā laikā ir reģistrējušies </w:t>
      </w:r>
      <w:r w:rsidR="0032036F">
        <w:rPr>
          <w:rFonts w:asciiTheme="minorHAnsi" w:hAnsiTheme="minorHAnsi" w:cstheme="minorHAnsi"/>
          <w:bCs/>
          <w:sz w:val="22"/>
          <w:szCs w:val="22"/>
        </w:rPr>
        <w:t xml:space="preserve">vairāki </w:t>
      </w:r>
      <w:r w:rsidRPr="001E0ABE">
        <w:rPr>
          <w:rFonts w:asciiTheme="minorHAnsi" w:hAnsiTheme="minorHAnsi" w:cstheme="minorHAnsi"/>
          <w:bCs/>
          <w:sz w:val="22"/>
          <w:szCs w:val="22"/>
        </w:rPr>
        <w:t>dalībniek</w:t>
      </w:r>
      <w:r w:rsidR="00D771CC">
        <w:rPr>
          <w:rFonts w:asciiTheme="minorHAnsi" w:hAnsiTheme="minorHAnsi" w:cstheme="minorHAnsi"/>
          <w:bCs/>
          <w:sz w:val="22"/>
          <w:szCs w:val="22"/>
        </w:rPr>
        <w:t>i</w:t>
      </w:r>
      <w:r w:rsidRPr="001E0ABE">
        <w:rPr>
          <w:rFonts w:asciiTheme="minorHAnsi" w:hAnsiTheme="minorHAnsi" w:cstheme="minorHAnsi"/>
          <w:bCs/>
          <w:sz w:val="22"/>
          <w:szCs w:val="22"/>
        </w:rPr>
        <w:t xml:space="preserve">, bet uz izsoli ierodas viens dalībnieks, komisija izsoli var atlikt, bet ne ilgāk kā uz </w:t>
      </w:r>
      <w:r w:rsidR="004E09B5">
        <w:rPr>
          <w:rFonts w:asciiTheme="minorHAnsi" w:hAnsiTheme="minorHAnsi" w:cstheme="minorHAnsi"/>
          <w:bCs/>
          <w:sz w:val="22"/>
          <w:szCs w:val="22"/>
        </w:rPr>
        <w:t>30 minūtēm</w:t>
      </w:r>
      <w:r w:rsidRPr="001E0ABE">
        <w:rPr>
          <w:rFonts w:asciiTheme="minorHAnsi" w:hAnsiTheme="minorHAnsi" w:cstheme="minorHAnsi"/>
          <w:bCs/>
          <w:sz w:val="22"/>
          <w:szCs w:val="22"/>
        </w:rPr>
        <w:t xml:space="preserve">. Ja pēc noteiktā termiņa nav </w:t>
      </w:r>
      <w:r w:rsidR="00D771CC" w:rsidRPr="001E0ABE">
        <w:rPr>
          <w:rFonts w:asciiTheme="minorHAnsi" w:hAnsiTheme="minorHAnsi" w:cstheme="minorHAnsi"/>
          <w:bCs/>
          <w:sz w:val="22"/>
          <w:szCs w:val="22"/>
        </w:rPr>
        <w:t>ierad</w:t>
      </w:r>
      <w:r w:rsidR="00D771CC">
        <w:rPr>
          <w:rFonts w:asciiTheme="minorHAnsi" w:hAnsiTheme="minorHAnsi" w:cstheme="minorHAnsi"/>
          <w:bCs/>
          <w:sz w:val="22"/>
          <w:szCs w:val="22"/>
        </w:rPr>
        <w:t xml:space="preserve">ies </w:t>
      </w:r>
      <w:r w:rsidR="00035311">
        <w:rPr>
          <w:rFonts w:asciiTheme="minorHAnsi" w:hAnsiTheme="minorHAnsi" w:cstheme="minorHAnsi"/>
          <w:bCs/>
          <w:sz w:val="22"/>
          <w:szCs w:val="22"/>
        </w:rPr>
        <w:t>kāds no</w:t>
      </w:r>
      <w:r w:rsidR="00D771CC">
        <w:rPr>
          <w:rFonts w:asciiTheme="minorHAnsi" w:hAnsiTheme="minorHAnsi" w:cstheme="minorHAnsi"/>
          <w:bCs/>
          <w:sz w:val="22"/>
          <w:szCs w:val="22"/>
        </w:rPr>
        <w:t xml:space="preserve"> </w:t>
      </w:r>
      <w:r w:rsidRPr="001E0ABE">
        <w:rPr>
          <w:rFonts w:asciiTheme="minorHAnsi" w:hAnsiTheme="minorHAnsi" w:cstheme="minorHAnsi"/>
          <w:bCs/>
          <w:sz w:val="22"/>
          <w:szCs w:val="22"/>
        </w:rPr>
        <w:t>dalībniek</w:t>
      </w:r>
      <w:r w:rsidR="00281D32">
        <w:rPr>
          <w:rFonts w:asciiTheme="minorHAnsi" w:hAnsiTheme="minorHAnsi" w:cstheme="minorHAnsi"/>
          <w:bCs/>
          <w:sz w:val="22"/>
          <w:szCs w:val="22"/>
        </w:rPr>
        <w:t>iem</w:t>
      </w:r>
      <w:r w:rsidRPr="001E0ABE">
        <w:rPr>
          <w:rFonts w:asciiTheme="minorHAnsi" w:hAnsiTheme="minorHAnsi" w:cstheme="minorHAnsi"/>
          <w:bCs/>
          <w:sz w:val="22"/>
          <w:szCs w:val="22"/>
        </w:rPr>
        <w:t xml:space="preserve">, </w:t>
      </w:r>
      <w:r w:rsidRPr="00280A57">
        <w:rPr>
          <w:rFonts w:asciiTheme="minorHAnsi" w:hAnsiTheme="minorHAnsi" w:cstheme="minorHAnsi"/>
          <w:bCs/>
          <w:sz w:val="22"/>
          <w:szCs w:val="22"/>
        </w:rPr>
        <w:t xml:space="preserve">izsole tiek uzsākta. </w:t>
      </w:r>
    </w:p>
    <w:p w14:paraId="29D9CC36" w14:textId="51F07787" w:rsidR="00201BFD" w:rsidRPr="00280A57" w:rsidRDefault="00201BFD" w:rsidP="00B46332">
      <w:pPr>
        <w:numPr>
          <w:ilvl w:val="1"/>
          <w:numId w:val="9"/>
        </w:numPr>
        <w:suppressAutoHyphens/>
        <w:ind w:left="567" w:hanging="567"/>
        <w:jc w:val="both"/>
        <w:rPr>
          <w:rFonts w:asciiTheme="minorHAnsi" w:hAnsiTheme="minorHAnsi" w:cstheme="minorHAnsi"/>
          <w:bCs/>
          <w:sz w:val="22"/>
          <w:szCs w:val="22"/>
        </w:rPr>
      </w:pPr>
      <w:r w:rsidRPr="00280A57">
        <w:rPr>
          <w:rFonts w:asciiTheme="minorHAnsi" w:hAnsiTheme="minorHAnsi" w:cstheme="minorHAnsi"/>
          <w:bCs/>
          <w:sz w:val="22"/>
          <w:szCs w:val="22"/>
        </w:rPr>
        <w:t>Uzskatāms, ka dalībnieks, kurš nav ieradies uz izsoli, atteicies no dalības izsolē. Dalībniekam, kurš nav ieradies uz izsoli, tiek atmaksāta nodrošinājuma nauda.</w:t>
      </w:r>
    </w:p>
    <w:p w14:paraId="237BF2B5" w14:textId="65188C4F" w:rsidR="00201BFD" w:rsidRPr="002C3418" w:rsidRDefault="00BE3FD4" w:rsidP="002C3418">
      <w:pPr>
        <w:numPr>
          <w:ilvl w:val="1"/>
          <w:numId w:val="9"/>
        </w:numPr>
        <w:suppressAutoHyphens/>
        <w:ind w:left="567" w:hanging="567"/>
        <w:jc w:val="both"/>
        <w:rPr>
          <w:rFonts w:asciiTheme="minorHAnsi" w:hAnsiTheme="minorHAnsi" w:cstheme="minorHAnsi"/>
          <w:bCs/>
          <w:sz w:val="22"/>
          <w:szCs w:val="22"/>
        </w:rPr>
      </w:pPr>
      <w:r>
        <w:rPr>
          <w:rFonts w:asciiTheme="minorHAnsi" w:hAnsiTheme="minorHAnsi" w:cstheme="minorHAnsi"/>
          <w:bCs/>
          <w:sz w:val="22"/>
          <w:szCs w:val="22"/>
        </w:rPr>
        <w:t>Pirms izsoles sākšanas izsoles vadītājs pārliecinās par solītāju ierašanos pēc iepriekš noformētā saraksta, pārbauda reģistrācijas apliecību esamību</w:t>
      </w:r>
      <w:r w:rsidR="00925940">
        <w:rPr>
          <w:rFonts w:asciiTheme="minorHAnsi" w:hAnsiTheme="minorHAnsi" w:cstheme="minorHAnsi"/>
          <w:bCs/>
          <w:sz w:val="22"/>
          <w:szCs w:val="22"/>
        </w:rPr>
        <w:t xml:space="preserve"> un izsniedz viņiem reģistrācijas kartīti, kuras numurs atbilst reģistrācijas apliecības numuram</w:t>
      </w:r>
      <w:r w:rsidR="002C443D">
        <w:rPr>
          <w:rFonts w:asciiTheme="minorHAnsi" w:hAnsiTheme="minorHAnsi" w:cstheme="minorHAnsi"/>
          <w:bCs/>
          <w:sz w:val="22"/>
          <w:szCs w:val="22"/>
        </w:rPr>
        <w:t>. Izsoles dalībnieki paraksta izsoles noteikumus, ar to apliecinot savu piekrišanu tiem.</w:t>
      </w:r>
      <w:r w:rsidR="002C3418" w:rsidRPr="002C3418">
        <w:rPr>
          <w:rFonts w:asciiTheme="minorHAnsi" w:hAnsiTheme="minorHAnsi" w:cstheme="minorHAnsi"/>
          <w:bCs/>
          <w:sz w:val="22"/>
          <w:szCs w:val="22"/>
        </w:rPr>
        <w:t xml:space="preserve"> </w:t>
      </w:r>
      <w:r w:rsidR="002C3418" w:rsidRPr="002C3418">
        <w:rPr>
          <w:rFonts w:asciiTheme="minorHAnsi" w:hAnsiTheme="minorHAnsi" w:cstheme="minorHAnsi"/>
          <w:bCs/>
          <w:i/>
          <w:iCs w:val="0"/>
          <w:sz w:val="22"/>
          <w:szCs w:val="22"/>
        </w:rPr>
        <w:t>Ja izsolē dalībnieku pārstāv persona, kura nav reģistrēta izsoles dalībnieku reģistrācijas lapā, tā iesniedz pilnvaru</w:t>
      </w:r>
      <w:r w:rsidR="002C3418" w:rsidRPr="001E0ABE">
        <w:rPr>
          <w:rFonts w:asciiTheme="minorHAnsi" w:hAnsiTheme="minorHAnsi" w:cstheme="minorHAnsi"/>
          <w:bCs/>
          <w:sz w:val="22"/>
          <w:szCs w:val="22"/>
        </w:rPr>
        <w:t xml:space="preserve">. </w:t>
      </w:r>
    </w:p>
    <w:p w14:paraId="3C587CC9" w14:textId="2BF0FF5D" w:rsidR="002C443D" w:rsidRPr="001E0ABE" w:rsidRDefault="002C443D" w:rsidP="00B46332">
      <w:pPr>
        <w:numPr>
          <w:ilvl w:val="1"/>
          <w:numId w:val="9"/>
        </w:numPr>
        <w:suppressAutoHyphens/>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Ja izsoles dalībnieks nevar </w:t>
      </w:r>
      <w:r w:rsidR="00387537">
        <w:rPr>
          <w:rFonts w:asciiTheme="minorHAnsi" w:hAnsiTheme="minorHAnsi" w:cstheme="minorHAnsi"/>
          <w:bCs/>
          <w:sz w:val="22"/>
          <w:szCs w:val="22"/>
        </w:rPr>
        <w:t>izsoles vadītājam uzrādīt reģistrācijas a</w:t>
      </w:r>
      <w:r w:rsidR="00303320">
        <w:rPr>
          <w:rFonts w:asciiTheme="minorHAnsi" w:hAnsiTheme="minorHAnsi" w:cstheme="minorHAnsi"/>
          <w:bCs/>
          <w:sz w:val="22"/>
          <w:szCs w:val="22"/>
        </w:rPr>
        <w:t>p</w:t>
      </w:r>
      <w:r w:rsidR="00387537">
        <w:rPr>
          <w:rFonts w:asciiTheme="minorHAnsi" w:hAnsiTheme="minorHAnsi" w:cstheme="minorHAnsi"/>
          <w:bCs/>
          <w:sz w:val="22"/>
          <w:szCs w:val="22"/>
        </w:rPr>
        <w:t>liecību un/vai neparaksta izsoles noteikumus, viņš netiek pielaists pie izsoles</w:t>
      </w:r>
      <w:r w:rsidR="00303320">
        <w:rPr>
          <w:rFonts w:asciiTheme="minorHAnsi" w:hAnsiTheme="minorHAnsi" w:cstheme="minorHAnsi"/>
          <w:bCs/>
          <w:sz w:val="22"/>
          <w:szCs w:val="22"/>
        </w:rPr>
        <w:t>.</w:t>
      </w:r>
    </w:p>
    <w:p w14:paraId="6C200E7F" w14:textId="77777777"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lastRenderedPageBreak/>
        <w:t>Komisijas priekšsēdētājs, atklājot izsoli, iepazīstina izsoles dalībniekus ar komisijas sastāvu un pārliecinās par izsoles dalībnieku ierašanos saskaņā ar dalībnieku reģistrācijas sarakstu.</w:t>
      </w:r>
    </w:p>
    <w:p w14:paraId="24D9077D" w14:textId="77777777"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Komisijas priekšsēdētājs īsi raksturo pārdodamo nekustamo, paziņo nosacīto  cenu, kā arī izsoles soli – summu par kādu nosacītā cena tiek paaugstināta ar katru nākamo solījumu.</w:t>
      </w:r>
    </w:p>
    <w:p w14:paraId="350108DF" w14:textId="77777777"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Pēc komisijas priekšsēdētāja ziņojuma sākas solīšanas process. Solīšana sākas no nekustamā īpašuma nosacītās cenas. Izsoles gaita tiek protokolēta. Izsoles protokolā atspoguļo visas komisijas priekšsēdētāja un izsoles dalībnieku darbības izsoles gaitā. Protokolu paraksta visi komisijas locekļi.</w:t>
      </w:r>
    </w:p>
    <w:p w14:paraId="03BE3147" w14:textId="77777777"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Solīšana notiek pa Noteikumos noteikto izsoles soli.</w:t>
      </w:r>
    </w:p>
    <w:p w14:paraId="3275113D" w14:textId="77777777"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 xml:space="preserve">Komisijas priekšsēdētājs nosauc izsolāmās nekustamā īpašuma nosacīto cenu un jautā: „Kas sola vairāk?’’. </w:t>
      </w:r>
    </w:p>
    <w:p w14:paraId="061A4D03" w14:textId="12C1E9BB" w:rsidR="00685F38" w:rsidRDefault="00685F38" w:rsidP="00B46332">
      <w:pPr>
        <w:numPr>
          <w:ilvl w:val="1"/>
          <w:numId w:val="9"/>
        </w:numPr>
        <w:suppressAutoHyphens/>
        <w:ind w:left="567" w:hanging="567"/>
        <w:jc w:val="both"/>
        <w:rPr>
          <w:rFonts w:asciiTheme="minorHAnsi" w:hAnsiTheme="minorHAnsi" w:cstheme="minorHAnsi"/>
          <w:bCs/>
          <w:sz w:val="22"/>
          <w:szCs w:val="22"/>
        </w:rPr>
      </w:pPr>
      <w:r>
        <w:rPr>
          <w:rFonts w:asciiTheme="minorHAnsi" w:hAnsiTheme="minorHAnsi" w:cstheme="minorHAnsi"/>
          <w:bCs/>
          <w:sz w:val="22"/>
          <w:szCs w:val="22"/>
        </w:rPr>
        <w:t>Ja uz izsoli ieradies tikai viens dalībnieks, komisija piedāvā vienīgajam reģistrētajam izsoles dalībniekam pirkt nekustamo īpašumu (</w:t>
      </w:r>
      <w:proofErr w:type="spellStart"/>
      <w:r>
        <w:rPr>
          <w:rFonts w:asciiTheme="minorHAnsi" w:hAnsiTheme="minorHAnsi" w:cstheme="minorHAnsi"/>
          <w:bCs/>
          <w:sz w:val="22"/>
          <w:szCs w:val="22"/>
        </w:rPr>
        <w:t>starpgabalu</w:t>
      </w:r>
      <w:proofErr w:type="spellEnd"/>
      <w:r>
        <w:rPr>
          <w:rFonts w:asciiTheme="minorHAnsi" w:hAnsiTheme="minorHAnsi" w:cstheme="minorHAnsi"/>
          <w:bCs/>
          <w:sz w:val="22"/>
          <w:szCs w:val="22"/>
        </w:rPr>
        <w:t xml:space="preserve">) Gaujas iela 13B, </w:t>
      </w:r>
      <w:r w:rsidR="00CE5B7D">
        <w:rPr>
          <w:rFonts w:asciiTheme="minorHAnsi" w:hAnsiTheme="minorHAnsi" w:cstheme="minorHAnsi"/>
          <w:bCs/>
          <w:sz w:val="22"/>
          <w:szCs w:val="22"/>
        </w:rPr>
        <w:t xml:space="preserve">Jaunpiebalga, Jaunpiebalgas pagast, </w:t>
      </w:r>
      <w:proofErr w:type="spellStart"/>
      <w:r w:rsidR="00CE5B7D">
        <w:rPr>
          <w:rFonts w:asciiTheme="minorHAnsi" w:hAnsiTheme="minorHAnsi" w:cstheme="minorHAnsi"/>
          <w:bCs/>
          <w:sz w:val="22"/>
          <w:szCs w:val="22"/>
        </w:rPr>
        <w:t>Cēsu</w:t>
      </w:r>
      <w:proofErr w:type="spellEnd"/>
      <w:r w:rsidR="00CE5B7D">
        <w:rPr>
          <w:rFonts w:asciiTheme="minorHAnsi" w:hAnsiTheme="minorHAnsi" w:cstheme="minorHAnsi"/>
          <w:bCs/>
          <w:sz w:val="22"/>
          <w:szCs w:val="22"/>
        </w:rPr>
        <w:t xml:space="preserve"> novads, par tā sākumcenu, kas ir paaugstināta par vienu izsoles soli, par k</w:t>
      </w:r>
      <w:r w:rsidR="000B39E4">
        <w:rPr>
          <w:rFonts w:asciiTheme="minorHAnsi" w:hAnsiTheme="minorHAnsi" w:cstheme="minorHAnsi"/>
          <w:bCs/>
          <w:sz w:val="22"/>
          <w:szCs w:val="22"/>
        </w:rPr>
        <w:t>o izdara attiecīgu ierakstu izsoles protokolā un dalībnieks parakstās.</w:t>
      </w:r>
    </w:p>
    <w:p w14:paraId="51A76796" w14:textId="30550969" w:rsidR="00B55D50" w:rsidRPr="00B55D50" w:rsidRDefault="00B55D50" w:rsidP="00B55D50">
      <w:pPr>
        <w:pStyle w:val="Sarakstarindkopa"/>
        <w:numPr>
          <w:ilvl w:val="1"/>
          <w:numId w:val="9"/>
        </w:numPr>
        <w:ind w:left="567" w:hanging="567"/>
        <w:rPr>
          <w:rFonts w:asciiTheme="minorHAnsi" w:hAnsiTheme="minorHAnsi" w:cstheme="minorHAnsi"/>
          <w:bCs/>
          <w:sz w:val="22"/>
          <w:szCs w:val="22"/>
        </w:rPr>
      </w:pPr>
      <w:r w:rsidRPr="00B55D50">
        <w:rPr>
          <w:rFonts w:asciiTheme="minorHAnsi" w:hAnsiTheme="minorHAnsi" w:cstheme="minorHAnsi"/>
          <w:bCs/>
          <w:sz w:val="22"/>
          <w:szCs w:val="22"/>
        </w:rPr>
        <w:t>Ja neviens dalībnieks nav pārsolījis izsoles sākumcenu, izsole ir atzīstama par nenotikušu.</w:t>
      </w:r>
    </w:p>
    <w:p w14:paraId="50231D96" w14:textId="6DFB02CD"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 xml:space="preserve">Izsoles dalībnieki solīšanas procesā paceļ savu solīšanas karti ar numuru. Komisijas priekšsēdētājs paziņo solītāja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numurs un solītā cena tiek ierakstīti protokolā. </w:t>
      </w:r>
    </w:p>
    <w:p w14:paraId="6E32E7D2" w14:textId="77777777"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Katrs dalībnieka solījums ir viņam līdz nekustamā īpašuma tiesību pārejai izsoles uzvarētājam saistošs apliecinājums, ka viņš palielina solīto nekustamā īpašuma cenu par noteikto izsoles soli.</w:t>
      </w:r>
    </w:p>
    <w:p w14:paraId="31F44572" w14:textId="77777777"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Izsoles procesa gaitā, atsakoties no turpmākās solīšanas, katrs nekustamā īpašuma izsoles dalībnieks apstiprina ar parakstu izsoles protokolā savu pēdējo solīto cenu.</w:t>
      </w:r>
    </w:p>
    <w:p w14:paraId="0318FE75" w14:textId="77777777"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Dalībnieks, kas piedāvājis visaugstāko cenu, pēc nosolīšanas nekavējoties uzrāda izsoles komisijai savu solīšanas karti un ar parakstu protokolā apliecina tajā norādītās cenas atbilstību nosolītajai cenai.</w:t>
      </w:r>
    </w:p>
    <w:p w14:paraId="70E69263" w14:textId="6BA9D91C" w:rsidR="00201BFD" w:rsidRPr="001E0ABE" w:rsidRDefault="00201BFD" w:rsidP="00B46332">
      <w:pPr>
        <w:numPr>
          <w:ilvl w:val="1"/>
          <w:numId w:val="9"/>
        </w:numPr>
        <w:suppressAutoHyphens/>
        <w:ind w:left="567" w:hanging="567"/>
        <w:jc w:val="both"/>
        <w:rPr>
          <w:rFonts w:asciiTheme="minorHAnsi" w:hAnsiTheme="minorHAnsi" w:cstheme="minorHAnsi"/>
          <w:bCs/>
          <w:sz w:val="22"/>
          <w:szCs w:val="22"/>
        </w:rPr>
      </w:pPr>
      <w:r w:rsidRPr="001E0ABE">
        <w:rPr>
          <w:rFonts w:asciiTheme="minorHAnsi" w:hAnsiTheme="minorHAnsi" w:cstheme="minorHAnsi"/>
          <w:bCs/>
          <w:sz w:val="22"/>
          <w:szCs w:val="22"/>
        </w:rPr>
        <w:t>Izsoles dalībnieks, kurš nekustamo īpašumu nosolījis, neparakstās protokolā, zaudē tiesības uz paša sniegtajiem cenu paaugstinājumiem un viņam netiek atmaksāta nodrošinājuma nauda. Šajā gadījumā nekustamā īpašuma nosolītājs ir dalībnieks, kurš ir piedāvājis nākošo augstāko cenu.</w:t>
      </w:r>
    </w:p>
    <w:p w14:paraId="495D9B44" w14:textId="24BA20A2" w:rsidR="00871633" w:rsidRDefault="00871633" w:rsidP="00B46332">
      <w:pPr>
        <w:numPr>
          <w:ilvl w:val="1"/>
          <w:numId w:val="9"/>
        </w:numPr>
        <w:suppressAutoHyphens/>
        <w:ind w:left="567" w:hanging="567"/>
        <w:jc w:val="both"/>
        <w:rPr>
          <w:rFonts w:asciiTheme="minorHAnsi" w:hAnsiTheme="minorHAnsi" w:cstheme="minorHAnsi"/>
          <w:bCs/>
          <w:sz w:val="22"/>
          <w:szCs w:val="22"/>
        </w:rPr>
      </w:pPr>
      <w:r>
        <w:rPr>
          <w:rFonts w:asciiTheme="minorHAnsi" w:hAnsiTheme="minorHAnsi" w:cstheme="minorHAnsi"/>
          <w:bCs/>
          <w:sz w:val="22"/>
          <w:szCs w:val="22"/>
        </w:rPr>
        <w:t>Izsoles protokolu paraksta komisijas locekļi un visi izsoles dalībnieki</w:t>
      </w:r>
      <w:r w:rsidR="00021703">
        <w:rPr>
          <w:rFonts w:asciiTheme="minorHAnsi" w:hAnsiTheme="minorHAnsi" w:cstheme="minorHAnsi"/>
          <w:bCs/>
          <w:sz w:val="22"/>
          <w:szCs w:val="22"/>
        </w:rPr>
        <w:t>. Pēc izsoles protokola parakstīšanas izsoles vadītājs pasludina izsoli par slēgtu.</w:t>
      </w:r>
    </w:p>
    <w:p w14:paraId="5BD5F234" w14:textId="77777777" w:rsidR="00201BFD" w:rsidRPr="00B46332" w:rsidRDefault="00201BFD" w:rsidP="00201BFD">
      <w:pPr>
        <w:jc w:val="both"/>
        <w:rPr>
          <w:rFonts w:asciiTheme="minorHAnsi" w:hAnsiTheme="minorHAnsi" w:cstheme="minorHAnsi"/>
          <w:bCs/>
          <w:sz w:val="22"/>
          <w:szCs w:val="22"/>
        </w:rPr>
      </w:pPr>
    </w:p>
    <w:p w14:paraId="39B9A3DC" w14:textId="521F171D" w:rsidR="00201BFD" w:rsidRPr="00B46332" w:rsidRDefault="00C31306" w:rsidP="00DB26E4">
      <w:pPr>
        <w:numPr>
          <w:ilvl w:val="0"/>
          <w:numId w:val="9"/>
        </w:numPr>
        <w:suppressAutoHyphens/>
        <w:spacing w:after="240"/>
        <w:ind w:left="0" w:firstLine="0"/>
        <w:jc w:val="center"/>
        <w:rPr>
          <w:rFonts w:asciiTheme="minorHAnsi" w:hAnsiTheme="minorHAnsi" w:cstheme="minorHAnsi"/>
          <w:b/>
          <w:bCs/>
          <w:sz w:val="22"/>
          <w:szCs w:val="22"/>
        </w:rPr>
      </w:pPr>
      <w:r>
        <w:rPr>
          <w:rFonts w:asciiTheme="minorHAnsi" w:hAnsiTheme="minorHAnsi" w:cstheme="minorHAnsi"/>
          <w:b/>
          <w:bCs/>
          <w:sz w:val="22"/>
          <w:szCs w:val="22"/>
        </w:rPr>
        <w:t>Izsoles rezultātu apstiprinā</w:t>
      </w:r>
      <w:r w:rsidR="00EE4EF3">
        <w:rPr>
          <w:rFonts w:asciiTheme="minorHAnsi" w:hAnsiTheme="minorHAnsi" w:cstheme="minorHAnsi"/>
          <w:b/>
          <w:bCs/>
          <w:sz w:val="22"/>
          <w:szCs w:val="22"/>
        </w:rPr>
        <w:t>šana, s</w:t>
      </w:r>
      <w:r w:rsidR="00201BFD" w:rsidRPr="00B46332">
        <w:rPr>
          <w:rFonts w:asciiTheme="minorHAnsi" w:hAnsiTheme="minorHAnsi" w:cstheme="minorHAnsi"/>
          <w:b/>
          <w:bCs/>
          <w:sz w:val="22"/>
          <w:szCs w:val="22"/>
        </w:rPr>
        <w:t>amaksas kārtība</w:t>
      </w:r>
      <w:r w:rsidR="00EE4EF3">
        <w:rPr>
          <w:rFonts w:asciiTheme="minorHAnsi" w:hAnsiTheme="minorHAnsi" w:cstheme="minorHAnsi"/>
          <w:b/>
          <w:bCs/>
          <w:sz w:val="22"/>
          <w:szCs w:val="22"/>
        </w:rPr>
        <w:t xml:space="preserve"> un pirkuma līguma slēgšana</w:t>
      </w:r>
    </w:p>
    <w:p w14:paraId="29578E72" w14:textId="2C97AB25" w:rsidR="006A013E" w:rsidRPr="006A013E" w:rsidRDefault="006A013E" w:rsidP="006A013E">
      <w:pPr>
        <w:numPr>
          <w:ilvl w:val="1"/>
          <w:numId w:val="9"/>
        </w:numPr>
        <w:suppressAutoHyphens/>
        <w:ind w:left="567" w:hanging="567"/>
        <w:jc w:val="both"/>
        <w:rPr>
          <w:rFonts w:asciiTheme="minorHAnsi" w:hAnsiTheme="minorHAnsi" w:cstheme="minorHAnsi"/>
          <w:bCs/>
          <w:sz w:val="22"/>
          <w:szCs w:val="22"/>
        </w:rPr>
      </w:pPr>
      <w:proofErr w:type="spellStart"/>
      <w:r w:rsidRPr="006A013E">
        <w:rPr>
          <w:rFonts w:asciiTheme="minorHAnsi" w:hAnsiTheme="minorHAnsi" w:cstheme="minorHAnsi"/>
          <w:bCs/>
          <w:sz w:val="22"/>
          <w:szCs w:val="22"/>
        </w:rPr>
        <w:t>Cēsu</w:t>
      </w:r>
      <w:proofErr w:type="spellEnd"/>
      <w:r w:rsidRPr="006A013E">
        <w:rPr>
          <w:rFonts w:asciiTheme="minorHAnsi" w:hAnsiTheme="minorHAnsi" w:cstheme="minorHAnsi"/>
          <w:bCs/>
          <w:sz w:val="22"/>
          <w:szCs w:val="22"/>
        </w:rPr>
        <w:t xml:space="preserve"> novada pašvaldības izpilddirektors piecu darba dienu laikā pēc </w:t>
      </w:r>
      <w:r w:rsidR="00470044">
        <w:rPr>
          <w:rFonts w:asciiTheme="minorHAnsi" w:hAnsiTheme="minorHAnsi" w:cstheme="minorHAnsi"/>
          <w:bCs/>
          <w:sz w:val="22"/>
          <w:szCs w:val="22"/>
        </w:rPr>
        <w:t xml:space="preserve">izsoles protokola </w:t>
      </w:r>
      <w:r w:rsidR="00FF4315">
        <w:rPr>
          <w:rFonts w:asciiTheme="minorHAnsi" w:hAnsiTheme="minorHAnsi" w:cstheme="minorHAnsi"/>
          <w:bCs/>
          <w:sz w:val="22"/>
          <w:szCs w:val="22"/>
        </w:rPr>
        <w:t>sastādīšanas un parakstīšanas</w:t>
      </w:r>
      <w:r w:rsidRPr="006A013E">
        <w:rPr>
          <w:rFonts w:asciiTheme="minorHAnsi" w:hAnsiTheme="minorHAnsi" w:cstheme="minorHAnsi"/>
          <w:bCs/>
          <w:sz w:val="22"/>
          <w:szCs w:val="22"/>
        </w:rPr>
        <w:t xml:space="preserve"> dienas apstiprina izsoles rezultātus.</w:t>
      </w:r>
    </w:p>
    <w:p w14:paraId="1F0077FE" w14:textId="77777777" w:rsidR="006A013E" w:rsidRPr="006A013E" w:rsidRDefault="006A013E" w:rsidP="000C5000">
      <w:pPr>
        <w:numPr>
          <w:ilvl w:val="1"/>
          <w:numId w:val="9"/>
        </w:numPr>
        <w:suppressAutoHyphens/>
        <w:ind w:left="567" w:hanging="567"/>
        <w:jc w:val="both"/>
        <w:rPr>
          <w:rFonts w:asciiTheme="minorHAnsi" w:hAnsiTheme="minorHAnsi" w:cstheme="minorHAnsi"/>
          <w:bCs/>
          <w:sz w:val="22"/>
          <w:szCs w:val="22"/>
        </w:rPr>
      </w:pPr>
      <w:r w:rsidRPr="006A013E">
        <w:rPr>
          <w:rFonts w:asciiTheme="minorHAnsi" w:hAnsiTheme="minorHAnsi" w:cstheme="minorHAnsi"/>
          <w:bCs/>
          <w:sz w:val="22"/>
          <w:szCs w:val="22"/>
        </w:rPr>
        <w:t xml:space="preserve">Izsoles rīkotājs piecu darba dienu laikā izsniedz izsoles uzvarētājam rēķinu pirkuma summas samaksai. </w:t>
      </w:r>
    </w:p>
    <w:p w14:paraId="7008172C" w14:textId="77777777" w:rsidR="006A013E" w:rsidRPr="006A013E" w:rsidRDefault="006A013E" w:rsidP="000C5000">
      <w:pPr>
        <w:numPr>
          <w:ilvl w:val="1"/>
          <w:numId w:val="9"/>
        </w:numPr>
        <w:suppressAutoHyphens/>
        <w:ind w:left="567" w:hanging="567"/>
        <w:jc w:val="both"/>
        <w:rPr>
          <w:rFonts w:asciiTheme="minorHAnsi" w:hAnsiTheme="minorHAnsi" w:cstheme="minorHAnsi"/>
          <w:bCs/>
          <w:sz w:val="22"/>
          <w:szCs w:val="22"/>
        </w:rPr>
      </w:pPr>
      <w:r w:rsidRPr="006A013E">
        <w:rPr>
          <w:rFonts w:asciiTheme="minorHAnsi" w:hAnsiTheme="minorHAnsi" w:cstheme="minorHAnsi"/>
          <w:bCs/>
          <w:sz w:val="22"/>
          <w:szCs w:val="22"/>
        </w:rPr>
        <w:t>Nosolītājam sava piedāvātā augstākā summa, atrēķinot iemaksāto nodrošinājumu, par nosolīto Nekustamo īpašumu jāsamaksā 2 (divu) nedēļu laikā no izsoles dienas.</w:t>
      </w:r>
    </w:p>
    <w:p w14:paraId="154BA391" w14:textId="15CE423D" w:rsidR="00577223" w:rsidRPr="00577223" w:rsidRDefault="00577223" w:rsidP="00E15D70">
      <w:pPr>
        <w:numPr>
          <w:ilvl w:val="1"/>
          <w:numId w:val="9"/>
        </w:numPr>
        <w:suppressAutoHyphens/>
        <w:ind w:left="567" w:hanging="567"/>
        <w:jc w:val="both"/>
        <w:rPr>
          <w:rFonts w:asciiTheme="minorHAnsi" w:hAnsiTheme="minorHAnsi" w:cstheme="minorHAnsi"/>
          <w:bCs/>
          <w:sz w:val="22"/>
          <w:szCs w:val="22"/>
        </w:rPr>
      </w:pPr>
      <w:r w:rsidRPr="00577223">
        <w:rPr>
          <w:rFonts w:asciiTheme="minorHAnsi" w:hAnsiTheme="minorHAnsi" w:cstheme="minorHAnsi"/>
          <w:bCs/>
          <w:sz w:val="22"/>
          <w:szCs w:val="22"/>
        </w:rPr>
        <w:t xml:space="preserve">Izsoles dalībniekiem, kuri nav nosolījuši nekustamo īpašumu, nav ieradušies uz izsoli atmaksā nodrošinājuma naudu 7 (septiņu) darba dienu laikā no izsoles dienas. </w:t>
      </w:r>
    </w:p>
    <w:p w14:paraId="44FB51DD" w14:textId="77777777" w:rsidR="00201BFD" w:rsidRPr="008C102F" w:rsidRDefault="00201BFD" w:rsidP="00B46332">
      <w:pPr>
        <w:numPr>
          <w:ilvl w:val="1"/>
          <w:numId w:val="9"/>
        </w:numPr>
        <w:suppressAutoHyphens/>
        <w:ind w:left="567" w:hanging="567"/>
        <w:jc w:val="both"/>
        <w:rPr>
          <w:rFonts w:asciiTheme="minorHAnsi" w:hAnsiTheme="minorHAnsi" w:cstheme="minorHAnsi"/>
          <w:bCs/>
          <w:sz w:val="22"/>
          <w:szCs w:val="22"/>
        </w:rPr>
      </w:pPr>
      <w:r w:rsidRPr="008C102F">
        <w:rPr>
          <w:rFonts w:asciiTheme="minorHAnsi" w:hAnsiTheme="minorHAnsi" w:cstheme="minorHAnsi"/>
          <w:bCs/>
          <w:sz w:val="22"/>
          <w:szCs w:val="22"/>
        </w:rPr>
        <w:t>Ja nosolītājs Noteikumu 6.1. punktā noteiktajā termiņā nav samaksājis nosolīto summu, komisija pieņem lēmumu par to, ka izsoles uzvarētājs zaudē tiesības uz nosolīto nekustamo īpašumu un atzīst par izsoles uzvarētāju izsoles dalībnieku, kurš nosolījis nākamo augstāko cenu (pārsolītais pircējs). Šajā gadījumā izsoles uzvarētājs zaudē nodrošinājuma naudu. Komisija piedāvā pirkt nekustamo īpašumu pārsolītajam pircējam par viņa nosolīto augstāko cenu (nākamā augstākā cena).</w:t>
      </w:r>
    </w:p>
    <w:p w14:paraId="7880766E" w14:textId="6D98FDEC" w:rsidR="00201BFD" w:rsidRPr="008C102F" w:rsidRDefault="00201BFD" w:rsidP="00B46332">
      <w:pPr>
        <w:numPr>
          <w:ilvl w:val="1"/>
          <w:numId w:val="9"/>
        </w:numPr>
        <w:suppressAutoHyphens/>
        <w:ind w:left="567" w:hanging="567"/>
        <w:jc w:val="both"/>
        <w:rPr>
          <w:rFonts w:asciiTheme="minorHAnsi" w:hAnsiTheme="minorHAnsi" w:cstheme="minorHAnsi"/>
          <w:bCs/>
          <w:sz w:val="22"/>
          <w:szCs w:val="22"/>
        </w:rPr>
      </w:pPr>
      <w:r w:rsidRPr="008C102F">
        <w:rPr>
          <w:rFonts w:asciiTheme="minorHAnsi" w:hAnsiTheme="minorHAnsi" w:cstheme="minorHAnsi"/>
          <w:bCs/>
          <w:sz w:val="22"/>
          <w:szCs w:val="22"/>
        </w:rPr>
        <w:t xml:space="preserve">Pārsolītajam pircējam ir </w:t>
      </w:r>
      <w:r w:rsidRPr="00B46332">
        <w:rPr>
          <w:rFonts w:asciiTheme="minorHAnsi" w:hAnsiTheme="minorHAnsi" w:cstheme="minorHAnsi"/>
          <w:bCs/>
          <w:sz w:val="22"/>
          <w:szCs w:val="22"/>
        </w:rPr>
        <w:t xml:space="preserve">tiesības </w:t>
      </w:r>
      <w:r w:rsidR="00B10007" w:rsidRPr="00B46332">
        <w:rPr>
          <w:rFonts w:asciiTheme="minorHAnsi" w:hAnsiTheme="minorHAnsi" w:cstheme="minorHAnsi"/>
          <w:bCs/>
          <w:sz w:val="22"/>
          <w:szCs w:val="22"/>
        </w:rPr>
        <w:t>2(divu) nedēļu laikā no paziņojuma saņemšanas dienas paziņot izsoles rīkotājam par nekustamā īpašuma pirkšanu par paša nosolīto augstāko cenu</w:t>
      </w:r>
      <w:r w:rsidR="00D73A1C" w:rsidRPr="008C102F">
        <w:rPr>
          <w:rFonts w:asciiTheme="minorHAnsi" w:hAnsiTheme="minorHAnsi" w:cstheme="minorHAnsi"/>
          <w:bCs/>
          <w:sz w:val="22"/>
          <w:szCs w:val="22"/>
        </w:rPr>
        <w:t>.</w:t>
      </w:r>
    </w:p>
    <w:p w14:paraId="734C506B" w14:textId="381A2A96" w:rsidR="00201BFD" w:rsidRPr="008C102F" w:rsidRDefault="00201BFD" w:rsidP="00B46332">
      <w:pPr>
        <w:numPr>
          <w:ilvl w:val="1"/>
          <w:numId w:val="9"/>
        </w:numPr>
        <w:suppressAutoHyphens/>
        <w:ind w:left="567" w:hanging="567"/>
        <w:jc w:val="both"/>
        <w:rPr>
          <w:rFonts w:asciiTheme="minorHAnsi" w:hAnsiTheme="minorHAnsi" w:cstheme="minorHAnsi"/>
          <w:bCs/>
          <w:sz w:val="22"/>
          <w:szCs w:val="22"/>
        </w:rPr>
      </w:pPr>
      <w:r w:rsidRPr="008C102F">
        <w:rPr>
          <w:rFonts w:asciiTheme="minorHAnsi" w:hAnsiTheme="minorHAnsi" w:cstheme="minorHAnsi"/>
          <w:bCs/>
          <w:sz w:val="22"/>
          <w:szCs w:val="22"/>
        </w:rPr>
        <w:t xml:space="preserve">Ja pārsolītais pircējs nesniedz atbildi noteiktajā termiņā, tiek uzskatīts, ka viņš ir noraidījis komisijas piedāvājumu. </w:t>
      </w:r>
    </w:p>
    <w:p w14:paraId="51B61FD1" w14:textId="21522F69" w:rsidR="00201BFD" w:rsidRPr="008C102F" w:rsidRDefault="00201BFD" w:rsidP="00B46332">
      <w:pPr>
        <w:numPr>
          <w:ilvl w:val="1"/>
          <w:numId w:val="9"/>
        </w:numPr>
        <w:suppressAutoHyphens/>
        <w:ind w:left="567" w:hanging="567"/>
        <w:jc w:val="both"/>
        <w:rPr>
          <w:rFonts w:asciiTheme="minorHAnsi" w:hAnsiTheme="minorHAnsi" w:cstheme="minorHAnsi"/>
          <w:bCs/>
          <w:sz w:val="22"/>
          <w:szCs w:val="22"/>
        </w:rPr>
      </w:pPr>
      <w:r w:rsidRPr="008C102F">
        <w:rPr>
          <w:rFonts w:asciiTheme="minorHAnsi" w:hAnsiTheme="minorHAnsi" w:cstheme="minorHAnsi"/>
          <w:bCs/>
          <w:sz w:val="22"/>
          <w:szCs w:val="22"/>
        </w:rPr>
        <w:t xml:space="preserve">Ja pārsolītais pircējs piekrīt komisijas piedāvājumam, nosolītā summa jāsamaksā </w:t>
      </w:r>
      <w:r w:rsidR="00D73A1C" w:rsidRPr="008C102F">
        <w:rPr>
          <w:rFonts w:asciiTheme="minorHAnsi" w:hAnsiTheme="minorHAnsi" w:cstheme="minorHAnsi"/>
          <w:bCs/>
          <w:sz w:val="22"/>
          <w:szCs w:val="22"/>
        </w:rPr>
        <w:t>2 (divu) nedēļu laikā no rēķina saņemšanas brīža</w:t>
      </w:r>
      <w:r w:rsidR="007A6E01" w:rsidRPr="008C102F">
        <w:rPr>
          <w:rFonts w:asciiTheme="minorHAnsi" w:hAnsiTheme="minorHAnsi" w:cstheme="minorHAnsi"/>
          <w:bCs/>
          <w:sz w:val="22"/>
          <w:szCs w:val="22"/>
        </w:rPr>
        <w:t>.</w:t>
      </w:r>
      <w:r w:rsidRPr="008C102F">
        <w:rPr>
          <w:rFonts w:asciiTheme="minorHAnsi" w:hAnsiTheme="minorHAnsi" w:cstheme="minorHAnsi"/>
          <w:bCs/>
          <w:sz w:val="22"/>
          <w:szCs w:val="22"/>
        </w:rPr>
        <w:t xml:space="preserve"> </w:t>
      </w:r>
    </w:p>
    <w:p w14:paraId="52EF7402" w14:textId="02F2A7F1" w:rsidR="00201BFD" w:rsidRDefault="00201BFD" w:rsidP="00B46332">
      <w:pPr>
        <w:numPr>
          <w:ilvl w:val="1"/>
          <w:numId w:val="9"/>
        </w:numPr>
        <w:suppressAutoHyphens/>
        <w:ind w:left="567" w:hanging="567"/>
        <w:jc w:val="both"/>
        <w:rPr>
          <w:rFonts w:asciiTheme="minorHAnsi" w:hAnsiTheme="minorHAnsi" w:cstheme="minorHAnsi"/>
          <w:sz w:val="22"/>
          <w:szCs w:val="22"/>
        </w:rPr>
      </w:pPr>
      <w:r w:rsidRPr="008C102F">
        <w:rPr>
          <w:rFonts w:asciiTheme="minorHAnsi" w:hAnsiTheme="minorHAnsi" w:cstheme="minorHAnsi"/>
          <w:sz w:val="22"/>
          <w:szCs w:val="22"/>
        </w:rPr>
        <w:lastRenderedPageBreak/>
        <w:t xml:space="preserve">Ja Izsoles uzvarētājs (pircējs) Izsoles noteikumu minētajos termiņos </w:t>
      </w:r>
      <w:r w:rsidR="007A6E01" w:rsidRPr="008C102F">
        <w:rPr>
          <w:rFonts w:asciiTheme="minorHAnsi" w:hAnsiTheme="minorHAnsi" w:cstheme="minorHAnsi"/>
          <w:sz w:val="22"/>
          <w:szCs w:val="22"/>
        </w:rPr>
        <w:t xml:space="preserve">nokavējis noteikto samaksas termiņu, tas zaudē iesniegto nodrošinājumu un nodrošinājums netiek </w:t>
      </w:r>
      <w:r w:rsidRPr="008C102F">
        <w:rPr>
          <w:rFonts w:asciiTheme="minorHAnsi" w:hAnsiTheme="minorHAnsi" w:cstheme="minorHAnsi"/>
          <w:sz w:val="22"/>
          <w:szCs w:val="22"/>
        </w:rPr>
        <w:t>atmaksāt</w:t>
      </w:r>
      <w:r w:rsidR="007A6E01" w:rsidRPr="008C102F">
        <w:rPr>
          <w:rFonts w:asciiTheme="minorHAnsi" w:hAnsiTheme="minorHAnsi" w:cstheme="minorHAnsi"/>
          <w:sz w:val="22"/>
          <w:szCs w:val="22"/>
        </w:rPr>
        <w:t>s.</w:t>
      </w:r>
      <w:r w:rsidRPr="008C102F">
        <w:rPr>
          <w:rFonts w:asciiTheme="minorHAnsi" w:hAnsiTheme="minorHAnsi" w:cstheme="minorHAnsi"/>
          <w:sz w:val="22"/>
          <w:szCs w:val="22"/>
        </w:rPr>
        <w:t xml:space="preserve"> </w:t>
      </w:r>
    </w:p>
    <w:p w14:paraId="143FBE36" w14:textId="6E940986" w:rsidR="00177D56" w:rsidRPr="00177D56" w:rsidRDefault="00EE4EF3" w:rsidP="00177D56">
      <w:pPr>
        <w:pStyle w:val="Sarakstarindkopa"/>
        <w:numPr>
          <w:ilvl w:val="1"/>
          <w:numId w:val="9"/>
        </w:numPr>
        <w:ind w:left="567" w:hanging="567"/>
        <w:rPr>
          <w:rFonts w:asciiTheme="minorHAnsi" w:hAnsiTheme="minorHAnsi" w:cstheme="minorHAnsi"/>
          <w:sz w:val="22"/>
          <w:szCs w:val="22"/>
        </w:rPr>
      </w:pPr>
      <w:r w:rsidRPr="00EE4EF3">
        <w:rPr>
          <w:rFonts w:asciiTheme="minorHAnsi" w:hAnsiTheme="minorHAnsi" w:cstheme="minorHAnsi"/>
          <w:sz w:val="22"/>
          <w:szCs w:val="22"/>
        </w:rPr>
        <w:t xml:space="preserve">Nekustamā īpašuma nosolītājs pirkuma līgumu paraksta ne vēlāk kā 30 (trīsdesmit) dienu laikā pēc izsoles rezultātu apstiprināšanas. </w:t>
      </w:r>
    </w:p>
    <w:p w14:paraId="47425DD2" w14:textId="77777777" w:rsidR="00201BFD" w:rsidRPr="00B46332" w:rsidRDefault="00201BFD" w:rsidP="00201BFD">
      <w:pPr>
        <w:jc w:val="both"/>
        <w:rPr>
          <w:rFonts w:asciiTheme="minorHAnsi" w:hAnsiTheme="minorHAnsi" w:cstheme="minorHAnsi"/>
          <w:bCs/>
          <w:sz w:val="22"/>
          <w:szCs w:val="22"/>
        </w:rPr>
      </w:pPr>
    </w:p>
    <w:p w14:paraId="58162D1C" w14:textId="77777777" w:rsidR="00201BFD" w:rsidRPr="008C102F" w:rsidRDefault="00201BFD" w:rsidP="00CA472F">
      <w:pPr>
        <w:numPr>
          <w:ilvl w:val="0"/>
          <w:numId w:val="9"/>
        </w:numPr>
        <w:suppressAutoHyphens/>
        <w:spacing w:after="240"/>
        <w:ind w:left="0" w:firstLine="0"/>
        <w:jc w:val="center"/>
        <w:rPr>
          <w:rFonts w:asciiTheme="minorHAnsi" w:hAnsiTheme="minorHAnsi" w:cstheme="minorHAnsi"/>
          <w:b/>
          <w:bCs/>
          <w:sz w:val="22"/>
          <w:szCs w:val="22"/>
        </w:rPr>
      </w:pPr>
      <w:r w:rsidRPr="008C102F">
        <w:rPr>
          <w:rFonts w:asciiTheme="minorHAnsi" w:hAnsiTheme="minorHAnsi" w:cstheme="minorHAnsi"/>
          <w:b/>
          <w:bCs/>
          <w:sz w:val="22"/>
          <w:szCs w:val="22"/>
        </w:rPr>
        <w:t>Nenotikusi izsole</w:t>
      </w:r>
    </w:p>
    <w:p w14:paraId="65CD739F" w14:textId="77777777" w:rsidR="00201BFD" w:rsidRPr="008C102F" w:rsidRDefault="00201BFD" w:rsidP="00CA472F">
      <w:pPr>
        <w:numPr>
          <w:ilvl w:val="1"/>
          <w:numId w:val="9"/>
        </w:numPr>
        <w:suppressAutoHyphens/>
        <w:ind w:left="567" w:hanging="567"/>
        <w:jc w:val="both"/>
        <w:rPr>
          <w:rFonts w:asciiTheme="minorHAnsi" w:hAnsiTheme="minorHAnsi" w:cstheme="minorHAnsi"/>
          <w:bCs/>
          <w:sz w:val="22"/>
          <w:szCs w:val="22"/>
        </w:rPr>
      </w:pPr>
      <w:r w:rsidRPr="008C102F">
        <w:rPr>
          <w:rFonts w:asciiTheme="minorHAnsi" w:hAnsiTheme="minorHAnsi" w:cstheme="minorHAnsi"/>
          <w:bCs/>
          <w:sz w:val="22"/>
          <w:szCs w:val="22"/>
        </w:rPr>
        <w:t xml:space="preserve">Izsole atzīstama par nenotikušu, ja: </w:t>
      </w:r>
    </w:p>
    <w:p w14:paraId="15D97C8C" w14:textId="44DB726F" w:rsidR="00201BFD" w:rsidRPr="008C102F" w:rsidRDefault="00201BFD" w:rsidP="00CA472F">
      <w:pPr>
        <w:numPr>
          <w:ilvl w:val="2"/>
          <w:numId w:val="9"/>
        </w:numPr>
        <w:suppressAutoHyphens/>
        <w:ind w:left="567" w:firstLine="0"/>
        <w:jc w:val="both"/>
        <w:rPr>
          <w:rFonts w:asciiTheme="minorHAnsi" w:hAnsiTheme="minorHAnsi" w:cstheme="minorHAnsi"/>
          <w:bCs/>
          <w:sz w:val="22"/>
          <w:szCs w:val="22"/>
        </w:rPr>
      </w:pPr>
      <w:r w:rsidRPr="008C102F">
        <w:rPr>
          <w:rFonts w:asciiTheme="minorHAnsi" w:hAnsiTheme="minorHAnsi" w:cstheme="minorHAnsi"/>
          <w:bCs/>
          <w:sz w:val="22"/>
          <w:szCs w:val="22"/>
        </w:rPr>
        <w:t>noteiktajā laikā neviens dalībnieks nav reģistrējies</w:t>
      </w:r>
      <w:r w:rsidR="007A6E01" w:rsidRPr="008C102F">
        <w:rPr>
          <w:rFonts w:asciiTheme="minorHAnsi" w:hAnsiTheme="minorHAnsi" w:cstheme="minorHAnsi"/>
          <w:bCs/>
          <w:sz w:val="22"/>
          <w:szCs w:val="22"/>
        </w:rPr>
        <w:t>,</w:t>
      </w:r>
      <w:r w:rsidRPr="008C102F">
        <w:rPr>
          <w:rFonts w:asciiTheme="minorHAnsi" w:hAnsiTheme="minorHAnsi" w:cstheme="minorHAnsi"/>
          <w:bCs/>
          <w:sz w:val="22"/>
          <w:szCs w:val="22"/>
        </w:rPr>
        <w:t xml:space="preserve"> vai ir reģistrējušies vairāk par vienu dalībnieku, bet uz izsoli neviens neierodas; </w:t>
      </w:r>
    </w:p>
    <w:p w14:paraId="538BBBE8" w14:textId="69E63F8C" w:rsidR="00201BFD" w:rsidRPr="008C102F" w:rsidRDefault="00201BFD" w:rsidP="00CA472F">
      <w:pPr>
        <w:numPr>
          <w:ilvl w:val="2"/>
          <w:numId w:val="9"/>
        </w:numPr>
        <w:suppressAutoHyphens/>
        <w:ind w:left="567" w:firstLine="0"/>
        <w:jc w:val="both"/>
        <w:rPr>
          <w:rFonts w:asciiTheme="minorHAnsi" w:hAnsiTheme="minorHAnsi" w:cstheme="minorHAnsi"/>
          <w:bCs/>
          <w:sz w:val="22"/>
          <w:szCs w:val="22"/>
        </w:rPr>
      </w:pPr>
      <w:r w:rsidRPr="008C102F">
        <w:rPr>
          <w:rFonts w:asciiTheme="minorHAnsi" w:hAnsiTheme="minorHAnsi" w:cstheme="minorHAnsi"/>
          <w:bCs/>
          <w:sz w:val="22"/>
          <w:szCs w:val="22"/>
        </w:rPr>
        <w:t>neviens izsoles dalībnieks nav pārsolījis izsoles sākumcenu</w:t>
      </w:r>
      <w:r w:rsidR="007A6E01" w:rsidRPr="008C102F">
        <w:rPr>
          <w:rFonts w:asciiTheme="minorHAnsi" w:hAnsiTheme="minorHAnsi" w:cstheme="minorHAnsi"/>
          <w:bCs/>
          <w:sz w:val="22"/>
          <w:szCs w:val="22"/>
        </w:rPr>
        <w:t>,</w:t>
      </w:r>
      <w:r w:rsidRPr="008C102F">
        <w:rPr>
          <w:rFonts w:asciiTheme="minorHAnsi" w:hAnsiTheme="minorHAnsi" w:cstheme="minorHAnsi"/>
          <w:bCs/>
          <w:sz w:val="22"/>
          <w:szCs w:val="22"/>
        </w:rPr>
        <w:t xml:space="preserve"> vai nosolītājs nav samaksājis nosolīto cenu.</w:t>
      </w:r>
    </w:p>
    <w:p w14:paraId="6C302FD8" w14:textId="5CCC3837" w:rsidR="00201BFD" w:rsidRPr="006354E0" w:rsidRDefault="00201BFD" w:rsidP="00B46332">
      <w:pPr>
        <w:numPr>
          <w:ilvl w:val="1"/>
          <w:numId w:val="9"/>
        </w:numPr>
        <w:suppressAutoHyphens/>
        <w:ind w:left="567" w:hanging="567"/>
        <w:jc w:val="both"/>
        <w:rPr>
          <w:rFonts w:asciiTheme="minorHAnsi" w:hAnsiTheme="minorHAnsi" w:cstheme="minorHAnsi"/>
          <w:bCs/>
          <w:sz w:val="22"/>
          <w:szCs w:val="22"/>
        </w:rPr>
      </w:pPr>
      <w:r w:rsidRPr="008C102F">
        <w:rPr>
          <w:rFonts w:asciiTheme="minorHAnsi" w:hAnsiTheme="minorHAnsi" w:cstheme="minorHAnsi"/>
          <w:bCs/>
          <w:sz w:val="22"/>
          <w:szCs w:val="22"/>
        </w:rPr>
        <w:t xml:space="preserve">Gadījumā, ja izsole atzīstama par nenotikušu, </w:t>
      </w:r>
      <w:proofErr w:type="spellStart"/>
      <w:r w:rsidRPr="008C102F">
        <w:rPr>
          <w:rFonts w:asciiTheme="minorHAnsi" w:hAnsiTheme="minorHAnsi" w:cstheme="minorHAnsi"/>
          <w:bCs/>
          <w:sz w:val="22"/>
          <w:szCs w:val="22"/>
        </w:rPr>
        <w:t>Cēsu</w:t>
      </w:r>
      <w:proofErr w:type="spellEnd"/>
      <w:r w:rsidRPr="008C102F">
        <w:rPr>
          <w:rFonts w:asciiTheme="minorHAnsi" w:hAnsiTheme="minorHAnsi" w:cstheme="minorHAnsi"/>
          <w:bCs/>
          <w:sz w:val="22"/>
          <w:szCs w:val="22"/>
        </w:rPr>
        <w:t xml:space="preserve"> novada dome izlemj par citu nekustamā īpašuma atsavināšanas veidu.</w:t>
      </w:r>
    </w:p>
    <w:p w14:paraId="0FA85E45" w14:textId="77777777" w:rsidR="00201BFD" w:rsidRPr="008C102F" w:rsidRDefault="00201BFD" w:rsidP="00201BFD">
      <w:pPr>
        <w:suppressAutoHyphens/>
        <w:jc w:val="both"/>
        <w:rPr>
          <w:rFonts w:asciiTheme="minorHAnsi" w:hAnsiTheme="minorHAnsi" w:cstheme="minorHAnsi"/>
          <w:bCs/>
          <w:sz w:val="22"/>
          <w:szCs w:val="22"/>
        </w:rPr>
      </w:pPr>
    </w:p>
    <w:p w14:paraId="493526A7" w14:textId="77777777" w:rsidR="00201BFD" w:rsidRPr="008C102F" w:rsidRDefault="00201BFD" w:rsidP="006B5E61">
      <w:pPr>
        <w:numPr>
          <w:ilvl w:val="0"/>
          <w:numId w:val="9"/>
        </w:numPr>
        <w:suppressAutoHyphens/>
        <w:spacing w:after="240"/>
        <w:ind w:left="0" w:firstLine="0"/>
        <w:jc w:val="center"/>
        <w:rPr>
          <w:rFonts w:asciiTheme="minorHAnsi" w:hAnsiTheme="minorHAnsi" w:cstheme="minorHAnsi"/>
          <w:b/>
          <w:bCs/>
          <w:sz w:val="22"/>
          <w:szCs w:val="22"/>
        </w:rPr>
      </w:pPr>
      <w:r w:rsidRPr="008C102F">
        <w:rPr>
          <w:rFonts w:asciiTheme="minorHAnsi" w:hAnsiTheme="minorHAnsi" w:cstheme="minorHAnsi"/>
          <w:b/>
          <w:bCs/>
          <w:sz w:val="22"/>
          <w:szCs w:val="22"/>
        </w:rPr>
        <w:t>Komisijas lēmuma pārsūdzēšana</w:t>
      </w:r>
    </w:p>
    <w:p w14:paraId="255B6B8D" w14:textId="0C6A6531" w:rsidR="00201BFD" w:rsidRPr="00936A31" w:rsidRDefault="00BC6CD1" w:rsidP="00BC6CD1">
      <w:pPr>
        <w:pStyle w:val="Pamatteksts2"/>
        <w:numPr>
          <w:ilvl w:val="1"/>
          <w:numId w:val="9"/>
        </w:numPr>
        <w:spacing w:after="0" w:line="240" w:lineRule="auto"/>
        <w:ind w:left="567" w:hanging="567"/>
        <w:jc w:val="both"/>
        <w:rPr>
          <w:rFonts w:asciiTheme="minorHAnsi" w:hAnsiTheme="minorHAnsi" w:cstheme="minorHAnsi"/>
          <w:sz w:val="22"/>
          <w:szCs w:val="22"/>
        </w:rPr>
      </w:pPr>
      <w:r w:rsidRPr="00BC6CD1">
        <w:rPr>
          <w:rFonts w:asciiTheme="minorHAnsi" w:hAnsiTheme="minorHAnsi" w:cstheme="minorHAnsi"/>
          <w:bCs/>
          <w:sz w:val="22"/>
          <w:szCs w:val="22"/>
        </w:rPr>
        <w:t xml:space="preserve">Izsoles dalībnieki var iesniegt sūdzību par izsoles rīkotāja darbībām </w:t>
      </w:r>
      <w:proofErr w:type="spellStart"/>
      <w:r w:rsidRPr="00BC6CD1">
        <w:rPr>
          <w:rFonts w:asciiTheme="minorHAnsi" w:hAnsiTheme="minorHAnsi" w:cstheme="minorHAnsi"/>
          <w:bCs/>
          <w:sz w:val="22"/>
          <w:szCs w:val="22"/>
        </w:rPr>
        <w:t>Cēsu</w:t>
      </w:r>
      <w:proofErr w:type="spellEnd"/>
      <w:r w:rsidRPr="00BC6CD1">
        <w:rPr>
          <w:rFonts w:asciiTheme="minorHAnsi" w:hAnsiTheme="minorHAnsi" w:cstheme="minorHAnsi"/>
          <w:bCs/>
          <w:sz w:val="22"/>
          <w:szCs w:val="22"/>
        </w:rPr>
        <w:t xml:space="preserve"> novada domē 7 (septiņu) dienu laikā pēc tam, kad izpilddirektors ir apstiprinājis izsoles rezultātus.</w:t>
      </w:r>
    </w:p>
    <w:p w14:paraId="295D6364" w14:textId="0F49BED6" w:rsidR="00F54BBE" w:rsidRDefault="00F86E61" w:rsidP="00F86E61">
      <w:pPr>
        <w:pStyle w:val="Sarakstarindkopa"/>
        <w:numPr>
          <w:ilvl w:val="0"/>
          <w:numId w:val="9"/>
        </w:numPr>
        <w:spacing w:before="240" w:after="240"/>
        <w:jc w:val="center"/>
        <w:rPr>
          <w:rFonts w:asciiTheme="minorHAnsi" w:hAnsiTheme="minorHAnsi" w:cstheme="minorHAnsi"/>
          <w:b/>
          <w:bCs/>
          <w:sz w:val="22"/>
          <w:szCs w:val="22"/>
        </w:rPr>
      </w:pPr>
      <w:r>
        <w:rPr>
          <w:rFonts w:asciiTheme="minorHAnsi" w:hAnsiTheme="minorHAnsi" w:cstheme="minorHAnsi"/>
          <w:b/>
          <w:bCs/>
          <w:sz w:val="22"/>
          <w:szCs w:val="22"/>
        </w:rPr>
        <w:t>Personas datu aizsardzība</w:t>
      </w:r>
    </w:p>
    <w:p w14:paraId="678AC490" w14:textId="77777777" w:rsidR="00E804CF" w:rsidRDefault="008951E3" w:rsidP="00E804CF">
      <w:pPr>
        <w:pStyle w:val="Paraststmeklis"/>
        <w:numPr>
          <w:ilvl w:val="1"/>
          <w:numId w:val="9"/>
        </w:numPr>
        <w:ind w:left="567" w:hanging="567"/>
        <w:jc w:val="both"/>
        <w:rPr>
          <w:rFonts w:asciiTheme="minorHAnsi" w:hAnsiTheme="minorHAnsi" w:cstheme="minorHAnsi"/>
          <w:color w:val="000000"/>
          <w:sz w:val="22"/>
          <w:szCs w:val="22"/>
        </w:rPr>
      </w:pPr>
      <w:r w:rsidRPr="008951E3">
        <w:rPr>
          <w:rFonts w:asciiTheme="minorHAnsi" w:hAnsiTheme="minorHAnsi" w:cstheme="minorHAnsi"/>
          <w:color w:val="000000"/>
          <w:sz w:val="22"/>
          <w:szCs w:val="22"/>
        </w:rPr>
        <w:t xml:space="preserve">Datu pārzinis ir </w:t>
      </w:r>
      <w:proofErr w:type="spellStart"/>
      <w:r>
        <w:rPr>
          <w:rFonts w:asciiTheme="minorHAnsi" w:hAnsiTheme="minorHAnsi" w:cstheme="minorHAnsi"/>
          <w:color w:val="000000"/>
          <w:sz w:val="22"/>
          <w:szCs w:val="22"/>
        </w:rPr>
        <w:t>Cēsu</w:t>
      </w:r>
      <w:proofErr w:type="spellEnd"/>
      <w:r w:rsidRPr="008951E3">
        <w:rPr>
          <w:rFonts w:asciiTheme="minorHAnsi" w:hAnsiTheme="minorHAnsi" w:cstheme="minorHAnsi"/>
          <w:color w:val="000000"/>
          <w:sz w:val="22"/>
          <w:szCs w:val="22"/>
        </w:rPr>
        <w:t xml:space="preserve"> novada pašvaldība, reģistrācijas Nr.900000</w:t>
      </w:r>
      <w:r w:rsidR="00E53996">
        <w:rPr>
          <w:rFonts w:asciiTheme="minorHAnsi" w:hAnsiTheme="minorHAnsi" w:cstheme="minorHAnsi"/>
          <w:color w:val="000000"/>
          <w:sz w:val="22"/>
          <w:szCs w:val="22"/>
        </w:rPr>
        <w:t>31048</w:t>
      </w:r>
      <w:r w:rsidRPr="008951E3">
        <w:rPr>
          <w:rFonts w:asciiTheme="minorHAnsi" w:hAnsiTheme="minorHAnsi" w:cstheme="minorHAnsi"/>
          <w:color w:val="000000"/>
          <w:sz w:val="22"/>
          <w:szCs w:val="22"/>
        </w:rPr>
        <w:t xml:space="preserve">, juridiskā adrese: </w:t>
      </w:r>
      <w:r w:rsidR="00E53996">
        <w:rPr>
          <w:rFonts w:asciiTheme="minorHAnsi" w:hAnsiTheme="minorHAnsi" w:cstheme="minorHAnsi"/>
          <w:color w:val="000000"/>
          <w:sz w:val="22"/>
          <w:szCs w:val="22"/>
        </w:rPr>
        <w:t>Raunas iela 4</w:t>
      </w:r>
      <w:r w:rsidRPr="008951E3">
        <w:rPr>
          <w:rFonts w:asciiTheme="minorHAnsi" w:hAnsiTheme="minorHAnsi" w:cstheme="minorHAnsi"/>
          <w:color w:val="000000"/>
          <w:sz w:val="22"/>
          <w:szCs w:val="22"/>
        </w:rPr>
        <w:t xml:space="preserve">, </w:t>
      </w:r>
      <w:r w:rsidR="00E53996">
        <w:rPr>
          <w:rFonts w:asciiTheme="minorHAnsi" w:hAnsiTheme="minorHAnsi" w:cstheme="minorHAnsi"/>
          <w:color w:val="000000"/>
          <w:sz w:val="22"/>
          <w:szCs w:val="22"/>
        </w:rPr>
        <w:t xml:space="preserve">Cēsis, </w:t>
      </w:r>
      <w:proofErr w:type="spellStart"/>
      <w:r w:rsidR="00E53996">
        <w:rPr>
          <w:rFonts w:asciiTheme="minorHAnsi" w:hAnsiTheme="minorHAnsi" w:cstheme="minorHAnsi"/>
          <w:color w:val="000000"/>
          <w:sz w:val="22"/>
          <w:szCs w:val="22"/>
        </w:rPr>
        <w:t>Cēsu</w:t>
      </w:r>
      <w:proofErr w:type="spellEnd"/>
      <w:r w:rsidRPr="008951E3">
        <w:rPr>
          <w:rFonts w:asciiTheme="minorHAnsi" w:hAnsiTheme="minorHAnsi" w:cstheme="minorHAnsi"/>
          <w:color w:val="000000"/>
          <w:sz w:val="22"/>
          <w:szCs w:val="22"/>
        </w:rPr>
        <w:t xml:space="preserve"> novads, kas veic personas datu apstrādi ar nolūku organizēt tai piederošās mantas izsoli.</w:t>
      </w:r>
    </w:p>
    <w:p w14:paraId="0E04B779" w14:textId="746F2927" w:rsidR="008951E3" w:rsidRPr="00E804CF" w:rsidRDefault="008951E3" w:rsidP="00E804CF">
      <w:pPr>
        <w:pStyle w:val="Paraststmeklis"/>
        <w:numPr>
          <w:ilvl w:val="1"/>
          <w:numId w:val="9"/>
        </w:numPr>
        <w:ind w:left="567" w:hanging="567"/>
        <w:jc w:val="both"/>
        <w:rPr>
          <w:rFonts w:asciiTheme="minorHAnsi" w:hAnsiTheme="minorHAnsi" w:cstheme="minorHAnsi"/>
          <w:color w:val="000000"/>
          <w:sz w:val="22"/>
          <w:szCs w:val="22"/>
        </w:rPr>
      </w:pPr>
      <w:r w:rsidRPr="00E804CF">
        <w:rPr>
          <w:rFonts w:asciiTheme="minorHAnsi" w:hAnsiTheme="minorHAnsi" w:cstheme="minorHAnsi"/>
          <w:color w:val="000000"/>
          <w:sz w:val="22"/>
          <w:szCs w:val="22"/>
        </w:rPr>
        <w:t xml:space="preserve">Papildus informāciju par minēto personas datu apstrādi var iegūt </w:t>
      </w:r>
      <w:proofErr w:type="spellStart"/>
      <w:r w:rsidR="0083041D" w:rsidRPr="00E804CF">
        <w:rPr>
          <w:rFonts w:asciiTheme="minorHAnsi" w:hAnsiTheme="minorHAnsi" w:cstheme="minorHAnsi"/>
          <w:color w:val="000000"/>
          <w:sz w:val="22"/>
          <w:szCs w:val="22"/>
        </w:rPr>
        <w:t>Cēsu</w:t>
      </w:r>
      <w:proofErr w:type="spellEnd"/>
      <w:r w:rsidR="0083041D" w:rsidRPr="00E804CF">
        <w:rPr>
          <w:rFonts w:asciiTheme="minorHAnsi" w:hAnsiTheme="minorHAnsi" w:cstheme="minorHAnsi"/>
          <w:color w:val="000000"/>
          <w:sz w:val="22"/>
          <w:szCs w:val="22"/>
        </w:rPr>
        <w:t xml:space="preserve"> </w:t>
      </w:r>
      <w:r w:rsidRPr="00E804CF">
        <w:rPr>
          <w:rFonts w:asciiTheme="minorHAnsi" w:hAnsiTheme="minorHAnsi" w:cstheme="minorHAnsi"/>
          <w:color w:val="000000"/>
          <w:sz w:val="22"/>
          <w:szCs w:val="22"/>
        </w:rPr>
        <w:t>novada pašvaldības tīmekļa vietnes www.</w:t>
      </w:r>
      <w:r w:rsidR="0083041D" w:rsidRPr="00E804CF">
        <w:rPr>
          <w:rFonts w:asciiTheme="minorHAnsi" w:hAnsiTheme="minorHAnsi" w:cstheme="minorHAnsi"/>
          <w:color w:val="000000"/>
          <w:sz w:val="22"/>
          <w:szCs w:val="22"/>
        </w:rPr>
        <w:t>cesis</w:t>
      </w:r>
      <w:r w:rsidRPr="00E804CF">
        <w:rPr>
          <w:rFonts w:asciiTheme="minorHAnsi" w:hAnsiTheme="minorHAnsi" w:cstheme="minorHAnsi"/>
          <w:color w:val="000000"/>
          <w:sz w:val="22"/>
          <w:szCs w:val="22"/>
        </w:rPr>
        <w:t xml:space="preserve">.lv sadaļā Pašvaldība / Privātuma politika, iepazīstoties ar </w:t>
      </w:r>
      <w:proofErr w:type="spellStart"/>
      <w:r w:rsidR="0083041D" w:rsidRPr="00E804CF">
        <w:rPr>
          <w:rFonts w:asciiTheme="minorHAnsi" w:hAnsiTheme="minorHAnsi" w:cstheme="minorHAnsi"/>
          <w:color w:val="000000"/>
          <w:sz w:val="22"/>
          <w:szCs w:val="22"/>
        </w:rPr>
        <w:t>Cēsu</w:t>
      </w:r>
      <w:proofErr w:type="spellEnd"/>
      <w:r w:rsidRPr="00E804CF">
        <w:rPr>
          <w:rFonts w:asciiTheme="minorHAnsi" w:hAnsiTheme="minorHAnsi" w:cstheme="minorHAnsi"/>
          <w:color w:val="000000"/>
          <w:sz w:val="22"/>
          <w:szCs w:val="22"/>
        </w:rPr>
        <w:t xml:space="preserve"> novada pašvaldības iekšējiem noteikumiem “</w:t>
      </w:r>
      <w:proofErr w:type="spellStart"/>
      <w:r w:rsidR="00E804CF" w:rsidRPr="00E804CF">
        <w:rPr>
          <w:rFonts w:asciiTheme="minorHAnsi" w:hAnsiTheme="minorHAnsi" w:cstheme="minorHAnsi"/>
          <w:color w:val="000000"/>
          <w:sz w:val="22"/>
          <w:szCs w:val="22"/>
        </w:rPr>
        <w:t>Cēsu</w:t>
      </w:r>
      <w:proofErr w:type="spellEnd"/>
      <w:r w:rsidR="00E804CF" w:rsidRPr="00E804CF">
        <w:rPr>
          <w:rFonts w:asciiTheme="minorHAnsi" w:hAnsiTheme="minorHAnsi" w:cstheme="minorHAnsi"/>
          <w:color w:val="000000"/>
          <w:sz w:val="22"/>
          <w:szCs w:val="22"/>
        </w:rPr>
        <w:t xml:space="preserve"> novada pašvaldības</w:t>
      </w:r>
      <w:r w:rsidRPr="00E804CF">
        <w:rPr>
          <w:rFonts w:asciiTheme="minorHAnsi" w:hAnsiTheme="minorHAnsi" w:cstheme="minorHAnsi"/>
          <w:color w:val="000000"/>
          <w:sz w:val="22"/>
          <w:szCs w:val="22"/>
        </w:rPr>
        <w:t xml:space="preserve"> privātuma politiku” vai klātienē </w:t>
      </w:r>
      <w:proofErr w:type="spellStart"/>
      <w:r w:rsidR="00E804CF" w:rsidRPr="00E804CF">
        <w:rPr>
          <w:rFonts w:asciiTheme="minorHAnsi" w:hAnsiTheme="minorHAnsi" w:cstheme="minorHAnsi"/>
          <w:color w:val="000000"/>
          <w:sz w:val="22"/>
          <w:szCs w:val="22"/>
        </w:rPr>
        <w:t>Cēsu</w:t>
      </w:r>
      <w:proofErr w:type="spellEnd"/>
      <w:r w:rsidRPr="00E804CF">
        <w:rPr>
          <w:rFonts w:asciiTheme="minorHAnsi" w:hAnsiTheme="minorHAnsi" w:cstheme="minorHAnsi"/>
          <w:color w:val="000000"/>
          <w:sz w:val="22"/>
          <w:szCs w:val="22"/>
        </w:rPr>
        <w:t xml:space="preserve"> novada pašvaldības klientu apkalpošanas vietās.</w:t>
      </w:r>
    </w:p>
    <w:p w14:paraId="0A294634" w14:textId="77777777" w:rsidR="008951E3" w:rsidRDefault="008951E3" w:rsidP="005119FB">
      <w:pPr>
        <w:pStyle w:val="Sarakstarindkopa"/>
        <w:spacing w:before="240" w:after="240"/>
        <w:ind w:left="0"/>
        <w:rPr>
          <w:rFonts w:asciiTheme="minorHAnsi" w:hAnsiTheme="minorHAnsi" w:cstheme="minorHAnsi"/>
          <w:b/>
          <w:bCs/>
          <w:sz w:val="22"/>
          <w:szCs w:val="22"/>
        </w:rPr>
      </w:pPr>
    </w:p>
    <w:p w14:paraId="7306586F" w14:textId="77777777" w:rsidR="005119FB" w:rsidRDefault="005119FB" w:rsidP="005119FB">
      <w:pPr>
        <w:rPr>
          <w:rFonts w:ascii="Calibri" w:eastAsia="Calibri" w:hAnsi="Calibri" w:cs="Calibri"/>
          <w:sz w:val="22"/>
          <w:szCs w:val="22"/>
        </w:rPr>
      </w:pPr>
      <w:proofErr w:type="spellStart"/>
      <w:r w:rsidRPr="005119FB">
        <w:rPr>
          <w:rFonts w:ascii="Calibri" w:eastAsia="Calibri" w:hAnsi="Calibri" w:cs="Calibri"/>
          <w:sz w:val="22"/>
          <w:szCs w:val="22"/>
        </w:rPr>
        <w:t>Cēsu</w:t>
      </w:r>
      <w:proofErr w:type="spellEnd"/>
      <w:r w:rsidRPr="005119FB">
        <w:rPr>
          <w:rFonts w:ascii="Calibri" w:eastAsia="Calibri" w:hAnsi="Calibri" w:cs="Calibri"/>
          <w:sz w:val="22"/>
          <w:szCs w:val="22"/>
        </w:rPr>
        <w:t xml:space="preserve"> novada domes priekšsēdētājs</w:t>
      </w:r>
      <w:r w:rsidRPr="005119FB">
        <w:rPr>
          <w:rFonts w:ascii="Calibri" w:eastAsia="Calibri" w:hAnsi="Calibri" w:cs="Calibri"/>
          <w:sz w:val="22"/>
          <w:szCs w:val="22"/>
        </w:rPr>
        <w:tab/>
        <w:t xml:space="preserve"> </w:t>
      </w:r>
      <w:r w:rsidRPr="005119FB">
        <w:rPr>
          <w:rFonts w:ascii="Calibri" w:eastAsia="Calibri" w:hAnsi="Calibri" w:cs="Calibri"/>
          <w:sz w:val="22"/>
          <w:szCs w:val="22"/>
        </w:rPr>
        <w:tab/>
      </w:r>
      <w:r w:rsidRPr="005119FB">
        <w:rPr>
          <w:rFonts w:ascii="Calibri" w:eastAsia="Calibri" w:hAnsi="Calibri" w:cs="Calibri"/>
          <w:sz w:val="22"/>
          <w:szCs w:val="22"/>
        </w:rPr>
        <w:tab/>
      </w:r>
      <w:r w:rsidRPr="005119FB">
        <w:rPr>
          <w:rFonts w:ascii="Calibri" w:eastAsia="Calibri" w:hAnsi="Calibri" w:cs="Calibri"/>
          <w:sz w:val="22"/>
          <w:szCs w:val="22"/>
        </w:rPr>
        <w:tab/>
      </w:r>
      <w:r w:rsidRPr="005119FB">
        <w:rPr>
          <w:rFonts w:ascii="Calibri" w:eastAsia="Calibri" w:hAnsi="Calibri" w:cs="Calibri"/>
          <w:sz w:val="22"/>
          <w:szCs w:val="22"/>
        </w:rPr>
        <w:tab/>
      </w:r>
      <w:r w:rsidRPr="005119FB">
        <w:rPr>
          <w:rFonts w:ascii="Calibri" w:eastAsia="Calibri" w:hAnsi="Calibri" w:cs="Calibri"/>
          <w:sz w:val="22"/>
          <w:szCs w:val="22"/>
        </w:rPr>
        <w:tab/>
      </w:r>
      <w:r w:rsidRPr="005119FB">
        <w:rPr>
          <w:rFonts w:ascii="Calibri" w:eastAsia="Calibri" w:hAnsi="Calibri" w:cs="Calibri"/>
          <w:sz w:val="22"/>
          <w:szCs w:val="22"/>
        </w:rPr>
        <w:tab/>
      </w:r>
      <w:proofErr w:type="spellStart"/>
      <w:r w:rsidRPr="005119FB">
        <w:rPr>
          <w:rFonts w:ascii="Calibri" w:eastAsia="Calibri" w:hAnsi="Calibri" w:cs="Calibri"/>
          <w:sz w:val="22"/>
          <w:szCs w:val="22"/>
        </w:rPr>
        <w:t>J.Rozenbergs</w:t>
      </w:r>
      <w:proofErr w:type="spellEnd"/>
    </w:p>
    <w:p w14:paraId="4DDCECF0" w14:textId="77777777" w:rsidR="005119FB" w:rsidRPr="005119FB" w:rsidRDefault="005119FB" w:rsidP="005119FB">
      <w:pPr>
        <w:rPr>
          <w:rFonts w:ascii="Calibri" w:eastAsia="Calibri" w:hAnsi="Calibri" w:cs="Calibri"/>
          <w:iCs w:val="0"/>
          <w:sz w:val="22"/>
          <w:szCs w:val="22"/>
        </w:rPr>
      </w:pPr>
    </w:p>
    <w:p w14:paraId="557B926F" w14:textId="77777777" w:rsidR="005119FB" w:rsidRPr="005119FB" w:rsidRDefault="005119FB" w:rsidP="005119FB">
      <w:pPr>
        <w:jc w:val="center"/>
        <w:rPr>
          <w:rFonts w:ascii="Calibri" w:eastAsia="Calibri" w:hAnsi="Calibri" w:cs="Calibri"/>
          <w:iCs w:val="0"/>
          <w:sz w:val="22"/>
          <w:szCs w:val="22"/>
        </w:rPr>
      </w:pPr>
      <w:r w:rsidRPr="005119FB">
        <w:rPr>
          <w:rFonts w:ascii="Calibri" w:eastAsia="Calibri" w:hAnsi="Calibri" w:cs="Calibri"/>
          <w:sz w:val="22"/>
          <w:szCs w:val="22"/>
        </w:rPr>
        <w:t>DOKUMENTS PARAKSTĪTS AR DROŠU ELEKTRONISKO PARAKSTU UN SATUR LAIKA ZĪMOGU</w:t>
      </w:r>
    </w:p>
    <w:p w14:paraId="73893D6C" w14:textId="77777777" w:rsidR="005119FB" w:rsidRPr="00F54BBE" w:rsidRDefault="005119FB" w:rsidP="005119FB">
      <w:pPr>
        <w:pStyle w:val="Sarakstarindkopa"/>
        <w:spacing w:before="240" w:after="240"/>
        <w:ind w:left="0"/>
        <w:rPr>
          <w:rFonts w:asciiTheme="minorHAnsi" w:hAnsiTheme="minorHAnsi" w:cstheme="minorHAnsi"/>
          <w:b/>
          <w:bCs/>
          <w:sz w:val="22"/>
          <w:szCs w:val="22"/>
        </w:rPr>
      </w:pPr>
    </w:p>
    <w:sectPr w:rsidR="005119FB" w:rsidRPr="00F54BBE" w:rsidSect="0086725D">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46B5" w14:textId="77777777" w:rsidR="00BB45D5" w:rsidRDefault="00BB45D5" w:rsidP="00F73A9B">
      <w:r>
        <w:separator/>
      </w:r>
    </w:p>
  </w:endnote>
  <w:endnote w:type="continuationSeparator" w:id="0">
    <w:p w14:paraId="177E6DDB" w14:textId="77777777" w:rsidR="00BB45D5" w:rsidRDefault="00BB45D5" w:rsidP="00F7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C265" w14:textId="77777777" w:rsidR="00BB45D5" w:rsidRDefault="00BB45D5" w:rsidP="00F73A9B">
      <w:r>
        <w:separator/>
      </w:r>
    </w:p>
  </w:footnote>
  <w:footnote w:type="continuationSeparator" w:id="0">
    <w:p w14:paraId="79E67EEA" w14:textId="77777777" w:rsidR="00BB45D5" w:rsidRDefault="00BB45D5" w:rsidP="00F7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26D3C04"/>
    <w:multiLevelType w:val="hybridMultilevel"/>
    <w:tmpl w:val="D59087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5D0729"/>
    <w:multiLevelType w:val="hybridMultilevel"/>
    <w:tmpl w:val="9B20C7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0E0184"/>
    <w:multiLevelType w:val="multilevel"/>
    <w:tmpl w:val="DA86C86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00B05DB"/>
    <w:multiLevelType w:val="multilevel"/>
    <w:tmpl w:val="EEF603F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5ED72F2"/>
    <w:multiLevelType w:val="multilevel"/>
    <w:tmpl w:val="653C4148"/>
    <w:lvl w:ilvl="0">
      <w:start w:val="3"/>
      <w:numFmt w:val="decimal"/>
      <w:suff w:val="space"/>
      <w:lvlText w:val="%1."/>
      <w:lvlJc w:val="left"/>
      <w:pPr>
        <w:ind w:left="360" w:hanging="360"/>
      </w:pPr>
      <w:rPr>
        <w:rFonts w:hint="default"/>
      </w:rPr>
    </w:lvl>
    <w:lvl w:ilvl="1">
      <w:start w:val="1"/>
      <w:numFmt w:val="decimal"/>
      <w:suff w:val="space"/>
      <w:lvlText w:val="%1.%2."/>
      <w:lvlJc w:val="left"/>
      <w:pPr>
        <w:ind w:left="927" w:hanging="360"/>
      </w:pPr>
      <w:rPr>
        <w:rFonts w:hint="default"/>
        <w:b w:val="0"/>
        <w:b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C65BDD"/>
    <w:multiLevelType w:val="hybridMultilevel"/>
    <w:tmpl w:val="FCD2950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4C37FCA"/>
    <w:multiLevelType w:val="hybridMultilevel"/>
    <w:tmpl w:val="E4401032"/>
    <w:lvl w:ilvl="0" w:tplc="9508DBA8">
      <w:start w:val="1"/>
      <w:numFmt w:val="decimal"/>
      <w:lvlText w:val="%1."/>
      <w:lvlJc w:val="left"/>
      <w:pPr>
        <w:ind w:left="502" w:hanging="360"/>
      </w:pPr>
      <w:rPr>
        <w:rFonts w:asciiTheme="minorHAnsi" w:hAnsiTheme="minorHAnsi" w:hint="default"/>
      </w:r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8" w15:restartNumberingAfterBreak="0">
    <w:nsid w:val="55573D31"/>
    <w:multiLevelType w:val="hybridMultilevel"/>
    <w:tmpl w:val="4248263C"/>
    <w:lvl w:ilvl="0" w:tplc="FE2440C2">
      <w:start w:val="1"/>
      <w:numFmt w:val="decimal"/>
      <w:lvlText w:val="%1."/>
      <w:lvlJc w:val="left"/>
      <w:pPr>
        <w:ind w:left="720" w:hanging="360"/>
      </w:pPr>
      <w:rPr>
        <w:rFonts w:hint="default"/>
        <w:b w:val="0"/>
        <w:strike w:val="0"/>
        <w:dstrike w:val="0"/>
        <w:color w:val="00000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58B02492"/>
    <w:multiLevelType w:val="hybridMultilevel"/>
    <w:tmpl w:val="64CA1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381E78"/>
    <w:multiLevelType w:val="hybridMultilevel"/>
    <w:tmpl w:val="B2B20BB0"/>
    <w:lvl w:ilvl="0" w:tplc="603C5A2E">
      <w:start w:val="1"/>
      <w:numFmt w:val="bullet"/>
      <w:lvlText w:val="-"/>
      <w:lvlJc w:val="left"/>
      <w:pPr>
        <w:ind w:left="765" w:hanging="360"/>
      </w:pPr>
      <w:rPr>
        <w:rFonts w:ascii="Sylfaen" w:hAnsi="Sylfae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1" w15:restartNumberingAfterBreak="0">
    <w:nsid w:val="617637FC"/>
    <w:multiLevelType w:val="hybridMultilevel"/>
    <w:tmpl w:val="CCF8BD8E"/>
    <w:lvl w:ilvl="0" w:tplc="9E14DE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68722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6738196">
    <w:abstractNumId w:val="1"/>
  </w:num>
  <w:num w:numId="3" w16cid:durableId="1324627687">
    <w:abstractNumId w:val="2"/>
  </w:num>
  <w:num w:numId="4" w16cid:durableId="811022524">
    <w:abstractNumId w:val="8"/>
  </w:num>
  <w:num w:numId="5" w16cid:durableId="1885405374">
    <w:abstractNumId w:val="6"/>
  </w:num>
  <w:num w:numId="6" w16cid:durableId="1430083451">
    <w:abstractNumId w:val="9"/>
  </w:num>
  <w:num w:numId="7" w16cid:durableId="610210231">
    <w:abstractNumId w:val="11"/>
  </w:num>
  <w:num w:numId="8" w16cid:durableId="695691883">
    <w:abstractNumId w:val="4"/>
  </w:num>
  <w:num w:numId="9" w16cid:durableId="1776317867">
    <w:abstractNumId w:val="5"/>
  </w:num>
  <w:num w:numId="10" w16cid:durableId="6399521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668613">
    <w:abstractNumId w:val="3"/>
  </w:num>
  <w:num w:numId="12" w16cid:durableId="1850288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46"/>
    <w:rsid w:val="00000428"/>
    <w:rsid w:val="00000934"/>
    <w:rsid w:val="00001324"/>
    <w:rsid w:val="00007D27"/>
    <w:rsid w:val="000174B1"/>
    <w:rsid w:val="00021703"/>
    <w:rsid w:val="00035311"/>
    <w:rsid w:val="0003647A"/>
    <w:rsid w:val="00042BA2"/>
    <w:rsid w:val="00051220"/>
    <w:rsid w:val="00063FAF"/>
    <w:rsid w:val="00070502"/>
    <w:rsid w:val="00074F6C"/>
    <w:rsid w:val="00076DA1"/>
    <w:rsid w:val="00084838"/>
    <w:rsid w:val="000877F7"/>
    <w:rsid w:val="000907A0"/>
    <w:rsid w:val="000910CF"/>
    <w:rsid w:val="0009451F"/>
    <w:rsid w:val="000A3BE6"/>
    <w:rsid w:val="000B1501"/>
    <w:rsid w:val="000B39E4"/>
    <w:rsid w:val="000B643E"/>
    <w:rsid w:val="000C5000"/>
    <w:rsid w:val="000D335F"/>
    <w:rsid w:val="000E3DF5"/>
    <w:rsid w:val="000E5A90"/>
    <w:rsid w:val="000F0282"/>
    <w:rsid w:val="000F2318"/>
    <w:rsid w:val="000F257B"/>
    <w:rsid w:val="000F621C"/>
    <w:rsid w:val="001047C3"/>
    <w:rsid w:val="00111070"/>
    <w:rsid w:val="001210CD"/>
    <w:rsid w:val="00125414"/>
    <w:rsid w:val="00126B2A"/>
    <w:rsid w:val="00131175"/>
    <w:rsid w:val="001330D0"/>
    <w:rsid w:val="00136EC8"/>
    <w:rsid w:val="001406C9"/>
    <w:rsid w:val="001426EF"/>
    <w:rsid w:val="00142E02"/>
    <w:rsid w:val="001476F3"/>
    <w:rsid w:val="0015231E"/>
    <w:rsid w:val="0015670E"/>
    <w:rsid w:val="001603A5"/>
    <w:rsid w:val="001665DB"/>
    <w:rsid w:val="00166EEF"/>
    <w:rsid w:val="00177D56"/>
    <w:rsid w:val="001845B8"/>
    <w:rsid w:val="001912C9"/>
    <w:rsid w:val="00193E36"/>
    <w:rsid w:val="00194065"/>
    <w:rsid w:val="001A63AD"/>
    <w:rsid w:val="001B3C0F"/>
    <w:rsid w:val="001B6CC0"/>
    <w:rsid w:val="001C560F"/>
    <w:rsid w:val="001C68FE"/>
    <w:rsid w:val="001D1576"/>
    <w:rsid w:val="001D1995"/>
    <w:rsid w:val="001D210C"/>
    <w:rsid w:val="001E0ABE"/>
    <w:rsid w:val="001E5127"/>
    <w:rsid w:val="001E5AEA"/>
    <w:rsid w:val="001E6832"/>
    <w:rsid w:val="001F2228"/>
    <w:rsid w:val="001F38ED"/>
    <w:rsid w:val="00200326"/>
    <w:rsid w:val="00201BFD"/>
    <w:rsid w:val="00202F66"/>
    <w:rsid w:val="002054E9"/>
    <w:rsid w:val="00210866"/>
    <w:rsid w:val="00210E59"/>
    <w:rsid w:val="002159BB"/>
    <w:rsid w:val="00221E34"/>
    <w:rsid w:val="00223A2C"/>
    <w:rsid w:val="00232DEA"/>
    <w:rsid w:val="002373F8"/>
    <w:rsid w:val="00247DEA"/>
    <w:rsid w:val="0025122B"/>
    <w:rsid w:val="00252E91"/>
    <w:rsid w:val="00272AEA"/>
    <w:rsid w:val="00280A57"/>
    <w:rsid w:val="0028161D"/>
    <w:rsid w:val="00281D32"/>
    <w:rsid w:val="002834A7"/>
    <w:rsid w:val="00291552"/>
    <w:rsid w:val="002921B5"/>
    <w:rsid w:val="00292CFF"/>
    <w:rsid w:val="002A3CBA"/>
    <w:rsid w:val="002B0F59"/>
    <w:rsid w:val="002B6078"/>
    <w:rsid w:val="002C3418"/>
    <w:rsid w:val="002C443D"/>
    <w:rsid w:val="002D22A7"/>
    <w:rsid w:val="002D39B7"/>
    <w:rsid w:val="002D4A97"/>
    <w:rsid w:val="002E207D"/>
    <w:rsid w:val="002E6146"/>
    <w:rsid w:val="002F165F"/>
    <w:rsid w:val="002F1B86"/>
    <w:rsid w:val="002F2924"/>
    <w:rsid w:val="002F3969"/>
    <w:rsid w:val="002F3EE5"/>
    <w:rsid w:val="002F6D8C"/>
    <w:rsid w:val="002F7658"/>
    <w:rsid w:val="002F7C04"/>
    <w:rsid w:val="0030233A"/>
    <w:rsid w:val="00303320"/>
    <w:rsid w:val="00303477"/>
    <w:rsid w:val="00303B87"/>
    <w:rsid w:val="00311F75"/>
    <w:rsid w:val="00312B6A"/>
    <w:rsid w:val="00313F45"/>
    <w:rsid w:val="0032036F"/>
    <w:rsid w:val="00321610"/>
    <w:rsid w:val="00324CB9"/>
    <w:rsid w:val="00326788"/>
    <w:rsid w:val="00332922"/>
    <w:rsid w:val="00332E5B"/>
    <w:rsid w:val="00342EC6"/>
    <w:rsid w:val="003438CB"/>
    <w:rsid w:val="0034398F"/>
    <w:rsid w:val="003612E0"/>
    <w:rsid w:val="003619E7"/>
    <w:rsid w:val="00385ECB"/>
    <w:rsid w:val="00387537"/>
    <w:rsid w:val="00387F52"/>
    <w:rsid w:val="00395CF9"/>
    <w:rsid w:val="003A400D"/>
    <w:rsid w:val="003C234A"/>
    <w:rsid w:val="003C6111"/>
    <w:rsid w:val="003D0544"/>
    <w:rsid w:val="003D6759"/>
    <w:rsid w:val="003E12A5"/>
    <w:rsid w:val="003E2A98"/>
    <w:rsid w:val="003E2C39"/>
    <w:rsid w:val="003E64E1"/>
    <w:rsid w:val="003F1272"/>
    <w:rsid w:val="003F37B6"/>
    <w:rsid w:val="003F79DE"/>
    <w:rsid w:val="00404311"/>
    <w:rsid w:val="004116FE"/>
    <w:rsid w:val="00412ECA"/>
    <w:rsid w:val="0041316A"/>
    <w:rsid w:val="00414216"/>
    <w:rsid w:val="0041611D"/>
    <w:rsid w:val="0041663C"/>
    <w:rsid w:val="0042187A"/>
    <w:rsid w:val="00423D86"/>
    <w:rsid w:val="00431EF9"/>
    <w:rsid w:val="00432F62"/>
    <w:rsid w:val="00435FD5"/>
    <w:rsid w:val="00436BA5"/>
    <w:rsid w:val="004458B1"/>
    <w:rsid w:val="0046704D"/>
    <w:rsid w:val="00470044"/>
    <w:rsid w:val="0047035C"/>
    <w:rsid w:val="00470A08"/>
    <w:rsid w:val="004722EE"/>
    <w:rsid w:val="00474597"/>
    <w:rsid w:val="004857A9"/>
    <w:rsid w:val="00490E3A"/>
    <w:rsid w:val="004924C2"/>
    <w:rsid w:val="004A095B"/>
    <w:rsid w:val="004A116C"/>
    <w:rsid w:val="004B4F46"/>
    <w:rsid w:val="004C20B0"/>
    <w:rsid w:val="004C2802"/>
    <w:rsid w:val="004D0F2E"/>
    <w:rsid w:val="004D6E17"/>
    <w:rsid w:val="004E09B5"/>
    <w:rsid w:val="004E597B"/>
    <w:rsid w:val="0050548C"/>
    <w:rsid w:val="005119FB"/>
    <w:rsid w:val="00511DAB"/>
    <w:rsid w:val="0052374B"/>
    <w:rsid w:val="00530A92"/>
    <w:rsid w:val="0053579B"/>
    <w:rsid w:val="00543189"/>
    <w:rsid w:val="00545E9F"/>
    <w:rsid w:val="00551638"/>
    <w:rsid w:val="005615DE"/>
    <w:rsid w:val="005745F4"/>
    <w:rsid w:val="00577223"/>
    <w:rsid w:val="00586439"/>
    <w:rsid w:val="00590AAC"/>
    <w:rsid w:val="00594E0D"/>
    <w:rsid w:val="005958DD"/>
    <w:rsid w:val="005A0B6D"/>
    <w:rsid w:val="005D5018"/>
    <w:rsid w:val="005D571A"/>
    <w:rsid w:val="005E034C"/>
    <w:rsid w:val="005F52AC"/>
    <w:rsid w:val="005F7378"/>
    <w:rsid w:val="00604D0D"/>
    <w:rsid w:val="006125F8"/>
    <w:rsid w:val="00613529"/>
    <w:rsid w:val="00613F1E"/>
    <w:rsid w:val="00622705"/>
    <w:rsid w:val="00625793"/>
    <w:rsid w:val="006273C3"/>
    <w:rsid w:val="006354E0"/>
    <w:rsid w:val="00635A2D"/>
    <w:rsid w:val="006370C0"/>
    <w:rsid w:val="00640DEE"/>
    <w:rsid w:val="006606E0"/>
    <w:rsid w:val="0067503B"/>
    <w:rsid w:val="00680A8B"/>
    <w:rsid w:val="00685F38"/>
    <w:rsid w:val="00686F86"/>
    <w:rsid w:val="00690E37"/>
    <w:rsid w:val="006A013E"/>
    <w:rsid w:val="006A1658"/>
    <w:rsid w:val="006A57A7"/>
    <w:rsid w:val="006B3E12"/>
    <w:rsid w:val="006B5E61"/>
    <w:rsid w:val="006B6C84"/>
    <w:rsid w:val="006C5CFD"/>
    <w:rsid w:val="006D779D"/>
    <w:rsid w:val="006E696A"/>
    <w:rsid w:val="006F008E"/>
    <w:rsid w:val="006F2C8C"/>
    <w:rsid w:val="006F53E4"/>
    <w:rsid w:val="006F62C7"/>
    <w:rsid w:val="007036CB"/>
    <w:rsid w:val="007046CA"/>
    <w:rsid w:val="00733491"/>
    <w:rsid w:val="00746278"/>
    <w:rsid w:val="00747B7C"/>
    <w:rsid w:val="00751A3D"/>
    <w:rsid w:val="00760B35"/>
    <w:rsid w:val="00766717"/>
    <w:rsid w:val="0076681A"/>
    <w:rsid w:val="00766D9B"/>
    <w:rsid w:val="00775E7B"/>
    <w:rsid w:val="00777738"/>
    <w:rsid w:val="007813EE"/>
    <w:rsid w:val="00784D0B"/>
    <w:rsid w:val="007A30F6"/>
    <w:rsid w:val="007A6E01"/>
    <w:rsid w:val="007A74E4"/>
    <w:rsid w:val="007B2753"/>
    <w:rsid w:val="007B6674"/>
    <w:rsid w:val="007C5733"/>
    <w:rsid w:val="007E376C"/>
    <w:rsid w:val="007F3DBD"/>
    <w:rsid w:val="007F4A1C"/>
    <w:rsid w:val="007F7881"/>
    <w:rsid w:val="00800C04"/>
    <w:rsid w:val="008019AE"/>
    <w:rsid w:val="008026D4"/>
    <w:rsid w:val="00805D72"/>
    <w:rsid w:val="00807002"/>
    <w:rsid w:val="00812B8E"/>
    <w:rsid w:val="00813F57"/>
    <w:rsid w:val="008206D2"/>
    <w:rsid w:val="00820F0C"/>
    <w:rsid w:val="008210DE"/>
    <w:rsid w:val="0082728E"/>
    <w:rsid w:val="0083041D"/>
    <w:rsid w:val="00834A5C"/>
    <w:rsid w:val="00842C07"/>
    <w:rsid w:val="008536D8"/>
    <w:rsid w:val="00865322"/>
    <w:rsid w:val="008670CE"/>
    <w:rsid w:val="0086725D"/>
    <w:rsid w:val="00870AFF"/>
    <w:rsid w:val="00871633"/>
    <w:rsid w:val="008739BC"/>
    <w:rsid w:val="00873F80"/>
    <w:rsid w:val="008951E3"/>
    <w:rsid w:val="008A6A5A"/>
    <w:rsid w:val="008C102F"/>
    <w:rsid w:val="008C421F"/>
    <w:rsid w:val="008D34D7"/>
    <w:rsid w:val="008D40F2"/>
    <w:rsid w:val="008D6794"/>
    <w:rsid w:val="008E28FC"/>
    <w:rsid w:val="008F38E8"/>
    <w:rsid w:val="008F62C4"/>
    <w:rsid w:val="008F7D9F"/>
    <w:rsid w:val="00900DC1"/>
    <w:rsid w:val="009056C3"/>
    <w:rsid w:val="00924078"/>
    <w:rsid w:val="00925940"/>
    <w:rsid w:val="00926B7C"/>
    <w:rsid w:val="00936A31"/>
    <w:rsid w:val="00944303"/>
    <w:rsid w:val="00947340"/>
    <w:rsid w:val="0097069E"/>
    <w:rsid w:val="00984619"/>
    <w:rsid w:val="00993FCA"/>
    <w:rsid w:val="009A4BA1"/>
    <w:rsid w:val="009A6DBF"/>
    <w:rsid w:val="009A7F7C"/>
    <w:rsid w:val="009B2D1F"/>
    <w:rsid w:val="009B3854"/>
    <w:rsid w:val="009C596B"/>
    <w:rsid w:val="009D115D"/>
    <w:rsid w:val="009E0503"/>
    <w:rsid w:val="009E25F7"/>
    <w:rsid w:val="009F1A14"/>
    <w:rsid w:val="009F7138"/>
    <w:rsid w:val="00A00814"/>
    <w:rsid w:val="00A01D3E"/>
    <w:rsid w:val="00A079E0"/>
    <w:rsid w:val="00A236D5"/>
    <w:rsid w:val="00A2407B"/>
    <w:rsid w:val="00A2580A"/>
    <w:rsid w:val="00A25BA1"/>
    <w:rsid w:val="00A26DCD"/>
    <w:rsid w:val="00A26DE9"/>
    <w:rsid w:val="00A27040"/>
    <w:rsid w:val="00A27998"/>
    <w:rsid w:val="00A30A08"/>
    <w:rsid w:val="00A329A6"/>
    <w:rsid w:val="00A33B03"/>
    <w:rsid w:val="00A36995"/>
    <w:rsid w:val="00A4245E"/>
    <w:rsid w:val="00A468C6"/>
    <w:rsid w:val="00A46956"/>
    <w:rsid w:val="00A510A3"/>
    <w:rsid w:val="00A62133"/>
    <w:rsid w:val="00A733AA"/>
    <w:rsid w:val="00A81008"/>
    <w:rsid w:val="00A828B5"/>
    <w:rsid w:val="00A83760"/>
    <w:rsid w:val="00A857FD"/>
    <w:rsid w:val="00A873DB"/>
    <w:rsid w:val="00A87D50"/>
    <w:rsid w:val="00A971D6"/>
    <w:rsid w:val="00AA3CDC"/>
    <w:rsid w:val="00AB6A4C"/>
    <w:rsid w:val="00AC1454"/>
    <w:rsid w:val="00AC728A"/>
    <w:rsid w:val="00AC759B"/>
    <w:rsid w:val="00AD0E3B"/>
    <w:rsid w:val="00AF3A0B"/>
    <w:rsid w:val="00AF637D"/>
    <w:rsid w:val="00AF7409"/>
    <w:rsid w:val="00AF7761"/>
    <w:rsid w:val="00B01590"/>
    <w:rsid w:val="00B10007"/>
    <w:rsid w:val="00B1022A"/>
    <w:rsid w:val="00B21031"/>
    <w:rsid w:val="00B33EFF"/>
    <w:rsid w:val="00B34556"/>
    <w:rsid w:val="00B35B70"/>
    <w:rsid w:val="00B36157"/>
    <w:rsid w:val="00B46332"/>
    <w:rsid w:val="00B4701F"/>
    <w:rsid w:val="00B479EA"/>
    <w:rsid w:val="00B47FD7"/>
    <w:rsid w:val="00B55D50"/>
    <w:rsid w:val="00B6694C"/>
    <w:rsid w:val="00B76E8F"/>
    <w:rsid w:val="00B772F1"/>
    <w:rsid w:val="00B83D4B"/>
    <w:rsid w:val="00B9003D"/>
    <w:rsid w:val="00B92C34"/>
    <w:rsid w:val="00BA5D2F"/>
    <w:rsid w:val="00BA7CF8"/>
    <w:rsid w:val="00BB3F5E"/>
    <w:rsid w:val="00BB45D5"/>
    <w:rsid w:val="00BC6CD1"/>
    <w:rsid w:val="00BD4566"/>
    <w:rsid w:val="00BD4840"/>
    <w:rsid w:val="00BE098A"/>
    <w:rsid w:val="00BE1C27"/>
    <w:rsid w:val="00BE3FD4"/>
    <w:rsid w:val="00BF4C80"/>
    <w:rsid w:val="00C10128"/>
    <w:rsid w:val="00C12541"/>
    <w:rsid w:val="00C31306"/>
    <w:rsid w:val="00C32CD0"/>
    <w:rsid w:val="00C341FA"/>
    <w:rsid w:val="00C34D77"/>
    <w:rsid w:val="00C35861"/>
    <w:rsid w:val="00C47ECE"/>
    <w:rsid w:val="00C64B9B"/>
    <w:rsid w:val="00C64C74"/>
    <w:rsid w:val="00C662E3"/>
    <w:rsid w:val="00C670A5"/>
    <w:rsid w:val="00C80946"/>
    <w:rsid w:val="00C815C9"/>
    <w:rsid w:val="00C8337F"/>
    <w:rsid w:val="00CA202E"/>
    <w:rsid w:val="00CA2AEC"/>
    <w:rsid w:val="00CA3535"/>
    <w:rsid w:val="00CA472F"/>
    <w:rsid w:val="00CB0A94"/>
    <w:rsid w:val="00CB6D31"/>
    <w:rsid w:val="00CE40AA"/>
    <w:rsid w:val="00CE435A"/>
    <w:rsid w:val="00CE5B7D"/>
    <w:rsid w:val="00CF4CC8"/>
    <w:rsid w:val="00D00FAB"/>
    <w:rsid w:val="00D24230"/>
    <w:rsid w:val="00D31FEE"/>
    <w:rsid w:val="00D34712"/>
    <w:rsid w:val="00D53D8F"/>
    <w:rsid w:val="00D54546"/>
    <w:rsid w:val="00D62E8E"/>
    <w:rsid w:val="00D67258"/>
    <w:rsid w:val="00D73A1C"/>
    <w:rsid w:val="00D771CC"/>
    <w:rsid w:val="00D85391"/>
    <w:rsid w:val="00D978A2"/>
    <w:rsid w:val="00DA34F2"/>
    <w:rsid w:val="00DA6889"/>
    <w:rsid w:val="00DB2383"/>
    <w:rsid w:val="00DB26E4"/>
    <w:rsid w:val="00DC6811"/>
    <w:rsid w:val="00DD0F39"/>
    <w:rsid w:val="00DE04A7"/>
    <w:rsid w:val="00DE70C2"/>
    <w:rsid w:val="00DE7A51"/>
    <w:rsid w:val="00DF3531"/>
    <w:rsid w:val="00DF7AB7"/>
    <w:rsid w:val="00DF7F5C"/>
    <w:rsid w:val="00E009B0"/>
    <w:rsid w:val="00E11B99"/>
    <w:rsid w:val="00E15D70"/>
    <w:rsid w:val="00E175B3"/>
    <w:rsid w:val="00E22312"/>
    <w:rsid w:val="00E31174"/>
    <w:rsid w:val="00E37510"/>
    <w:rsid w:val="00E4345A"/>
    <w:rsid w:val="00E53996"/>
    <w:rsid w:val="00E6214D"/>
    <w:rsid w:val="00E651D7"/>
    <w:rsid w:val="00E731C1"/>
    <w:rsid w:val="00E804CF"/>
    <w:rsid w:val="00E81A26"/>
    <w:rsid w:val="00E83743"/>
    <w:rsid w:val="00EA36AB"/>
    <w:rsid w:val="00EA75ED"/>
    <w:rsid w:val="00EB0949"/>
    <w:rsid w:val="00EB28A5"/>
    <w:rsid w:val="00EB4775"/>
    <w:rsid w:val="00EB7DCB"/>
    <w:rsid w:val="00EC33E8"/>
    <w:rsid w:val="00EC7645"/>
    <w:rsid w:val="00ED584F"/>
    <w:rsid w:val="00EE378D"/>
    <w:rsid w:val="00EE4EF3"/>
    <w:rsid w:val="00EF4218"/>
    <w:rsid w:val="00EF6B86"/>
    <w:rsid w:val="00EF73AC"/>
    <w:rsid w:val="00F0443F"/>
    <w:rsid w:val="00F10F86"/>
    <w:rsid w:val="00F12942"/>
    <w:rsid w:val="00F1490B"/>
    <w:rsid w:val="00F22DA1"/>
    <w:rsid w:val="00F5255C"/>
    <w:rsid w:val="00F528F3"/>
    <w:rsid w:val="00F547C3"/>
    <w:rsid w:val="00F54BBE"/>
    <w:rsid w:val="00F73A9B"/>
    <w:rsid w:val="00F73F06"/>
    <w:rsid w:val="00F73FBD"/>
    <w:rsid w:val="00F77AA8"/>
    <w:rsid w:val="00F86E61"/>
    <w:rsid w:val="00F9062D"/>
    <w:rsid w:val="00F95EDB"/>
    <w:rsid w:val="00FA3F7B"/>
    <w:rsid w:val="00FB0BD3"/>
    <w:rsid w:val="00FB3956"/>
    <w:rsid w:val="00FB7E32"/>
    <w:rsid w:val="00FC7FD4"/>
    <w:rsid w:val="00FD04F3"/>
    <w:rsid w:val="00FD50AF"/>
    <w:rsid w:val="00FD670B"/>
    <w:rsid w:val="00FD77FE"/>
    <w:rsid w:val="00FE4881"/>
    <w:rsid w:val="00FE6D32"/>
    <w:rsid w:val="00FE7AB1"/>
    <w:rsid w:val="00FF3FC6"/>
    <w:rsid w:val="00FF4315"/>
    <w:rsid w:val="00FF4FA4"/>
    <w:rsid w:val="00FF6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62C6"/>
  <w15:docId w15:val="{5EFB92D4-BB32-4B53-AD62-D7ABDDF6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4F46"/>
    <w:pPr>
      <w:spacing w:after="0" w:line="240" w:lineRule="auto"/>
    </w:pPr>
    <w:rPr>
      <w:rFonts w:ascii="Times New Roman" w:eastAsia="Times New Roman" w:hAnsi="Times New Roman" w:cs="Times New Roman"/>
      <w:iCs/>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B4F46"/>
    <w:rPr>
      <w:color w:val="0000FF" w:themeColor="hyperlink"/>
      <w:u w:val="single"/>
    </w:rPr>
  </w:style>
  <w:style w:type="paragraph" w:styleId="Bezatstarpm">
    <w:name w:val="No Spacing"/>
    <w:aliases w:val="Virsraksts"/>
    <w:link w:val="BezatstarpmRakstz"/>
    <w:uiPriority w:val="1"/>
    <w:qFormat/>
    <w:rsid w:val="00C47ECE"/>
    <w:pPr>
      <w:spacing w:after="0" w:line="240" w:lineRule="auto"/>
    </w:pPr>
    <w:rPr>
      <w:rFonts w:ascii="Times New Roman" w:eastAsia="Times New Roman" w:hAnsi="Times New Roman" w:cs="Times New Roman"/>
      <w:sz w:val="24"/>
      <w:szCs w:val="24"/>
      <w:lang w:val="en-GB"/>
    </w:rPr>
  </w:style>
  <w:style w:type="paragraph" w:styleId="Paraststmeklis">
    <w:name w:val="Normal (Web)"/>
    <w:aliases w:val="Normal (Web) Char Char Char Char Char,Normal (Web) Char Char Char Char"/>
    <w:basedOn w:val="Parasts"/>
    <w:link w:val="ParaststmeklisRakstz"/>
    <w:uiPriority w:val="99"/>
    <w:qFormat/>
    <w:rsid w:val="00751A3D"/>
    <w:pPr>
      <w:spacing w:before="100" w:beforeAutospacing="1" w:after="100" w:afterAutospacing="1"/>
    </w:pPr>
    <w:rPr>
      <w:iCs w:val="0"/>
      <w:sz w:val="24"/>
      <w:szCs w:val="24"/>
      <w:lang w:eastAsia="lv-LV"/>
    </w:rPr>
  </w:style>
  <w:style w:type="character" w:customStyle="1" w:styleId="markedcontent">
    <w:name w:val="markedcontent"/>
    <w:basedOn w:val="Noklusjumarindkopasfonts"/>
    <w:rsid w:val="00751A3D"/>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751A3D"/>
    <w:pPr>
      <w:ind w:left="720"/>
      <w:contextualSpacing/>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142E02"/>
    <w:rPr>
      <w:rFonts w:ascii="Times New Roman" w:eastAsia="Times New Roman" w:hAnsi="Times New Roman" w:cs="Times New Roman"/>
      <w:iCs/>
      <w:sz w:val="28"/>
      <w:szCs w:val="20"/>
    </w:rPr>
  </w:style>
  <w:style w:type="character" w:customStyle="1" w:styleId="BezatstarpmRakstz">
    <w:name w:val="Bez atstarpēm Rakstz."/>
    <w:aliases w:val="Virsraksts Rakstz."/>
    <w:link w:val="Bezatstarpm"/>
    <w:uiPriority w:val="1"/>
    <w:locked/>
    <w:rsid w:val="00DF3531"/>
    <w:rPr>
      <w:rFonts w:ascii="Times New Roman" w:eastAsia="Times New Roman" w:hAnsi="Times New Roman" w:cs="Times New Roman"/>
      <w:sz w:val="24"/>
      <w:szCs w:val="24"/>
      <w:lang w:val="en-GB"/>
    </w:rPr>
  </w:style>
  <w:style w:type="character" w:customStyle="1" w:styleId="ParaststmeklisRakstz">
    <w:name w:val="Parasts (tīmeklis) Rakstz."/>
    <w:aliases w:val="Normal (Web) Char Char Char Char Char Rakstz.,Normal (Web) Char Char Char Char Rakstz."/>
    <w:basedOn w:val="Noklusjumarindkopasfonts"/>
    <w:link w:val="Paraststmeklis"/>
    <w:locked/>
    <w:rsid w:val="00E83743"/>
    <w:rPr>
      <w:rFonts w:ascii="Times New Roman" w:eastAsia="Times New Roman" w:hAnsi="Times New Roman" w:cs="Times New Roman"/>
      <w:sz w:val="24"/>
      <w:szCs w:val="24"/>
      <w:lang w:eastAsia="lv-LV"/>
    </w:rPr>
  </w:style>
  <w:style w:type="paragraph" w:styleId="Pamatteksts2">
    <w:name w:val="Body Text 2"/>
    <w:basedOn w:val="Parasts"/>
    <w:link w:val="Pamatteksts2Rakstz"/>
    <w:uiPriority w:val="99"/>
    <w:semiHidden/>
    <w:unhideWhenUsed/>
    <w:rsid w:val="00201BFD"/>
    <w:pPr>
      <w:spacing w:after="120" w:line="480" w:lineRule="auto"/>
    </w:pPr>
  </w:style>
  <w:style w:type="character" w:customStyle="1" w:styleId="Pamatteksts2Rakstz">
    <w:name w:val="Pamatteksts 2 Rakstz."/>
    <w:basedOn w:val="Noklusjumarindkopasfonts"/>
    <w:link w:val="Pamatteksts2"/>
    <w:uiPriority w:val="99"/>
    <w:semiHidden/>
    <w:rsid w:val="00201BFD"/>
    <w:rPr>
      <w:rFonts w:ascii="Times New Roman" w:eastAsia="Times New Roman" w:hAnsi="Times New Roman" w:cs="Times New Roman"/>
      <w:iCs/>
      <w:sz w:val="28"/>
      <w:szCs w:val="20"/>
    </w:rPr>
  </w:style>
  <w:style w:type="character" w:styleId="Izteiksmgs">
    <w:name w:val="Strong"/>
    <w:uiPriority w:val="22"/>
    <w:qFormat/>
    <w:rsid w:val="00201BFD"/>
    <w:rPr>
      <w:b/>
      <w:bCs/>
    </w:rPr>
  </w:style>
  <w:style w:type="character" w:styleId="Neatrisintapieminana">
    <w:name w:val="Unresolved Mention"/>
    <w:basedOn w:val="Noklusjumarindkopasfonts"/>
    <w:uiPriority w:val="99"/>
    <w:semiHidden/>
    <w:unhideWhenUsed/>
    <w:rsid w:val="004D0F2E"/>
    <w:rPr>
      <w:color w:val="605E5C"/>
      <w:shd w:val="clear" w:color="auto" w:fill="E1DFDD"/>
    </w:rPr>
  </w:style>
  <w:style w:type="paragraph" w:styleId="Vresteksts">
    <w:name w:val="footnote text"/>
    <w:basedOn w:val="Parasts"/>
    <w:link w:val="VrestekstsRakstz"/>
    <w:uiPriority w:val="99"/>
    <w:semiHidden/>
    <w:unhideWhenUsed/>
    <w:rsid w:val="00F73A9B"/>
    <w:rPr>
      <w:sz w:val="20"/>
    </w:rPr>
  </w:style>
  <w:style w:type="character" w:customStyle="1" w:styleId="VrestekstsRakstz">
    <w:name w:val="Vēres teksts Rakstz."/>
    <w:basedOn w:val="Noklusjumarindkopasfonts"/>
    <w:link w:val="Vresteksts"/>
    <w:uiPriority w:val="99"/>
    <w:semiHidden/>
    <w:rsid w:val="00F73A9B"/>
    <w:rPr>
      <w:rFonts w:ascii="Times New Roman" w:eastAsia="Times New Roman" w:hAnsi="Times New Roman" w:cs="Times New Roman"/>
      <w:iCs/>
      <w:sz w:val="20"/>
      <w:szCs w:val="20"/>
    </w:rPr>
  </w:style>
  <w:style w:type="character" w:styleId="Vresatsauce">
    <w:name w:val="footnote reference"/>
    <w:basedOn w:val="Noklusjumarindkopasfonts"/>
    <w:uiPriority w:val="99"/>
    <w:semiHidden/>
    <w:unhideWhenUsed/>
    <w:rsid w:val="00F73A9B"/>
    <w:rPr>
      <w:vertAlign w:val="superscript"/>
    </w:rPr>
  </w:style>
  <w:style w:type="character" w:styleId="Komentraatsauce">
    <w:name w:val="annotation reference"/>
    <w:basedOn w:val="Noklusjumarindkopasfonts"/>
    <w:uiPriority w:val="99"/>
    <w:semiHidden/>
    <w:unhideWhenUsed/>
    <w:rsid w:val="00BA7CF8"/>
    <w:rPr>
      <w:sz w:val="16"/>
      <w:szCs w:val="16"/>
    </w:rPr>
  </w:style>
  <w:style w:type="paragraph" w:styleId="Komentrateksts">
    <w:name w:val="annotation text"/>
    <w:basedOn w:val="Parasts"/>
    <w:link w:val="KomentratekstsRakstz"/>
    <w:uiPriority w:val="99"/>
    <w:unhideWhenUsed/>
    <w:rsid w:val="00BA7CF8"/>
    <w:rPr>
      <w:sz w:val="20"/>
    </w:rPr>
  </w:style>
  <w:style w:type="character" w:customStyle="1" w:styleId="KomentratekstsRakstz">
    <w:name w:val="Komentāra teksts Rakstz."/>
    <w:basedOn w:val="Noklusjumarindkopasfonts"/>
    <w:link w:val="Komentrateksts"/>
    <w:uiPriority w:val="99"/>
    <w:rsid w:val="00BA7CF8"/>
    <w:rPr>
      <w:rFonts w:ascii="Times New Roman" w:eastAsia="Times New Roman" w:hAnsi="Times New Roman" w:cs="Times New Roman"/>
      <w:iCs/>
      <w:sz w:val="20"/>
      <w:szCs w:val="20"/>
    </w:rPr>
  </w:style>
  <w:style w:type="paragraph" w:styleId="Komentratma">
    <w:name w:val="annotation subject"/>
    <w:basedOn w:val="Komentrateksts"/>
    <w:next w:val="Komentrateksts"/>
    <w:link w:val="KomentratmaRakstz"/>
    <w:uiPriority w:val="99"/>
    <w:semiHidden/>
    <w:unhideWhenUsed/>
    <w:rsid w:val="00BA7CF8"/>
    <w:rPr>
      <w:b/>
      <w:bCs/>
    </w:rPr>
  </w:style>
  <w:style w:type="character" w:customStyle="1" w:styleId="KomentratmaRakstz">
    <w:name w:val="Komentāra tēma Rakstz."/>
    <w:basedOn w:val="KomentratekstsRakstz"/>
    <w:link w:val="Komentratma"/>
    <w:uiPriority w:val="99"/>
    <w:semiHidden/>
    <w:rsid w:val="00BA7CF8"/>
    <w:rPr>
      <w:rFonts w:ascii="Times New Roman" w:eastAsia="Times New Roman" w:hAnsi="Times New Roman" w:cs="Times New Roman"/>
      <w:b/>
      <w:bCs/>
      <w:iCs/>
      <w:sz w:val="20"/>
      <w:szCs w:val="20"/>
    </w:rPr>
  </w:style>
  <w:style w:type="paragraph" w:styleId="Prskatjums">
    <w:name w:val="Revision"/>
    <w:hidden/>
    <w:uiPriority w:val="99"/>
    <w:semiHidden/>
    <w:rsid w:val="002F3EE5"/>
    <w:pPr>
      <w:spacing w:after="0" w:line="240" w:lineRule="auto"/>
    </w:pPr>
    <w:rPr>
      <w:rFonts w:ascii="Times New Roman" w:eastAsia="Times New Roman" w:hAnsi="Times New Roman" w:cs="Times New Roman"/>
      <w:i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45750">
      <w:bodyDiv w:val="1"/>
      <w:marLeft w:val="0"/>
      <w:marRight w:val="0"/>
      <w:marTop w:val="0"/>
      <w:marBottom w:val="0"/>
      <w:divBdr>
        <w:top w:val="none" w:sz="0" w:space="0" w:color="auto"/>
        <w:left w:val="none" w:sz="0" w:space="0" w:color="auto"/>
        <w:bottom w:val="none" w:sz="0" w:space="0" w:color="auto"/>
        <w:right w:val="none" w:sz="0" w:space="0" w:color="auto"/>
      </w:divBdr>
    </w:div>
    <w:div w:id="978614018">
      <w:bodyDiv w:val="1"/>
      <w:marLeft w:val="0"/>
      <w:marRight w:val="0"/>
      <w:marTop w:val="0"/>
      <w:marBottom w:val="0"/>
      <w:divBdr>
        <w:top w:val="none" w:sz="0" w:space="0" w:color="auto"/>
        <w:left w:val="none" w:sz="0" w:space="0" w:color="auto"/>
        <w:bottom w:val="none" w:sz="0" w:space="0" w:color="auto"/>
        <w:right w:val="none" w:sz="0" w:space="0" w:color="auto"/>
      </w:divBdr>
    </w:div>
    <w:div w:id="15853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unpiebalga@cesunovads.lv" TargetMode="External"/><Relationship Id="rId4" Type="http://schemas.openxmlformats.org/officeDocument/2006/relationships/settings" Target="settings.xml"/><Relationship Id="rId9" Type="http://schemas.openxmlformats.org/officeDocument/2006/relationships/hyperlink" Target="http://www.cesi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C9CF-D2ED-41B5-BD0A-75977BD0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10843</Words>
  <Characters>6181</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signe.rupaine@cesunovads.lv</dc:creator>
  <cp:lastModifiedBy>Inese Ģērmane</cp:lastModifiedBy>
  <cp:revision>9</cp:revision>
  <cp:lastPrinted>2026-05-25T08:29:00Z</cp:lastPrinted>
  <dcterms:created xsi:type="dcterms:W3CDTF">2026-06-12T06:36:00Z</dcterms:created>
  <dcterms:modified xsi:type="dcterms:W3CDTF">2026-06-18T19:18:00Z</dcterms:modified>
</cp:coreProperties>
</file>